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B3501D6"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7623AE">
        <w:rPr>
          <w:rFonts w:ascii="Tahoma" w:hAnsi="Tahoma" w:cs="Tahoma"/>
          <w:b/>
          <w:color w:val="0000CC"/>
          <w:sz w:val="19"/>
          <w:szCs w:val="19"/>
        </w:rPr>
        <w:t>144</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7700E67B"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7623AE">
        <w:rPr>
          <w:rFonts w:ascii="Tahoma" w:hAnsi="Tahoma" w:cs="Tahoma"/>
          <w:sz w:val="19"/>
          <w:szCs w:val="19"/>
        </w:rPr>
        <w:t>24</w:t>
      </w:r>
      <w:r w:rsidR="00DC2A17">
        <w:rPr>
          <w:rFonts w:ascii="Tahoma" w:hAnsi="Tahoma" w:cs="Tahoma"/>
          <w:sz w:val="19"/>
          <w:szCs w:val="19"/>
        </w:rPr>
        <w:t>_</w:t>
      </w:r>
      <w:r w:rsidR="00BE7EFE" w:rsidRPr="001B56ED">
        <w:rPr>
          <w:rFonts w:ascii="Tahoma" w:hAnsi="Tahoma" w:cs="Tahoma"/>
          <w:sz w:val="19"/>
          <w:szCs w:val="19"/>
        </w:rPr>
        <w:t xml:space="preserve">» </w:t>
      </w:r>
      <w:r w:rsidR="007623AE">
        <w:rPr>
          <w:rFonts w:ascii="Tahoma" w:hAnsi="Tahoma" w:cs="Tahoma"/>
          <w:sz w:val="19"/>
          <w:szCs w:val="19"/>
        </w:rPr>
        <w:t>июля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17DEBB7D"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DC2A17" w:rsidRPr="00DC2A17">
        <w:rPr>
          <w:rFonts w:ascii="Tahoma" w:hAnsi="Tahoma" w:cs="Tahoma"/>
          <w:b/>
          <w:sz w:val="19"/>
          <w:szCs w:val="19"/>
        </w:rPr>
        <w:t>работ по строительству объектов связи</w:t>
      </w:r>
      <w:r w:rsidR="00DC2A17">
        <w:rPr>
          <w:rFonts w:ascii="Tahoma" w:hAnsi="Tahoma" w:cs="Tahoma"/>
          <w:b/>
          <w:sz w:val="19"/>
          <w:szCs w:val="19"/>
        </w:rPr>
        <w:t xml:space="preserve"> </w:t>
      </w:r>
      <w:r w:rsidR="00DC2A17" w:rsidRPr="001B56ED">
        <w:rPr>
          <w:rFonts w:ascii="Tahoma" w:hAnsi="Tahoma" w:cs="Tahoma"/>
          <w:sz w:val="19"/>
          <w:szCs w:val="19"/>
        </w:rPr>
        <w:t>(</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68F555D0"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DC2A17">
        <w:rPr>
          <w:rFonts w:ascii="Tahoma" w:hAnsi="Tahoma" w:cs="Tahoma"/>
          <w:sz w:val="19"/>
          <w:szCs w:val="19"/>
        </w:rPr>
        <w:t>П</w:t>
      </w:r>
      <w:r w:rsidR="00DC2A17" w:rsidRPr="00DC2A17">
        <w:rPr>
          <w:rFonts w:ascii="Tahoma" w:hAnsi="Tahoma" w:cs="Tahoma"/>
          <w:sz w:val="19"/>
          <w:szCs w:val="19"/>
        </w:rPr>
        <w:t>одготовк</w:t>
      </w:r>
      <w:r w:rsidR="00DC2A17">
        <w:rPr>
          <w:rFonts w:ascii="Tahoma" w:hAnsi="Tahoma" w:cs="Tahoma"/>
          <w:sz w:val="19"/>
          <w:szCs w:val="19"/>
        </w:rPr>
        <w:t>а</w:t>
      </w:r>
      <w:r w:rsidR="00DC2A17" w:rsidRPr="00DC2A17">
        <w:rPr>
          <w:rFonts w:ascii="Tahoma" w:hAnsi="Tahoma" w:cs="Tahoma"/>
          <w:sz w:val="19"/>
          <w:szCs w:val="19"/>
        </w:rPr>
        <w:t xml:space="preserve"> документации и строительство объектов связи по г. Бишкек и Чуйской области</w:t>
      </w:r>
      <w:r w:rsidR="00F824C7" w:rsidRPr="001B56ED">
        <w:rPr>
          <w:rFonts w:ascii="Tahoma" w:hAnsi="Tahoma" w:cs="Tahoma"/>
          <w:sz w:val="19"/>
          <w:szCs w:val="19"/>
        </w:rPr>
        <w:t>;</w:t>
      </w:r>
    </w:p>
    <w:p w14:paraId="7554DE07" w14:textId="3684F812" w:rsidR="00BF20E6"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DC2A17">
        <w:rPr>
          <w:rFonts w:ascii="Tahoma" w:hAnsi="Tahoma" w:cs="Tahoma"/>
          <w:sz w:val="19"/>
          <w:szCs w:val="19"/>
        </w:rPr>
        <w:t>П</w:t>
      </w:r>
      <w:r w:rsidR="00DC2A17" w:rsidRPr="00DC2A17">
        <w:rPr>
          <w:rFonts w:ascii="Tahoma" w:hAnsi="Tahoma" w:cs="Tahoma"/>
          <w:sz w:val="19"/>
          <w:szCs w:val="19"/>
        </w:rPr>
        <w:t>одготовк</w:t>
      </w:r>
      <w:r w:rsidR="00DC2A17">
        <w:rPr>
          <w:rFonts w:ascii="Tahoma" w:hAnsi="Tahoma" w:cs="Tahoma"/>
          <w:sz w:val="19"/>
          <w:szCs w:val="19"/>
        </w:rPr>
        <w:t>а</w:t>
      </w:r>
      <w:r w:rsidR="00DC2A17" w:rsidRPr="00DC2A17">
        <w:rPr>
          <w:rFonts w:ascii="Tahoma" w:hAnsi="Tahoma" w:cs="Tahoma"/>
          <w:sz w:val="19"/>
          <w:szCs w:val="19"/>
        </w:rPr>
        <w:t xml:space="preserve"> документации и строительство объектов связи по </w:t>
      </w:r>
      <w:proofErr w:type="spellStart"/>
      <w:r w:rsidR="00DC2A17" w:rsidRPr="00DC2A17">
        <w:rPr>
          <w:rFonts w:ascii="Tahoma" w:hAnsi="Tahoma" w:cs="Tahoma"/>
          <w:sz w:val="19"/>
          <w:szCs w:val="19"/>
        </w:rPr>
        <w:t>Джалал-Абадской</w:t>
      </w:r>
      <w:proofErr w:type="spellEnd"/>
      <w:r w:rsidR="00DC2A17" w:rsidRPr="00DC2A17">
        <w:rPr>
          <w:rFonts w:ascii="Tahoma" w:hAnsi="Tahoma" w:cs="Tahoma"/>
          <w:sz w:val="19"/>
          <w:szCs w:val="19"/>
        </w:rPr>
        <w:t xml:space="preserve"> области</w:t>
      </w:r>
      <w:r w:rsidR="00DC2A17">
        <w:rPr>
          <w:rFonts w:ascii="Tahoma" w:hAnsi="Tahoma" w:cs="Tahoma"/>
          <w:sz w:val="19"/>
          <w:szCs w:val="19"/>
        </w:rPr>
        <w:t>;</w:t>
      </w:r>
    </w:p>
    <w:p w14:paraId="24A23F4C" w14:textId="2AE70862" w:rsidR="00DC2A17" w:rsidRPr="001B56ED" w:rsidRDefault="00DC2A17" w:rsidP="00DC2A17">
      <w:pPr>
        <w:spacing w:after="0" w:line="240" w:lineRule="auto"/>
        <w:ind w:right="-460"/>
        <w:jc w:val="both"/>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3</w:t>
      </w:r>
      <w:r w:rsidRPr="001B56ED">
        <w:rPr>
          <w:rFonts w:ascii="Tahoma" w:hAnsi="Tahoma" w:cs="Tahoma"/>
          <w:sz w:val="19"/>
          <w:szCs w:val="19"/>
        </w:rPr>
        <w:t xml:space="preserve"> - </w:t>
      </w:r>
      <w:r>
        <w:rPr>
          <w:rFonts w:ascii="Tahoma" w:hAnsi="Tahoma" w:cs="Tahoma"/>
          <w:sz w:val="19"/>
          <w:szCs w:val="19"/>
        </w:rPr>
        <w:t>П</w:t>
      </w:r>
      <w:r w:rsidRPr="00DC2A17">
        <w:rPr>
          <w:rFonts w:ascii="Tahoma" w:hAnsi="Tahoma" w:cs="Tahoma"/>
          <w:sz w:val="19"/>
          <w:szCs w:val="19"/>
        </w:rPr>
        <w:t>одготовк</w:t>
      </w:r>
      <w:r>
        <w:rPr>
          <w:rFonts w:ascii="Tahoma" w:hAnsi="Tahoma" w:cs="Tahoma"/>
          <w:sz w:val="19"/>
          <w:szCs w:val="19"/>
        </w:rPr>
        <w:t>а</w:t>
      </w:r>
      <w:r w:rsidRPr="00DC2A17">
        <w:rPr>
          <w:rFonts w:ascii="Tahoma" w:hAnsi="Tahoma" w:cs="Tahoma"/>
          <w:sz w:val="19"/>
          <w:szCs w:val="19"/>
        </w:rPr>
        <w:t xml:space="preserve"> документации и строительство объектов связи по </w:t>
      </w:r>
      <w:proofErr w:type="spellStart"/>
      <w:r w:rsidRPr="00DC2A17">
        <w:rPr>
          <w:rFonts w:ascii="Tahoma" w:hAnsi="Tahoma" w:cs="Tahoma"/>
          <w:sz w:val="19"/>
          <w:szCs w:val="19"/>
        </w:rPr>
        <w:t>Ошской</w:t>
      </w:r>
      <w:proofErr w:type="spellEnd"/>
      <w:r w:rsidRPr="00DC2A17">
        <w:rPr>
          <w:rFonts w:ascii="Tahoma" w:hAnsi="Tahoma" w:cs="Tahoma"/>
          <w:sz w:val="19"/>
          <w:szCs w:val="19"/>
        </w:rPr>
        <w:t xml:space="preserve"> области</w:t>
      </w:r>
      <w:r w:rsidRPr="001B56ED">
        <w:rPr>
          <w:rFonts w:ascii="Tahoma" w:hAnsi="Tahoma" w:cs="Tahoma"/>
          <w:sz w:val="19"/>
          <w:szCs w:val="19"/>
        </w:rPr>
        <w:t>.</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3E79DC">
      <w:pPr>
        <w:pStyle w:val="a3"/>
        <w:widowControl w:val="0"/>
        <w:numPr>
          <w:ilvl w:val="0"/>
          <w:numId w:val="10"/>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4A669806" w:rsidR="00DF0DCF" w:rsidRPr="001B56ED" w:rsidRDefault="007623AE" w:rsidP="007623A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01</w:t>
            </w:r>
            <w:r w:rsidR="00DF0DCF" w:rsidRPr="001B56ED">
              <w:rPr>
                <w:rFonts w:ascii="Tahoma" w:hAnsi="Tahoma" w:cs="Tahoma"/>
                <w:b/>
                <w:sz w:val="19"/>
                <w:szCs w:val="19"/>
              </w:rPr>
              <w:t>.</w:t>
            </w:r>
            <w:r>
              <w:rPr>
                <w:rFonts w:ascii="Tahoma" w:hAnsi="Tahoma" w:cs="Tahoma"/>
                <w:b/>
                <w:sz w:val="19"/>
                <w:szCs w:val="19"/>
              </w:rPr>
              <w:t>08</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4BB4C5C1" w:rsidR="00DF0DCF" w:rsidRPr="001B56ED" w:rsidRDefault="007623AE" w:rsidP="007623A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01</w:t>
            </w:r>
            <w:r w:rsidR="00F5188F" w:rsidRPr="001B56ED">
              <w:rPr>
                <w:rFonts w:ascii="Tahoma" w:hAnsi="Tahoma" w:cs="Tahoma"/>
                <w:b/>
                <w:sz w:val="19"/>
                <w:szCs w:val="19"/>
              </w:rPr>
              <w:t>.</w:t>
            </w:r>
            <w:r>
              <w:rPr>
                <w:rFonts w:ascii="Tahoma" w:hAnsi="Tahoma" w:cs="Tahoma"/>
                <w:b/>
                <w:sz w:val="19"/>
                <w:szCs w:val="19"/>
              </w:rPr>
              <w:t>08</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77826A24" w:rsidR="00DF0DCF" w:rsidRPr="001B56ED" w:rsidRDefault="00DF0DCF" w:rsidP="007623AE">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7623AE">
              <w:rPr>
                <w:rFonts w:ascii="Tahoma" w:hAnsi="Tahoma" w:cs="Tahoma"/>
                <w:b/>
                <w:sz w:val="19"/>
                <w:szCs w:val="19"/>
              </w:rPr>
              <w:t>01</w:t>
            </w:r>
            <w:r w:rsidR="00F5188F" w:rsidRPr="001B56ED">
              <w:rPr>
                <w:rFonts w:ascii="Tahoma" w:hAnsi="Tahoma" w:cs="Tahoma"/>
                <w:b/>
                <w:sz w:val="19"/>
                <w:szCs w:val="19"/>
              </w:rPr>
              <w:t>.</w:t>
            </w:r>
            <w:r w:rsidR="007623AE">
              <w:rPr>
                <w:rFonts w:ascii="Tahoma" w:hAnsi="Tahoma" w:cs="Tahoma"/>
                <w:b/>
                <w:sz w:val="19"/>
                <w:szCs w:val="19"/>
              </w:rPr>
              <w:t>08</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7623AE">
              <w:rPr>
                <w:rFonts w:ascii="Tahoma" w:hAnsi="Tahoma" w:cs="Tahoma"/>
                <w:b/>
                <w:sz w:val="19"/>
                <w:szCs w:val="19"/>
              </w:rPr>
              <w:t>12</w:t>
            </w:r>
            <w:r w:rsidRPr="001B56ED">
              <w:rPr>
                <w:rFonts w:ascii="Tahoma" w:hAnsi="Tahoma" w:cs="Tahoma"/>
                <w:b/>
                <w:sz w:val="19"/>
                <w:szCs w:val="19"/>
              </w:rPr>
              <w:t>:</w:t>
            </w:r>
            <w:r w:rsidR="007623AE">
              <w:rPr>
                <w:rFonts w:ascii="Tahoma" w:hAnsi="Tahoma" w:cs="Tahoma"/>
                <w:b/>
                <w:sz w:val="19"/>
                <w:szCs w:val="19"/>
              </w:rPr>
              <w:t>00</w:t>
            </w:r>
            <w:bookmarkStart w:id="0" w:name="_GoBack"/>
            <w:bookmarkEnd w:id="0"/>
            <w:r w:rsidR="00F91AE1">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3E79DC">
      <w:pPr>
        <w:pStyle w:val="tkTekst"/>
        <w:numPr>
          <w:ilvl w:val="0"/>
          <w:numId w:val="10"/>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3E79DC">
      <w:pPr>
        <w:pStyle w:val="a3"/>
        <w:numPr>
          <w:ilvl w:val="0"/>
          <w:numId w:val="10"/>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3E79DC">
      <w:pPr>
        <w:pStyle w:val="a3"/>
        <w:numPr>
          <w:ilvl w:val="0"/>
          <w:numId w:val="10"/>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3E79DC">
      <w:pPr>
        <w:pStyle w:val="a3"/>
        <w:numPr>
          <w:ilvl w:val="0"/>
          <w:numId w:val="10"/>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526CA57A" w14:textId="25A13C5D" w:rsidR="00F77AE3" w:rsidRDefault="00B47271" w:rsidP="00F77AE3">
      <w:pPr>
        <w:pStyle w:val="ac"/>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F77AE3">
        <w:rPr>
          <w:rFonts w:ascii="Tahoma" w:hAnsi="Tahoma" w:cs="Tahoma"/>
          <w:sz w:val="16"/>
          <w:szCs w:val="19"/>
        </w:rPr>
        <w:t> </w:t>
      </w:r>
      <w:r w:rsidRPr="001B56ED">
        <w:rPr>
          <w:rFonts w:ascii="Tahoma" w:hAnsi="Tahoma" w:cs="Tahoma"/>
          <w:sz w:val="16"/>
          <w:szCs w:val="19"/>
        </w:rPr>
        <w:t>244</w:t>
      </w:r>
    </w:p>
    <w:p w14:paraId="66F6B3F5" w14:textId="393FCBB3" w:rsidR="00887EBD" w:rsidRPr="001B56ED" w:rsidRDefault="00242BA1"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79068E11" w14:textId="77777777" w:rsidR="00DC2A17" w:rsidRPr="001B56ED" w:rsidRDefault="00DC2A17" w:rsidP="00DC2A17">
            <w:pPr>
              <w:pStyle w:val="af2"/>
              <w:ind w:right="-460"/>
              <w:rPr>
                <w:rFonts w:ascii="Tahoma" w:hAnsi="Tahoma" w:cs="Tahoma"/>
                <w:b/>
                <w:sz w:val="19"/>
                <w:szCs w:val="19"/>
              </w:rPr>
            </w:pPr>
            <w:r w:rsidRPr="001B56ED">
              <w:rPr>
                <w:rFonts w:ascii="Tahoma" w:hAnsi="Tahoma" w:cs="Tahoma"/>
                <w:b/>
                <w:sz w:val="19"/>
                <w:szCs w:val="19"/>
              </w:rPr>
              <w:t>Лот №1</w:t>
            </w:r>
            <w:r w:rsidRPr="001B56ED">
              <w:rPr>
                <w:rFonts w:ascii="Tahoma" w:hAnsi="Tahoma" w:cs="Tahoma"/>
                <w:sz w:val="19"/>
                <w:szCs w:val="19"/>
              </w:rPr>
              <w:t xml:space="preserve"> - </w:t>
            </w:r>
            <w:r>
              <w:rPr>
                <w:rFonts w:ascii="Tahoma" w:hAnsi="Tahoma" w:cs="Tahoma"/>
                <w:sz w:val="19"/>
                <w:szCs w:val="19"/>
              </w:rPr>
              <w:t>П</w:t>
            </w:r>
            <w:r w:rsidRPr="00DC2A17">
              <w:rPr>
                <w:rFonts w:ascii="Tahoma" w:hAnsi="Tahoma" w:cs="Tahoma"/>
                <w:sz w:val="19"/>
                <w:szCs w:val="19"/>
              </w:rPr>
              <w:t>одготовк</w:t>
            </w:r>
            <w:r>
              <w:rPr>
                <w:rFonts w:ascii="Tahoma" w:hAnsi="Tahoma" w:cs="Tahoma"/>
                <w:sz w:val="19"/>
                <w:szCs w:val="19"/>
              </w:rPr>
              <w:t>а</w:t>
            </w:r>
            <w:r w:rsidRPr="00DC2A17">
              <w:rPr>
                <w:rFonts w:ascii="Tahoma" w:hAnsi="Tahoma" w:cs="Tahoma"/>
                <w:sz w:val="19"/>
                <w:szCs w:val="19"/>
              </w:rPr>
              <w:t xml:space="preserve"> документации и строительство объектов связи по г. Бишкек и Чуйской области</w:t>
            </w:r>
            <w:r w:rsidRPr="001B56ED">
              <w:rPr>
                <w:rFonts w:ascii="Tahoma" w:hAnsi="Tahoma" w:cs="Tahoma"/>
                <w:sz w:val="19"/>
                <w:szCs w:val="19"/>
              </w:rPr>
              <w:t>;</w:t>
            </w:r>
          </w:p>
          <w:p w14:paraId="0B85271A" w14:textId="77777777" w:rsidR="00DC2A17" w:rsidRDefault="00DC2A17" w:rsidP="00DC2A17">
            <w:pPr>
              <w:spacing w:after="0" w:line="240" w:lineRule="auto"/>
              <w:ind w:right="-460"/>
              <w:jc w:val="both"/>
              <w:rPr>
                <w:rFonts w:ascii="Tahoma" w:hAnsi="Tahoma" w:cs="Tahoma"/>
                <w:sz w:val="19"/>
                <w:szCs w:val="19"/>
              </w:rPr>
            </w:pPr>
            <w:r w:rsidRPr="001B56ED">
              <w:rPr>
                <w:rFonts w:ascii="Tahoma" w:hAnsi="Tahoma" w:cs="Tahoma"/>
                <w:b/>
                <w:sz w:val="19"/>
                <w:szCs w:val="19"/>
              </w:rPr>
              <w:t>Лот №2</w:t>
            </w:r>
            <w:r w:rsidRPr="001B56ED">
              <w:rPr>
                <w:rFonts w:ascii="Tahoma" w:hAnsi="Tahoma" w:cs="Tahoma"/>
                <w:sz w:val="19"/>
                <w:szCs w:val="19"/>
              </w:rPr>
              <w:t xml:space="preserve"> - </w:t>
            </w:r>
            <w:r>
              <w:rPr>
                <w:rFonts w:ascii="Tahoma" w:hAnsi="Tahoma" w:cs="Tahoma"/>
                <w:sz w:val="19"/>
                <w:szCs w:val="19"/>
              </w:rPr>
              <w:t>П</w:t>
            </w:r>
            <w:r w:rsidRPr="00DC2A17">
              <w:rPr>
                <w:rFonts w:ascii="Tahoma" w:hAnsi="Tahoma" w:cs="Tahoma"/>
                <w:sz w:val="19"/>
                <w:szCs w:val="19"/>
              </w:rPr>
              <w:t>одготовк</w:t>
            </w:r>
            <w:r>
              <w:rPr>
                <w:rFonts w:ascii="Tahoma" w:hAnsi="Tahoma" w:cs="Tahoma"/>
                <w:sz w:val="19"/>
                <w:szCs w:val="19"/>
              </w:rPr>
              <w:t>а</w:t>
            </w:r>
            <w:r w:rsidRPr="00DC2A17">
              <w:rPr>
                <w:rFonts w:ascii="Tahoma" w:hAnsi="Tahoma" w:cs="Tahoma"/>
                <w:sz w:val="19"/>
                <w:szCs w:val="19"/>
              </w:rPr>
              <w:t xml:space="preserve"> документации и строительство объектов связи по </w:t>
            </w:r>
            <w:proofErr w:type="spellStart"/>
            <w:r w:rsidRPr="00DC2A17">
              <w:rPr>
                <w:rFonts w:ascii="Tahoma" w:hAnsi="Tahoma" w:cs="Tahoma"/>
                <w:sz w:val="19"/>
                <w:szCs w:val="19"/>
              </w:rPr>
              <w:t>Джалал-Абадской</w:t>
            </w:r>
            <w:proofErr w:type="spellEnd"/>
            <w:r w:rsidRPr="00DC2A17">
              <w:rPr>
                <w:rFonts w:ascii="Tahoma" w:hAnsi="Tahoma" w:cs="Tahoma"/>
                <w:sz w:val="19"/>
                <w:szCs w:val="19"/>
              </w:rPr>
              <w:t xml:space="preserve"> области</w:t>
            </w:r>
            <w:r>
              <w:rPr>
                <w:rFonts w:ascii="Tahoma" w:hAnsi="Tahoma" w:cs="Tahoma"/>
                <w:sz w:val="19"/>
                <w:szCs w:val="19"/>
              </w:rPr>
              <w:t>;</w:t>
            </w:r>
          </w:p>
          <w:p w14:paraId="3E53F347" w14:textId="20EA400D" w:rsidR="00DC2A17" w:rsidRPr="00332769" w:rsidRDefault="00DC2A17" w:rsidP="00DC2A17">
            <w:pPr>
              <w:spacing w:after="0" w:line="240" w:lineRule="auto"/>
              <w:ind w:right="-460"/>
              <w:jc w:val="both"/>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3</w:t>
            </w:r>
            <w:r w:rsidRPr="001B56ED">
              <w:rPr>
                <w:rFonts w:ascii="Tahoma" w:hAnsi="Tahoma" w:cs="Tahoma"/>
                <w:sz w:val="19"/>
                <w:szCs w:val="19"/>
              </w:rPr>
              <w:t xml:space="preserve"> - </w:t>
            </w:r>
            <w:r>
              <w:rPr>
                <w:rFonts w:ascii="Tahoma" w:hAnsi="Tahoma" w:cs="Tahoma"/>
                <w:sz w:val="19"/>
                <w:szCs w:val="19"/>
              </w:rPr>
              <w:t>П</w:t>
            </w:r>
            <w:r w:rsidRPr="00DC2A17">
              <w:rPr>
                <w:rFonts w:ascii="Tahoma" w:hAnsi="Tahoma" w:cs="Tahoma"/>
                <w:sz w:val="19"/>
                <w:szCs w:val="19"/>
              </w:rPr>
              <w:t>одготовк</w:t>
            </w:r>
            <w:r>
              <w:rPr>
                <w:rFonts w:ascii="Tahoma" w:hAnsi="Tahoma" w:cs="Tahoma"/>
                <w:sz w:val="19"/>
                <w:szCs w:val="19"/>
              </w:rPr>
              <w:t>а</w:t>
            </w:r>
            <w:r w:rsidRPr="00DC2A17">
              <w:rPr>
                <w:rFonts w:ascii="Tahoma" w:hAnsi="Tahoma" w:cs="Tahoma"/>
                <w:sz w:val="19"/>
                <w:szCs w:val="19"/>
              </w:rPr>
              <w:t xml:space="preserve"> документации и строительство объектов связи по </w:t>
            </w:r>
            <w:proofErr w:type="spellStart"/>
            <w:r w:rsidRPr="00DC2A17">
              <w:rPr>
                <w:rFonts w:ascii="Tahoma" w:hAnsi="Tahoma" w:cs="Tahoma"/>
                <w:sz w:val="19"/>
                <w:szCs w:val="19"/>
              </w:rPr>
              <w:t>Ошской</w:t>
            </w:r>
            <w:proofErr w:type="spellEnd"/>
            <w:r w:rsidRPr="00DC2A17">
              <w:rPr>
                <w:rFonts w:ascii="Tahoma" w:hAnsi="Tahoma" w:cs="Tahoma"/>
                <w:sz w:val="19"/>
                <w:szCs w:val="19"/>
              </w:rPr>
              <w:t xml:space="preserve"> области</w:t>
            </w:r>
            <w:r w:rsidRPr="001B56ED">
              <w:rPr>
                <w:rFonts w:ascii="Tahoma" w:hAnsi="Tahoma" w:cs="Tahoma"/>
                <w:sz w:val="19"/>
                <w:szCs w:val="19"/>
              </w:rPr>
              <w:t>.</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B56ED">
              <w:rPr>
                <w:rFonts w:ascii="Tahoma" w:hAnsi="Tahoma" w:cs="Tahoma"/>
                <w:sz w:val="19"/>
                <w:szCs w:val="19"/>
              </w:rPr>
              <w:t>Кыргызской</w:t>
            </w:r>
            <w:proofErr w:type="spellEnd"/>
            <w:r w:rsidRPr="001B56ED">
              <w:rPr>
                <w:rFonts w:ascii="Tahoma" w:hAnsi="Tahoma" w:cs="Tahoma"/>
                <w:sz w:val="19"/>
                <w:szCs w:val="19"/>
              </w:rPr>
              <w:t xml:space="preserve">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4C64EC35" w:rsidR="00883CA8" w:rsidRPr="001B56ED" w:rsidRDefault="00883CA8" w:rsidP="005833B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5833B5">
              <w:rPr>
                <w:rFonts w:ascii="Tahoma" w:hAnsi="Tahoma" w:cs="Tahoma"/>
                <w:sz w:val="19"/>
                <w:szCs w:val="19"/>
              </w:rPr>
              <w:t>Договора</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6638CDEB"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00A72A35">
              <w:rPr>
                <w:rFonts w:ascii="Tahoma" w:hAnsi="Tahoma" w:cs="Tahoma"/>
                <w:b/>
                <w:sz w:val="19"/>
                <w:szCs w:val="19"/>
              </w:rPr>
              <w:t>2,5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15541C8E" w:rsidR="008813E5" w:rsidRDefault="008813E5" w:rsidP="008813E5">
            <w:pPr>
              <w:pStyle w:val="af2"/>
              <w:rPr>
                <w:rFonts w:ascii="Tahoma" w:hAnsi="Tahoma" w:cs="Tahoma"/>
                <w:b/>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00A72A35">
              <w:rPr>
                <w:rFonts w:ascii="Tahoma" w:hAnsi="Tahoma" w:cs="Tahoma"/>
                <w:b/>
                <w:sz w:val="19"/>
                <w:szCs w:val="19"/>
              </w:rPr>
              <w:t>2,5</w:t>
            </w:r>
            <w:r w:rsidRPr="001B56ED">
              <w:rPr>
                <w:rFonts w:ascii="Tahoma" w:hAnsi="Tahoma" w:cs="Tahoma"/>
                <w:b/>
                <w:sz w:val="19"/>
                <w:szCs w:val="19"/>
              </w:rPr>
              <w:t>% от общей суммы Договора</w:t>
            </w:r>
          </w:p>
          <w:p w14:paraId="0A31D344" w14:textId="4158F4B4" w:rsidR="00A72A35" w:rsidRPr="001B56ED" w:rsidRDefault="00A72A35" w:rsidP="00A72A35">
            <w:pPr>
              <w:pStyle w:val="af2"/>
              <w:rPr>
                <w:rFonts w:ascii="Tahoma" w:hAnsi="Tahoma" w:cs="Tahoma"/>
                <w:sz w:val="19"/>
                <w:szCs w:val="19"/>
              </w:rPr>
            </w:pPr>
            <w:r w:rsidRPr="001B56ED">
              <w:rPr>
                <w:rFonts w:ascii="Tahoma" w:hAnsi="Tahoma" w:cs="Tahoma"/>
                <w:sz w:val="19"/>
                <w:szCs w:val="19"/>
              </w:rPr>
              <w:t xml:space="preserve">Для Лота </w:t>
            </w:r>
            <w:r>
              <w:rPr>
                <w:rFonts w:ascii="Tahoma" w:hAnsi="Tahoma" w:cs="Tahoma"/>
                <w:sz w:val="19"/>
                <w:szCs w:val="19"/>
              </w:rPr>
              <w:t>№2</w:t>
            </w:r>
            <w:r w:rsidRPr="001B56ED">
              <w:rPr>
                <w:rFonts w:ascii="Tahoma" w:hAnsi="Tahoma" w:cs="Tahoma"/>
                <w:sz w:val="19"/>
                <w:szCs w:val="19"/>
              </w:rPr>
              <w:t xml:space="preserve"> – </w:t>
            </w:r>
            <w:r>
              <w:rPr>
                <w:rFonts w:ascii="Tahoma" w:hAnsi="Tahoma" w:cs="Tahoma"/>
                <w:b/>
                <w:sz w:val="19"/>
                <w:szCs w:val="19"/>
              </w:rPr>
              <w:t>2,5</w:t>
            </w:r>
            <w:r w:rsidRPr="001B56ED">
              <w:rPr>
                <w:rFonts w:ascii="Tahoma" w:hAnsi="Tahoma" w:cs="Tahoma"/>
                <w:b/>
                <w:sz w:val="19"/>
                <w:szCs w:val="19"/>
              </w:rPr>
              <w:t>%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0210BAF" w14:textId="77777777" w:rsidR="00A72A35" w:rsidRPr="001B56ED" w:rsidRDefault="00A72A35" w:rsidP="00A72A35">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1ECA2227" w14:textId="77777777" w:rsidR="00A72A35" w:rsidRPr="001B56ED" w:rsidRDefault="00A72A35" w:rsidP="00A72A35">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4B8CE305" w14:textId="77777777" w:rsidR="00A72A35" w:rsidRPr="001B56ED" w:rsidRDefault="00A72A35" w:rsidP="00A72A35">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 xml:space="preserve">В случае отсутствия либо превышения цены в позиции, конкурсная заявка по данному Лоту будет признана не </w:t>
            </w:r>
            <w:r>
              <w:rPr>
                <w:rFonts w:ascii="Tahoma" w:eastAsia="Times New Roman" w:hAnsi="Tahoma" w:cs="Tahoma"/>
                <w:b/>
                <w:i/>
                <w:color w:val="000000"/>
                <w:sz w:val="19"/>
                <w:szCs w:val="19"/>
              </w:rPr>
              <w:t xml:space="preserve">соответствующей (не полной) </w:t>
            </w:r>
            <w:r w:rsidRPr="001B56ED">
              <w:rPr>
                <w:rFonts w:ascii="Tahoma" w:eastAsia="Times New Roman" w:hAnsi="Tahoma" w:cs="Tahoma"/>
                <w:b/>
                <w:i/>
                <w:color w:val="000000"/>
                <w:sz w:val="19"/>
                <w:szCs w:val="19"/>
              </w:rPr>
              <w:t>и в дальнейшем подлежит отклонению).</w:t>
            </w:r>
            <w:r w:rsidRPr="001B56ED">
              <w:rPr>
                <w:rFonts w:ascii="Tahoma" w:eastAsia="Times New Roman" w:hAnsi="Tahoma" w:cs="Tahoma"/>
                <w:color w:val="000000"/>
                <w:sz w:val="19"/>
                <w:szCs w:val="19"/>
              </w:rPr>
              <w:t xml:space="preserve"> </w:t>
            </w:r>
          </w:p>
          <w:p w14:paraId="76EE2123" w14:textId="77777777" w:rsidR="00A72A35" w:rsidRPr="001B56ED" w:rsidRDefault="00A72A35" w:rsidP="00A72A35">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287A3241" w:rsidR="00883CA8" w:rsidRPr="001B56ED" w:rsidRDefault="00A72A35" w:rsidP="00A72A35">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60514D05" w:rsidR="008813E5" w:rsidRPr="001B56ED" w:rsidRDefault="00A72A35" w:rsidP="008813E5">
            <w:pPr>
              <w:pStyle w:val="af2"/>
              <w:rPr>
                <w:rFonts w:ascii="Tahoma" w:hAnsi="Tahoma" w:cs="Tahoma"/>
                <w:sz w:val="19"/>
                <w:szCs w:val="19"/>
              </w:rPr>
            </w:pPr>
            <w:r w:rsidRPr="001B56ED">
              <w:rPr>
                <w:rFonts w:ascii="Tahoma" w:hAnsi="Tahoma" w:cs="Tahoma"/>
                <w:iCs/>
                <w:color w:val="000000" w:themeColor="text1"/>
                <w:sz w:val="19"/>
                <w:szCs w:val="19"/>
              </w:rPr>
              <w:t xml:space="preserve">Подрядчик своими силами и за свой счет устраняет недостатки и дефекты, допущенные по его вине при выполнении </w:t>
            </w:r>
            <w:r>
              <w:rPr>
                <w:rFonts w:ascii="Tahoma" w:hAnsi="Tahoma" w:cs="Tahoma"/>
                <w:iCs/>
                <w:color w:val="000000" w:themeColor="text1"/>
                <w:sz w:val="19"/>
                <w:szCs w:val="19"/>
              </w:rPr>
              <w:t>соответствующих</w:t>
            </w:r>
            <w:r w:rsidRPr="001B56ED">
              <w:rPr>
                <w:rFonts w:ascii="Tahoma" w:hAnsi="Tahoma" w:cs="Tahoma"/>
                <w:iCs/>
                <w:color w:val="000000" w:themeColor="text1"/>
                <w:sz w:val="19"/>
                <w:szCs w:val="19"/>
              </w:rPr>
              <w:t xml:space="preserve"> работ на объекте Заказчика. При этом</w:t>
            </w:r>
            <w:r>
              <w:rPr>
                <w:rFonts w:ascii="Tahoma" w:hAnsi="Tahoma" w:cs="Tahoma"/>
                <w:iCs/>
                <w:color w:val="000000" w:themeColor="text1"/>
                <w:sz w:val="19"/>
                <w:szCs w:val="19"/>
              </w:rPr>
              <w:t>,</w:t>
            </w:r>
            <w:r w:rsidRPr="001B56ED">
              <w:rPr>
                <w:rFonts w:ascii="Tahoma" w:hAnsi="Tahoma" w:cs="Tahoma"/>
                <w:iCs/>
                <w:color w:val="000000" w:themeColor="text1"/>
                <w:sz w:val="19"/>
                <w:szCs w:val="19"/>
              </w:rPr>
              <w:t xml:space="preserve"> срок для устранения дефектов составляет: не более </w:t>
            </w:r>
            <w:r>
              <w:rPr>
                <w:rFonts w:ascii="Tahoma" w:hAnsi="Tahoma" w:cs="Tahoma"/>
                <w:iCs/>
                <w:color w:val="000000" w:themeColor="text1"/>
                <w:sz w:val="19"/>
                <w:szCs w:val="19"/>
              </w:rPr>
              <w:t>1</w:t>
            </w:r>
            <w:r w:rsidRPr="001B56ED">
              <w:rPr>
                <w:rFonts w:ascii="Tahoma" w:hAnsi="Tahoma" w:cs="Tahoma"/>
                <w:iCs/>
                <w:color w:val="000000" w:themeColor="text1"/>
                <w:sz w:val="19"/>
                <w:szCs w:val="19"/>
              </w:rPr>
              <w:t>0 (</w:t>
            </w:r>
            <w:r>
              <w:rPr>
                <w:rFonts w:ascii="Tahoma" w:hAnsi="Tahoma" w:cs="Tahoma"/>
                <w:iCs/>
                <w:color w:val="000000" w:themeColor="text1"/>
                <w:sz w:val="19"/>
                <w:szCs w:val="19"/>
              </w:rPr>
              <w:t>десяти) рабочих</w:t>
            </w:r>
            <w:r w:rsidRPr="001B56ED">
              <w:rPr>
                <w:rFonts w:ascii="Tahoma" w:hAnsi="Tahoma" w:cs="Tahoma"/>
                <w:iCs/>
                <w:color w:val="000000" w:themeColor="text1"/>
                <w:sz w:val="19"/>
                <w:szCs w:val="19"/>
              </w:rPr>
              <w:t xml:space="preserve">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A72A35" w:rsidRPr="001B56ED" w14:paraId="1FA5A5FC" w14:textId="77777777" w:rsidTr="00DF0DCF">
        <w:trPr>
          <w:trHeight w:val="300"/>
        </w:trPr>
        <w:tc>
          <w:tcPr>
            <w:tcW w:w="645" w:type="dxa"/>
            <w:shd w:val="clear" w:color="auto" w:fill="auto"/>
            <w:noWrap/>
            <w:vAlign w:val="center"/>
          </w:tcPr>
          <w:p w14:paraId="513B6DCA" w14:textId="1BC32F1A" w:rsidR="00A72A35" w:rsidRPr="001B56ED" w:rsidRDefault="00A72A35" w:rsidP="00A72A35">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428355B5" w:rsidR="00A72A35" w:rsidRPr="00A72A35" w:rsidRDefault="00A72A35" w:rsidP="00A72A35">
            <w:pPr>
              <w:pStyle w:val="af2"/>
              <w:rPr>
                <w:rFonts w:ascii="Tahoma" w:hAnsi="Tahoma" w:cs="Tahoma"/>
                <w:sz w:val="19"/>
                <w:szCs w:val="19"/>
              </w:rPr>
            </w:pPr>
            <w:r w:rsidRPr="00A72A35">
              <w:rPr>
                <w:rFonts w:ascii="Tahoma" w:eastAsia="Times New Roman" w:hAnsi="Tahoma" w:cs="Tahoma"/>
                <w:color w:val="000000"/>
                <w:sz w:val="19"/>
                <w:szCs w:val="19"/>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0318EF67" w14:textId="77777777" w:rsidR="00A72A35" w:rsidRPr="00A72A35" w:rsidRDefault="00A72A35" w:rsidP="00A72A35">
            <w:pPr>
              <w:spacing w:after="0" w:line="240" w:lineRule="auto"/>
              <w:rPr>
                <w:rFonts w:ascii="Tahoma" w:hAnsi="Tahoma" w:cs="Tahoma"/>
                <w:color w:val="000000"/>
                <w:sz w:val="19"/>
                <w:szCs w:val="19"/>
              </w:rPr>
            </w:pPr>
            <w:r w:rsidRPr="00A72A35">
              <w:rPr>
                <w:rFonts w:ascii="Tahoma" w:hAnsi="Tahoma" w:cs="Tahoma"/>
                <w:color w:val="000000"/>
                <w:sz w:val="19"/>
                <w:szCs w:val="19"/>
              </w:rPr>
              <w:t>Сертификаты ответственных сотрудников, на соответствующие заданию виды работ (не менее одного специалиста):</w:t>
            </w:r>
          </w:p>
          <w:p w14:paraId="5D6C527E" w14:textId="6EA504E0" w:rsidR="00A72A35" w:rsidRPr="00A72A35" w:rsidRDefault="00A72A35" w:rsidP="00A72A35">
            <w:pPr>
              <w:pStyle w:val="af2"/>
              <w:rPr>
                <w:rFonts w:ascii="Tahoma" w:hAnsi="Tahoma" w:cs="Tahoma"/>
                <w:sz w:val="19"/>
                <w:szCs w:val="19"/>
              </w:rPr>
            </w:pPr>
            <w:r w:rsidRPr="00A72A35">
              <w:rPr>
                <w:rFonts w:ascii="Tahoma" w:hAnsi="Tahoma" w:cs="Tahoma"/>
                <w:color w:val="000000"/>
                <w:sz w:val="19"/>
                <w:szCs w:val="19"/>
              </w:rPr>
              <w:t>Наличие квалификационного Сертификата на проведение строительно-монтажных работ (СМР).</w:t>
            </w:r>
          </w:p>
        </w:tc>
      </w:tr>
      <w:tr w:rsidR="00A72A35" w:rsidRPr="001B56ED" w14:paraId="3F6FD8AB" w14:textId="77777777" w:rsidTr="00D845C4">
        <w:trPr>
          <w:trHeight w:val="300"/>
        </w:trPr>
        <w:tc>
          <w:tcPr>
            <w:tcW w:w="645" w:type="dxa"/>
            <w:shd w:val="clear" w:color="auto" w:fill="auto"/>
            <w:noWrap/>
            <w:vAlign w:val="center"/>
          </w:tcPr>
          <w:p w14:paraId="5EC808FD" w14:textId="7C750847" w:rsidR="00A72A35" w:rsidRPr="001B56ED" w:rsidRDefault="00A72A35" w:rsidP="00A72A35">
            <w:pPr>
              <w:pStyle w:val="af2"/>
              <w:jc w:val="center"/>
              <w:rPr>
                <w:rFonts w:ascii="Tahoma" w:hAnsi="Tahoma" w:cs="Tahoma"/>
                <w:sz w:val="19"/>
                <w:szCs w:val="19"/>
              </w:rPr>
            </w:pPr>
            <w:r>
              <w:rPr>
                <w:rFonts w:ascii="Tahoma" w:hAnsi="Tahoma" w:cs="Tahoma"/>
                <w:sz w:val="19"/>
                <w:szCs w:val="19"/>
              </w:rPr>
              <w:t>1.20</w:t>
            </w:r>
          </w:p>
        </w:tc>
        <w:tc>
          <w:tcPr>
            <w:tcW w:w="3891" w:type="dxa"/>
            <w:tcBorders>
              <w:top w:val="nil"/>
              <w:left w:val="nil"/>
              <w:bottom w:val="single" w:sz="4" w:space="0" w:color="auto"/>
              <w:right w:val="single" w:sz="4" w:space="0" w:color="auto"/>
            </w:tcBorders>
            <w:noWrap/>
          </w:tcPr>
          <w:p w14:paraId="3B0DA8FA" w14:textId="16DBD4E5" w:rsidR="00A72A35" w:rsidRPr="00A72A35" w:rsidRDefault="00A72A35" w:rsidP="00A72A35">
            <w:pPr>
              <w:pStyle w:val="af2"/>
              <w:rPr>
                <w:rFonts w:ascii="Tahoma" w:eastAsia="Times New Roman" w:hAnsi="Tahoma" w:cs="Tahoma"/>
                <w:color w:val="000000"/>
                <w:sz w:val="19"/>
                <w:szCs w:val="19"/>
              </w:rPr>
            </w:pPr>
            <w:r w:rsidRPr="00A72A35">
              <w:rPr>
                <w:rFonts w:ascii="Tahoma" w:hAnsi="Tahoma" w:cs="Tahoma"/>
                <w:b/>
                <w:color w:val="000000"/>
                <w:sz w:val="19"/>
                <w:szCs w:val="19"/>
              </w:rPr>
              <w:t>Производственная база</w:t>
            </w:r>
          </w:p>
        </w:tc>
        <w:tc>
          <w:tcPr>
            <w:tcW w:w="6438" w:type="dxa"/>
            <w:gridSpan w:val="2"/>
            <w:tcBorders>
              <w:top w:val="nil"/>
              <w:left w:val="nil"/>
              <w:bottom w:val="single" w:sz="4" w:space="0" w:color="auto"/>
              <w:right w:val="single" w:sz="4" w:space="0" w:color="auto"/>
            </w:tcBorders>
            <w:noWrap/>
          </w:tcPr>
          <w:p w14:paraId="16185B36" w14:textId="0A8317F5" w:rsidR="00A72A35" w:rsidRPr="00A72A35" w:rsidRDefault="00A72A35" w:rsidP="00A72A35">
            <w:pPr>
              <w:spacing w:after="0" w:line="240" w:lineRule="auto"/>
              <w:rPr>
                <w:rFonts w:ascii="Tahoma" w:hAnsi="Tahoma" w:cs="Tahoma"/>
                <w:color w:val="000000"/>
                <w:sz w:val="19"/>
                <w:szCs w:val="19"/>
              </w:rPr>
            </w:pPr>
            <w:r w:rsidRPr="00A72A35">
              <w:rPr>
                <w:rFonts w:ascii="Tahoma" w:hAnsi="Tahoma" w:cs="Tahoma"/>
                <w:b/>
                <w:color w:val="000000"/>
                <w:sz w:val="19"/>
                <w:szCs w:val="19"/>
              </w:rPr>
              <w:t>В конкурсной заявке указать адрес местонахождения производственной базы с предоставлением соответствующих документов.</w:t>
            </w:r>
          </w:p>
        </w:tc>
      </w:tr>
      <w:tr w:rsidR="00A72A35" w:rsidRPr="001B56ED" w14:paraId="484F01CA" w14:textId="77777777" w:rsidTr="00DF0DCF">
        <w:trPr>
          <w:trHeight w:val="788"/>
        </w:trPr>
        <w:tc>
          <w:tcPr>
            <w:tcW w:w="645" w:type="dxa"/>
            <w:vMerge w:val="restart"/>
            <w:shd w:val="clear" w:color="auto" w:fill="auto"/>
            <w:noWrap/>
            <w:vAlign w:val="center"/>
          </w:tcPr>
          <w:p w14:paraId="79A9D153" w14:textId="7E10F51E" w:rsidR="00A72A35" w:rsidRPr="001B56ED" w:rsidRDefault="00A72A35"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A72A35" w:rsidRPr="001B56ED" w:rsidRDefault="00A72A35"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A72A35" w:rsidRPr="001B56ED" w:rsidRDefault="00A72A35"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A72A35" w:rsidRPr="001B56ED" w:rsidRDefault="00A72A35"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1B56ED">
              <w:rPr>
                <w:rFonts w:ascii="Tahoma" w:hAnsi="Tahoma" w:cs="Tahoma"/>
                <w:b/>
                <w:sz w:val="19"/>
                <w:szCs w:val="19"/>
              </w:rPr>
              <w:t>ых</w:t>
            </w:r>
            <w:proofErr w:type="spellEnd"/>
            <w:r w:rsidRPr="001B56ED">
              <w:rPr>
                <w:rFonts w:ascii="Tahoma" w:hAnsi="Tahoma" w:cs="Tahoma"/>
                <w:b/>
                <w:sz w:val="19"/>
                <w:szCs w:val="19"/>
              </w:rPr>
              <w:t xml:space="preserve"> планирует принять участие подрядчик: </w:t>
            </w:r>
          </w:p>
        </w:tc>
      </w:tr>
      <w:tr w:rsidR="00A72A35" w:rsidRPr="001B56ED" w14:paraId="65DBEF0A" w14:textId="77777777" w:rsidTr="00A72A35">
        <w:trPr>
          <w:trHeight w:val="453"/>
        </w:trPr>
        <w:tc>
          <w:tcPr>
            <w:tcW w:w="645" w:type="dxa"/>
            <w:vMerge/>
            <w:shd w:val="clear" w:color="auto" w:fill="auto"/>
            <w:noWrap/>
            <w:vAlign w:val="bottom"/>
          </w:tcPr>
          <w:p w14:paraId="37AB72AC" w14:textId="77777777" w:rsidR="00A72A35" w:rsidRPr="001B56ED" w:rsidRDefault="00A72A35"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72A35" w:rsidRPr="001B56ED" w:rsidRDefault="00A72A35" w:rsidP="00AE6150">
            <w:pPr>
              <w:pStyle w:val="af2"/>
              <w:rPr>
                <w:rFonts w:ascii="Tahoma" w:hAnsi="Tahoma" w:cs="Tahoma"/>
                <w:b/>
                <w:color w:val="FF0000"/>
                <w:sz w:val="19"/>
                <w:szCs w:val="19"/>
              </w:rPr>
            </w:pPr>
          </w:p>
        </w:tc>
        <w:tc>
          <w:tcPr>
            <w:tcW w:w="4418" w:type="dxa"/>
            <w:shd w:val="clear" w:color="auto" w:fill="auto"/>
            <w:noWrap/>
          </w:tcPr>
          <w:p w14:paraId="6F9B91A1" w14:textId="5AEA6A53" w:rsidR="00A72A35" w:rsidRPr="001B56ED" w:rsidRDefault="00A72A35" w:rsidP="00A72A35">
            <w:pPr>
              <w:pStyle w:val="af2"/>
              <w:rPr>
                <w:rFonts w:ascii="Tahoma" w:hAnsi="Tahoma" w:cs="Tahoma"/>
                <w:sz w:val="19"/>
                <w:szCs w:val="19"/>
              </w:rPr>
            </w:pPr>
            <w:r w:rsidRPr="00A72A35">
              <w:rPr>
                <w:rFonts w:ascii="Tahoma" w:hAnsi="Tahoma" w:cs="Tahoma"/>
                <w:sz w:val="19"/>
                <w:szCs w:val="19"/>
              </w:rPr>
              <w:t>Лот №1 - Подготовка документации и строительство объектов связи</w:t>
            </w:r>
            <w:r>
              <w:rPr>
                <w:rFonts w:ascii="Tahoma" w:hAnsi="Tahoma" w:cs="Tahoma"/>
                <w:sz w:val="19"/>
                <w:szCs w:val="19"/>
              </w:rPr>
              <w:t xml:space="preserve"> по г. Бишкек и Чуйской области.</w:t>
            </w:r>
          </w:p>
        </w:tc>
        <w:tc>
          <w:tcPr>
            <w:tcW w:w="2020" w:type="dxa"/>
            <w:shd w:val="clear" w:color="auto" w:fill="auto"/>
            <w:vAlign w:val="center"/>
          </w:tcPr>
          <w:p w14:paraId="0AA7E3D4" w14:textId="239ACCD6" w:rsidR="00A72A35" w:rsidRPr="001B56ED" w:rsidRDefault="00A72A35" w:rsidP="00A72A35">
            <w:pPr>
              <w:pStyle w:val="af2"/>
              <w:jc w:val="center"/>
              <w:rPr>
                <w:rFonts w:ascii="Tahoma" w:hAnsi="Tahoma" w:cs="Tahoma"/>
                <w:color w:val="000000"/>
                <w:sz w:val="19"/>
                <w:szCs w:val="19"/>
              </w:rPr>
            </w:pPr>
            <w:r>
              <w:rPr>
                <w:rFonts w:ascii="Tahoma" w:hAnsi="Tahoma" w:cs="Tahoma"/>
                <w:color w:val="000000"/>
                <w:sz w:val="19"/>
                <w:szCs w:val="19"/>
              </w:rPr>
              <w:t>20</w:t>
            </w:r>
            <w:r w:rsidRPr="001B56ED">
              <w:rPr>
                <w:rFonts w:ascii="Tahoma" w:hAnsi="Tahoma" w:cs="Tahoma"/>
                <w:color w:val="000000"/>
                <w:sz w:val="19"/>
                <w:szCs w:val="19"/>
              </w:rPr>
              <w:t> 000 000,00 сом</w:t>
            </w:r>
          </w:p>
        </w:tc>
      </w:tr>
      <w:tr w:rsidR="00A72A35" w:rsidRPr="001B56ED" w14:paraId="063A1948" w14:textId="77777777" w:rsidTr="00A72A35">
        <w:trPr>
          <w:trHeight w:val="102"/>
        </w:trPr>
        <w:tc>
          <w:tcPr>
            <w:tcW w:w="645" w:type="dxa"/>
            <w:vMerge/>
            <w:shd w:val="clear" w:color="auto" w:fill="auto"/>
            <w:noWrap/>
            <w:vAlign w:val="bottom"/>
          </w:tcPr>
          <w:p w14:paraId="4BF1EFEE" w14:textId="77777777" w:rsidR="00A72A35" w:rsidRPr="001B56ED" w:rsidRDefault="00A72A35"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72A35" w:rsidRPr="001B56ED" w:rsidRDefault="00A72A35" w:rsidP="00AE6150">
            <w:pPr>
              <w:pStyle w:val="af2"/>
              <w:rPr>
                <w:rFonts w:ascii="Tahoma" w:hAnsi="Tahoma" w:cs="Tahoma"/>
                <w:b/>
                <w:color w:val="FF0000"/>
                <w:sz w:val="19"/>
                <w:szCs w:val="19"/>
              </w:rPr>
            </w:pPr>
          </w:p>
        </w:tc>
        <w:tc>
          <w:tcPr>
            <w:tcW w:w="4418" w:type="dxa"/>
            <w:shd w:val="clear" w:color="auto" w:fill="auto"/>
            <w:noWrap/>
          </w:tcPr>
          <w:p w14:paraId="4ABBAB53" w14:textId="6DFDCDF0" w:rsidR="00A72A35" w:rsidRPr="001B56ED" w:rsidRDefault="00A72A35" w:rsidP="00A72A35">
            <w:pPr>
              <w:pStyle w:val="af2"/>
              <w:rPr>
                <w:rFonts w:ascii="Tahoma" w:hAnsi="Tahoma" w:cs="Tahoma"/>
                <w:sz w:val="19"/>
                <w:szCs w:val="19"/>
              </w:rPr>
            </w:pPr>
            <w:r w:rsidRPr="00A72A35">
              <w:rPr>
                <w:rFonts w:ascii="Tahoma" w:hAnsi="Tahoma" w:cs="Tahoma"/>
                <w:sz w:val="19"/>
                <w:szCs w:val="19"/>
              </w:rPr>
              <w:t xml:space="preserve">Лот №2 - Подготовка документации и строительство объектов связи по </w:t>
            </w:r>
            <w:proofErr w:type="spellStart"/>
            <w:r w:rsidRPr="00A72A35">
              <w:rPr>
                <w:rFonts w:ascii="Tahoma" w:hAnsi="Tahoma" w:cs="Tahoma"/>
                <w:sz w:val="19"/>
                <w:szCs w:val="19"/>
              </w:rPr>
              <w:t>Джалал-Абадской</w:t>
            </w:r>
            <w:proofErr w:type="spellEnd"/>
            <w:r w:rsidRPr="00A72A35">
              <w:rPr>
                <w:rFonts w:ascii="Tahoma" w:hAnsi="Tahoma" w:cs="Tahoma"/>
                <w:sz w:val="19"/>
                <w:szCs w:val="19"/>
              </w:rPr>
              <w:t xml:space="preserve"> области</w:t>
            </w:r>
            <w:r>
              <w:rPr>
                <w:rFonts w:ascii="Tahoma" w:hAnsi="Tahoma" w:cs="Tahoma"/>
                <w:sz w:val="19"/>
                <w:szCs w:val="19"/>
              </w:rPr>
              <w:t>.</w:t>
            </w:r>
          </w:p>
        </w:tc>
        <w:tc>
          <w:tcPr>
            <w:tcW w:w="2020" w:type="dxa"/>
            <w:shd w:val="clear" w:color="auto" w:fill="auto"/>
            <w:vAlign w:val="center"/>
          </w:tcPr>
          <w:p w14:paraId="416CCE7B" w14:textId="04E57BA7" w:rsidR="00A72A35" w:rsidRPr="001B56ED" w:rsidRDefault="00A72A35" w:rsidP="00A72A35">
            <w:pPr>
              <w:pStyle w:val="af2"/>
              <w:jc w:val="center"/>
              <w:rPr>
                <w:rFonts w:ascii="Tahoma" w:hAnsi="Tahoma" w:cs="Tahoma"/>
                <w:color w:val="000000"/>
                <w:sz w:val="19"/>
                <w:szCs w:val="19"/>
              </w:rPr>
            </w:pPr>
            <w:r>
              <w:rPr>
                <w:rFonts w:ascii="Tahoma" w:hAnsi="Tahoma" w:cs="Tahoma"/>
                <w:color w:val="000000"/>
                <w:sz w:val="19"/>
                <w:szCs w:val="19"/>
              </w:rPr>
              <w:t>20</w:t>
            </w:r>
            <w:r w:rsidRPr="001B56ED">
              <w:rPr>
                <w:rFonts w:ascii="Tahoma" w:hAnsi="Tahoma" w:cs="Tahoma"/>
                <w:color w:val="000000"/>
                <w:sz w:val="19"/>
                <w:szCs w:val="19"/>
              </w:rPr>
              <w:t> 000 000,00 сом</w:t>
            </w:r>
          </w:p>
        </w:tc>
      </w:tr>
      <w:tr w:rsidR="00A72A35" w:rsidRPr="001B56ED" w14:paraId="15E14F97" w14:textId="77777777" w:rsidTr="00A72A35">
        <w:trPr>
          <w:trHeight w:val="102"/>
        </w:trPr>
        <w:tc>
          <w:tcPr>
            <w:tcW w:w="645" w:type="dxa"/>
            <w:vMerge/>
            <w:shd w:val="clear" w:color="auto" w:fill="auto"/>
            <w:noWrap/>
            <w:vAlign w:val="bottom"/>
          </w:tcPr>
          <w:p w14:paraId="53BFF73B" w14:textId="77777777" w:rsidR="00A72A35" w:rsidRPr="001B56ED" w:rsidRDefault="00A72A35" w:rsidP="00AE6150">
            <w:pPr>
              <w:pStyle w:val="af2"/>
              <w:rPr>
                <w:rFonts w:ascii="Tahoma" w:hAnsi="Tahoma" w:cs="Tahoma"/>
                <w:sz w:val="19"/>
                <w:szCs w:val="19"/>
              </w:rPr>
            </w:pPr>
          </w:p>
        </w:tc>
        <w:tc>
          <w:tcPr>
            <w:tcW w:w="3891" w:type="dxa"/>
            <w:vMerge/>
            <w:shd w:val="clear" w:color="auto" w:fill="auto"/>
            <w:noWrap/>
            <w:vAlign w:val="center"/>
          </w:tcPr>
          <w:p w14:paraId="067C68C1" w14:textId="77777777" w:rsidR="00A72A35" w:rsidRPr="001B56ED" w:rsidRDefault="00A72A35" w:rsidP="00AE6150">
            <w:pPr>
              <w:pStyle w:val="af2"/>
              <w:rPr>
                <w:rFonts w:ascii="Tahoma" w:hAnsi="Tahoma" w:cs="Tahoma"/>
                <w:b/>
                <w:color w:val="FF0000"/>
                <w:sz w:val="19"/>
                <w:szCs w:val="19"/>
              </w:rPr>
            </w:pPr>
          </w:p>
        </w:tc>
        <w:tc>
          <w:tcPr>
            <w:tcW w:w="4418" w:type="dxa"/>
            <w:shd w:val="clear" w:color="auto" w:fill="auto"/>
            <w:noWrap/>
          </w:tcPr>
          <w:p w14:paraId="6DCB712D" w14:textId="318A54FB" w:rsidR="00A72A35" w:rsidRPr="001B56ED" w:rsidRDefault="00A72A35" w:rsidP="00E114E2">
            <w:pPr>
              <w:pStyle w:val="af2"/>
              <w:rPr>
                <w:rFonts w:ascii="Tahoma" w:hAnsi="Tahoma" w:cs="Tahoma"/>
                <w:sz w:val="19"/>
                <w:szCs w:val="19"/>
              </w:rPr>
            </w:pPr>
            <w:r w:rsidRPr="00A72A35">
              <w:rPr>
                <w:rFonts w:ascii="Tahoma" w:hAnsi="Tahoma" w:cs="Tahoma"/>
                <w:sz w:val="19"/>
                <w:szCs w:val="19"/>
              </w:rPr>
              <w:t xml:space="preserve">Лот №3 - Подготовка документации и строительство объектов связи по </w:t>
            </w:r>
            <w:proofErr w:type="spellStart"/>
            <w:r w:rsidRPr="00A72A35">
              <w:rPr>
                <w:rFonts w:ascii="Tahoma" w:hAnsi="Tahoma" w:cs="Tahoma"/>
                <w:sz w:val="19"/>
                <w:szCs w:val="19"/>
              </w:rPr>
              <w:t>Ошской</w:t>
            </w:r>
            <w:proofErr w:type="spellEnd"/>
            <w:r w:rsidRPr="00A72A35">
              <w:rPr>
                <w:rFonts w:ascii="Tahoma" w:hAnsi="Tahoma" w:cs="Tahoma"/>
                <w:sz w:val="19"/>
                <w:szCs w:val="19"/>
              </w:rPr>
              <w:t xml:space="preserve"> области.</w:t>
            </w:r>
          </w:p>
        </w:tc>
        <w:tc>
          <w:tcPr>
            <w:tcW w:w="2020" w:type="dxa"/>
            <w:shd w:val="clear" w:color="auto" w:fill="auto"/>
            <w:vAlign w:val="center"/>
          </w:tcPr>
          <w:p w14:paraId="30C1CCFA" w14:textId="72C564A5" w:rsidR="00A72A35" w:rsidRDefault="00A72A35" w:rsidP="00A72A35">
            <w:pPr>
              <w:pStyle w:val="af2"/>
              <w:jc w:val="center"/>
              <w:rPr>
                <w:rFonts w:ascii="Tahoma" w:hAnsi="Tahoma" w:cs="Tahoma"/>
                <w:color w:val="000000"/>
                <w:sz w:val="19"/>
                <w:szCs w:val="19"/>
              </w:rPr>
            </w:pPr>
            <w:r>
              <w:rPr>
                <w:rFonts w:ascii="Tahoma" w:hAnsi="Tahoma" w:cs="Tahoma"/>
                <w:color w:val="000000"/>
                <w:sz w:val="19"/>
                <w:szCs w:val="19"/>
              </w:rPr>
              <w:t>20</w:t>
            </w:r>
            <w:r w:rsidRPr="001B56ED">
              <w:rPr>
                <w:rFonts w:ascii="Tahoma" w:hAnsi="Tahoma" w:cs="Tahoma"/>
                <w:color w:val="000000"/>
                <w:sz w:val="19"/>
                <w:szCs w:val="19"/>
              </w:rPr>
              <w:t> 000 000,00 сом</w:t>
            </w:r>
          </w:p>
        </w:tc>
      </w:tr>
      <w:tr w:rsidR="00A72A35" w:rsidRPr="001B56ED" w14:paraId="54C75404" w14:textId="77777777" w:rsidTr="00A72A35">
        <w:trPr>
          <w:trHeight w:val="102"/>
        </w:trPr>
        <w:tc>
          <w:tcPr>
            <w:tcW w:w="645" w:type="dxa"/>
            <w:shd w:val="clear" w:color="auto" w:fill="auto"/>
            <w:noWrap/>
            <w:vAlign w:val="center"/>
          </w:tcPr>
          <w:p w14:paraId="6E26E52B" w14:textId="71328A06" w:rsidR="00A72A35" w:rsidRPr="00A72A35" w:rsidRDefault="00A72A35" w:rsidP="00A72A35">
            <w:pPr>
              <w:pStyle w:val="af2"/>
              <w:rPr>
                <w:rFonts w:ascii="Tahoma" w:hAnsi="Tahoma" w:cs="Tahoma"/>
                <w:sz w:val="19"/>
                <w:szCs w:val="19"/>
              </w:rPr>
            </w:pPr>
            <w:r w:rsidRPr="00A72A35">
              <w:rPr>
                <w:rFonts w:ascii="Tahoma" w:hAnsi="Tahoma" w:cs="Tahoma"/>
                <w:sz w:val="19"/>
                <w:szCs w:val="19"/>
              </w:rPr>
              <w:t>1.22</w:t>
            </w:r>
          </w:p>
        </w:tc>
        <w:tc>
          <w:tcPr>
            <w:tcW w:w="3891" w:type="dxa"/>
            <w:shd w:val="clear" w:color="auto" w:fill="auto"/>
            <w:noWrap/>
            <w:vAlign w:val="center"/>
          </w:tcPr>
          <w:p w14:paraId="65328274" w14:textId="3AE60E87" w:rsidR="00A72A35" w:rsidRPr="00A72A35" w:rsidRDefault="00A72A35" w:rsidP="00A72A35">
            <w:pPr>
              <w:pStyle w:val="af2"/>
              <w:rPr>
                <w:rFonts w:ascii="Tahoma" w:hAnsi="Tahoma" w:cs="Tahoma"/>
                <w:b/>
                <w:color w:val="FF0000"/>
                <w:sz w:val="19"/>
                <w:szCs w:val="19"/>
              </w:rPr>
            </w:pPr>
            <w:r w:rsidRPr="00A72A35">
              <w:rPr>
                <w:rFonts w:ascii="Tahoma" w:eastAsia="Times New Roman" w:hAnsi="Tahoma" w:cs="Tahoma"/>
                <w:color w:val="000000"/>
                <w:sz w:val="19"/>
                <w:szCs w:val="19"/>
                <w:highlight w:val="yellow"/>
              </w:rPr>
              <w:t xml:space="preserve">Формы, которые необходимо заполнению Участником </w:t>
            </w:r>
          </w:p>
        </w:tc>
        <w:tc>
          <w:tcPr>
            <w:tcW w:w="6438" w:type="dxa"/>
            <w:gridSpan w:val="2"/>
            <w:shd w:val="clear" w:color="auto" w:fill="auto"/>
            <w:noWrap/>
            <w:vAlign w:val="center"/>
          </w:tcPr>
          <w:p w14:paraId="30695AA6" w14:textId="26C81EBF" w:rsidR="00A72A35" w:rsidRPr="00A72A35" w:rsidRDefault="00A72A35" w:rsidP="00A72A35">
            <w:pPr>
              <w:pStyle w:val="af2"/>
              <w:rPr>
                <w:rFonts w:ascii="Tahoma" w:hAnsi="Tahoma" w:cs="Tahoma"/>
                <w:color w:val="000000"/>
                <w:sz w:val="19"/>
                <w:szCs w:val="19"/>
              </w:rPr>
            </w:pPr>
            <w:r w:rsidRPr="00A72A35">
              <w:rPr>
                <w:rFonts w:ascii="Tahoma" w:eastAsia="Times New Roman" w:hAnsi="Tahoma" w:cs="Tahoma"/>
                <w:i/>
                <w:iCs/>
                <w:color w:val="000000"/>
                <w:sz w:val="19"/>
                <w:szCs w:val="19"/>
                <w:highlight w:val="yellow"/>
              </w:rPr>
              <w:t>Приложения №2, №2а</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A72A35" w:rsidRPr="001B56ED" w14:paraId="52298035" w14:textId="77777777" w:rsidTr="00161045">
        <w:trPr>
          <w:trHeight w:val="1161"/>
        </w:trPr>
        <w:tc>
          <w:tcPr>
            <w:tcW w:w="645" w:type="dxa"/>
            <w:shd w:val="clear" w:color="auto" w:fill="auto"/>
            <w:noWrap/>
            <w:vAlign w:val="center"/>
            <w:hideMark/>
          </w:tcPr>
          <w:p w14:paraId="04B6C7C4" w14:textId="472FA406" w:rsidR="00A72A35" w:rsidRPr="001B56ED" w:rsidRDefault="00A72A35" w:rsidP="00A72A3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98DEEE0" w:rsidR="00A72A35" w:rsidRPr="00A72A35" w:rsidRDefault="00A72A35" w:rsidP="00A72A35">
            <w:pPr>
              <w:pStyle w:val="af2"/>
              <w:rPr>
                <w:rFonts w:ascii="Tahoma" w:hAnsi="Tahoma" w:cs="Tahoma"/>
                <w:color w:val="000000"/>
                <w:sz w:val="19"/>
                <w:szCs w:val="19"/>
              </w:rPr>
            </w:pPr>
            <w:r w:rsidRPr="00A72A35">
              <w:rPr>
                <w:rFonts w:ascii="Tahoma" w:eastAsia="Times New Roman" w:hAnsi="Tahoma" w:cs="Tahoma"/>
                <w:color w:val="000000"/>
                <w:sz w:val="19"/>
                <w:szCs w:val="19"/>
              </w:rPr>
              <w:t>Наличие опыта по характеру аналогичных работ  за последние 2 (два) года</w:t>
            </w:r>
            <w:r>
              <w:rPr>
                <w:rFonts w:ascii="Tahoma" w:eastAsia="Times New Roman" w:hAnsi="Tahoma" w:cs="Tahoma"/>
                <w:color w:val="000000"/>
                <w:sz w:val="19"/>
                <w:szCs w:val="19"/>
              </w:rPr>
              <w:t xml:space="preserve"> (2021 – 2023 </w:t>
            </w:r>
            <w:proofErr w:type="spellStart"/>
            <w:r>
              <w:rPr>
                <w:rFonts w:ascii="Tahoma" w:eastAsia="Times New Roman" w:hAnsi="Tahoma" w:cs="Tahoma"/>
                <w:color w:val="000000"/>
                <w:sz w:val="19"/>
                <w:szCs w:val="19"/>
              </w:rPr>
              <w:t>гг</w:t>
            </w:r>
            <w:proofErr w:type="spellEnd"/>
            <w:r>
              <w:rPr>
                <w:rFonts w:ascii="Tahoma" w:eastAsia="Times New Roman" w:hAnsi="Tahoma" w:cs="Tahoma"/>
                <w:color w:val="000000"/>
                <w:sz w:val="19"/>
                <w:szCs w:val="19"/>
              </w:rPr>
              <w:t>)</w:t>
            </w:r>
          </w:p>
        </w:tc>
        <w:tc>
          <w:tcPr>
            <w:tcW w:w="6438" w:type="dxa"/>
            <w:gridSpan w:val="2"/>
            <w:shd w:val="clear" w:color="auto" w:fill="auto"/>
            <w:vAlign w:val="center"/>
          </w:tcPr>
          <w:p w14:paraId="5526F247" w14:textId="3588CDF7" w:rsidR="00A72A35" w:rsidRPr="00A72A35" w:rsidRDefault="00A72A35" w:rsidP="00A72A35">
            <w:pPr>
              <w:pStyle w:val="af2"/>
              <w:jc w:val="both"/>
              <w:rPr>
                <w:rFonts w:ascii="Tahoma" w:hAnsi="Tahoma" w:cs="Tahoma"/>
                <w:color w:val="000000"/>
                <w:sz w:val="19"/>
                <w:szCs w:val="19"/>
              </w:rPr>
            </w:pPr>
            <w:r w:rsidRPr="00A72A35">
              <w:rPr>
                <w:rFonts w:ascii="Tahoma" w:hAnsi="Tahoma" w:cs="Tahoma"/>
                <w:sz w:val="19"/>
                <w:szCs w:val="19"/>
              </w:rPr>
              <w:t>Необходимо иметь опыт работ по изготовлению и монтажу металлоконструкций на сумму не менее 1 000 000 (одного миллиона) сомов. Наличие опыта необходимо подтвердить соответствующими документами (приложить и/или копии актов приема-передачи, счет-фактуры, договоры).</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0B12BD5D" w:rsidR="008813E5" w:rsidRPr="001B56ED" w:rsidRDefault="008813E5" w:rsidP="00BB5AF8">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w:t>
            </w:r>
            <w:r w:rsidR="00DA1871" w:rsidRPr="00DA1871">
              <w:rPr>
                <w:rFonts w:ascii="Tahoma" w:hAnsi="Tahoma" w:cs="Tahoma"/>
                <w:color w:val="000000"/>
                <w:sz w:val="19"/>
                <w:szCs w:val="19"/>
              </w:rPr>
              <w:t>Государственн</w:t>
            </w:r>
            <w:r w:rsidR="00BB5AF8">
              <w:rPr>
                <w:rFonts w:ascii="Tahoma" w:hAnsi="Tahoma" w:cs="Tahoma"/>
                <w:color w:val="000000"/>
                <w:sz w:val="19"/>
                <w:szCs w:val="19"/>
              </w:rPr>
              <w:t>ого</w:t>
            </w:r>
            <w:r w:rsidR="00DA1871" w:rsidRPr="00DA1871">
              <w:rPr>
                <w:rFonts w:ascii="Tahoma" w:hAnsi="Tahoma" w:cs="Tahoma"/>
                <w:color w:val="000000"/>
                <w:sz w:val="19"/>
                <w:szCs w:val="19"/>
              </w:rPr>
              <w:t xml:space="preserve"> </w:t>
            </w:r>
            <w:proofErr w:type="spellStart"/>
            <w:r w:rsidR="00DA1871" w:rsidRPr="00DA1871">
              <w:rPr>
                <w:rFonts w:ascii="Tahoma" w:hAnsi="Tahoma" w:cs="Tahoma"/>
                <w:color w:val="000000"/>
                <w:sz w:val="19"/>
                <w:szCs w:val="19"/>
              </w:rPr>
              <w:t>агенств</w:t>
            </w:r>
            <w:r w:rsidR="00BB5AF8">
              <w:rPr>
                <w:rFonts w:ascii="Tahoma" w:hAnsi="Tahoma" w:cs="Tahoma"/>
                <w:color w:val="000000"/>
                <w:sz w:val="19"/>
                <w:szCs w:val="19"/>
              </w:rPr>
              <w:t>а</w:t>
            </w:r>
            <w:proofErr w:type="spellEnd"/>
            <w:r w:rsidR="00DA1871" w:rsidRPr="00DA1871">
              <w:rPr>
                <w:rFonts w:ascii="Tahoma" w:hAnsi="Tahoma" w:cs="Tahoma"/>
                <w:color w:val="000000"/>
                <w:sz w:val="19"/>
                <w:szCs w:val="19"/>
              </w:rPr>
              <w:t xml:space="preserve"> архитектуры, строительства и жил</w:t>
            </w:r>
            <w:r w:rsidR="00A72A35">
              <w:rPr>
                <w:rFonts w:ascii="Tahoma" w:hAnsi="Tahoma" w:cs="Tahoma"/>
                <w:color w:val="000000"/>
                <w:sz w:val="19"/>
                <w:szCs w:val="19"/>
              </w:rPr>
              <w:t>и</w:t>
            </w:r>
            <w:r w:rsidR="00DA1871" w:rsidRPr="00DA1871">
              <w:rPr>
                <w:rFonts w:ascii="Tahoma" w:hAnsi="Tahoma" w:cs="Tahoma"/>
                <w:color w:val="000000"/>
                <w:sz w:val="19"/>
                <w:szCs w:val="19"/>
              </w:rPr>
              <w:t xml:space="preserve">щно-коммунального хозяйства при </w:t>
            </w:r>
            <w:proofErr w:type="spellStart"/>
            <w:r w:rsidR="00DA1871" w:rsidRPr="00DA1871">
              <w:rPr>
                <w:rFonts w:ascii="Tahoma" w:hAnsi="Tahoma" w:cs="Tahoma"/>
                <w:color w:val="000000"/>
                <w:sz w:val="19"/>
                <w:szCs w:val="19"/>
              </w:rPr>
              <w:t>Кабиненте</w:t>
            </w:r>
            <w:proofErr w:type="spellEnd"/>
            <w:r w:rsidR="00DA1871" w:rsidRPr="00DA1871">
              <w:rPr>
                <w:rFonts w:ascii="Tahoma" w:hAnsi="Tahoma" w:cs="Tahoma"/>
                <w:color w:val="000000"/>
                <w:sz w:val="19"/>
                <w:szCs w:val="19"/>
              </w:rPr>
              <w:t xml:space="preserve"> Министров КР </w:t>
            </w:r>
            <w:r w:rsidR="00A72A35" w:rsidRPr="00A72A35">
              <w:rPr>
                <w:rFonts w:ascii="Tahoma" w:hAnsi="Tahoma" w:cs="Tahoma"/>
                <w:color w:val="000000"/>
                <w:sz w:val="19"/>
                <w:szCs w:val="19"/>
                <w:u w:val="single"/>
              </w:rPr>
              <w:t>на монтаж металлических конструкций не ниже III уровня, а также приложений к лицензиям (приложить копии).</w:t>
            </w:r>
          </w:p>
        </w:tc>
      </w:tr>
      <w:tr w:rsidR="00A72A35" w:rsidRPr="001B56ED" w14:paraId="692A6DD1" w14:textId="77777777" w:rsidTr="00D845C4">
        <w:trPr>
          <w:trHeight w:val="594"/>
        </w:trPr>
        <w:tc>
          <w:tcPr>
            <w:tcW w:w="10974" w:type="dxa"/>
            <w:gridSpan w:val="4"/>
            <w:tcBorders>
              <w:right w:val="single" w:sz="4" w:space="0" w:color="auto"/>
            </w:tcBorders>
            <w:shd w:val="clear" w:color="auto" w:fill="auto"/>
            <w:noWrap/>
            <w:vAlign w:val="center"/>
          </w:tcPr>
          <w:p w14:paraId="71446D85" w14:textId="011F94F5" w:rsidR="00A72A35" w:rsidRPr="00D845C4" w:rsidRDefault="00A72A35" w:rsidP="00BB5AF8">
            <w:pPr>
              <w:pStyle w:val="af2"/>
              <w:jc w:val="both"/>
              <w:rPr>
                <w:rFonts w:ascii="Tahoma" w:hAnsi="Tahoma" w:cs="Tahoma"/>
                <w:color w:val="000000"/>
                <w:sz w:val="19"/>
                <w:szCs w:val="19"/>
              </w:rPr>
            </w:pPr>
            <w:r w:rsidRPr="00D845C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CECA4E1" w14:textId="4552A926" w:rsidR="003E79DC" w:rsidRPr="003E79DC" w:rsidRDefault="003E79DC" w:rsidP="003E79DC">
            <w:pPr>
              <w:pStyle w:val="af2"/>
              <w:jc w:val="both"/>
              <w:rPr>
                <w:rFonts w:ascii="Tahoma" w:hAnsi="Tahoma" w:cs="Tahoma"/>
                <w:b/>
                <w:bCs/>
                <w:color w:val="000000"/>
                <w:sz w:val="19"/>
                <w:szCs w:val="19"/>
              </w:rPr>
            </w:pPr>
            <w:r w:rsidRPr="003E79DC">
              <w:rPr>
                <w:rFonts w:ascii="Tahoma" w:hAnsi="Tahoma" w:cs="Tahoma"/>
                <w:b/>
                <w:bCs/>
                <w:color w:val="0000CC"/>
                <w:sz w:val="19"/>
                <w:szCs w:val="19"/>
              </w:rPr>
              <w:t>См.</w:t>
            </w:r>
            <w:r w:rsidRPr="003E79DC">
              <w:rPr>
                <w:rFonts w:ascii="Tahoma" w:hAnsi="Tahoma" w:cs="Tahoma"/>
                <w:b/>
                <w:bCs/>
                <w:color w:val="000000"/>
                <w:sz w:val="19"/>
                <w:szCs w:val="19"/>
              </w:rPr>
              <w:t xml:space="preserve"> Ведомости объемов работ на </w:t>
            </w:r>
            <w:r w:rsidRPr="003E79DC">
              <w:rPr>
                <w:rFonts w:ascii="Tahoma" w:hAnsi="Tahoma" w:cs="Tahoma"/>
                <w:b/>
                <w:sz w:val="19"/>
                <w:szCs w:val="19"/>
              </w:rPr>
              <w:t xml:space="preserve">строительство новых объектов связи ЗАО «Альфа Телеком» с получением разрешительной документации – </w:t>
            </w:r>
            <w:r w:rsidRPr="003E79DC">
              <w:rPr>
                <w:rFonts w:ascii="Tahoma" w:hAnsi="Tahoma" w:cs="Tahoma"/>
                <w:b/>
                <w:bCs/>
                <w:color w:val="000000"/>
                <w:sz w:val="19"/>
                <w:szCs w:val="19"/>
              </w:rPr>
              <w:t xml:space="preserve">в разрезе по лотам №1, </w:t>
            </w:r>
            <w:r>
              <w:rPr>
                <w:rFonts w:ascii="Tahoma" w:hAnsi="Tahoma" w:cs="Tahoma"/>
                <w:b/>
                <w:bCs/>
                <w:color w:val="000000"/>
                <w:sz w:val="19"/>
                <w:szCs w:val="19"/>
              </w:rPr>
              <w:t>№</w:t>
            </w:r>
            <w:r w:rsidRPr="003E79DC">
              <w:rPr>
                <w:rFonts w:ascii="Tahoma" w:hAnsi="Tahoma" w:cs="Tahoma"/>
                <w:b/>
                <w:bCs/>
                <w:color w:val="000000"/>
                <w:sz w:val="19"/>
                <w:szCs w:val="19"/>
              </w:rPr>
              <w:t>2</w:t>
            </w:r>
            <w:r>
              <w:rPr>
                <w:rFonts w:ascii="Tahoma" w:hAnsi="Tahoma" w:cs="Tahoma"/>
                <w:b/>
                <w:bCs/>
                <w:color w:val="000000"/>
                <w:sz w:val="19"/>
                <w:szCs w:val="19"/>
              </w:rPr>
              <w:t>, №3</w:t>
            </w:r>
            <w:r w:rsidRPr="003E79DC">
              <w:rPr>
                <w:rFonts w:ascii="Tahoma" w:hAnsi="Tahoma" w:cs="Tahoma"/>
                <w:b/>
                <w:bCs/>
                <w:color w:val="000000"/>
                <w:sz w:val="19"/>
                <w:szCs w:val="19"/>
              </w:rPr>
              <w:t xml:space="preserve">.  </w:t>
            </w:r>
            <w:r w:rsidRPr="003E79DC">
              <w:rPr>
                <w:rFonts w:ascii="Tahoma" w:hAnsi="Tahoma" w:cs="Tahoma"/>
                <w:color w:val="000000"/>
                <w:sz w:val="19"/>
                <w:szCs w:val="19"/>
              </w:rPr>
              <w:t>(см. Приложение №2а к Приглашению).</w:t>
            </w:r>
          </w:p>
          <w:p w14:paraId="6D5F2746" w14:textId="0D7E2714" w:rsidR="006970E7" w:rsidRPr="001B56ED" w:rsidRDefault="003E79DC" w:rsidP="003E79DC">
            <w:pPr>
              <w:ind w:left="1"/>
              <w:rPr>
                <w:rFonts w:ascii="Tahoma" w:hAnsi="Tahoma" w:cs="Tahoma"/>
                <w:color w:val="000000"/>
                <w:sz w:val="19"/>
                <w:szCs w:val="19"/>
              </w:rPr>
            </w:pPr>
            <w:r w:rsidRPr="003E79DC">
              <w:rPr>
                <w:rFonts w:ascii="Tahoma" w:hAnsi="Tahoma" w:cs="Tahoma"/>
                <w:b/>
                <w:bCs/>
                <w:color w:val="FF0000"/>
                <w:sz w:val="19"/>
                <w:szCs w:val="19"/>
              </w:rPr>
              <w:t>А также Графические приложения к каждому лоту.</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D845C4">
              <w:trPr>
                <w:trHeight w:val="635"/>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7166ECC1" w14:textId="4F3E9713" w:rsidR="00721B54" w:rsidRPr="001B56ED" w:rsidRDefault="00D845C4" w:rsidP="00D845C4">
                  <w:pPr>
                    <w:pStyle w:val="af2"/>
                    <w:jc w:val="center"/>
                    <w:rPr>
                      <w:rFonts w:ascii="Tahoma" w:hAnsi="Tahoma" w:cs="Tahoma"/>
                      <w:bCs/>
                      <w:sz w:val="19"/>
                      <w:szCs w:val="19"/>
                    </w:rPr>
                  </w:pPr>
                  <w:r w:rsidRPr="001B56ED">
                    <w:rPr>
                      <w:rFonts w:ascii="Tahoma" w:hAnsi="Tahoma" w:cs="Tahoma"/>
                      <w:bCs/>
                      <w:i/>
                      <w:color w:val="A6A6A6" w:themeColor="background1" w:themeShade="A6"/>
                      <w:sz w:val="19"/>
                      <w:szCs w:val="19"/>
                    </w:rPr>
                    <w:t xml:space="preserve">Прописать </w:t>
                  </w:r>
                  <w:r>
                    <w:rPr>
                      <w:rFonts w:ascii="Tahoma" w:hAnsi="Tahoma" w:cs="Tahoma"/>
                      <w:bCs/>
                      <w:i/>
                      <w:color w:val="A6A6A6" w:themeColor="background1" w:themeShade="A6"/>
                      <w:sz w:val="19"/>
                      <w:szCs w:val="19"/>
                    </w:rPr>
                    <w:t>название Лота</w:t>
                  </w: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1B56ED">
              <w:rPr>
                <w:rFonts w:ascii="Tahoma" w:hAnsi="Tahoma" w:cs="Tahoma"/>
                <w:color w:val="000000"/>
                <w:sz w:val="19"/>
                <w:szCs w:val="19"/>
              </w:rPr>
              <w:t>Кыргызской</w:t>
            </w:r>
            <w:proofErr w:type="spellEnd"/>
            <w:r w:rsidRPr="001B56ED">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6FCF457C" w:rsidR="0031534C"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DA989D9" w14:textId="6C1A47EF" w:rsidR="003E79DC" w:rsidRDefault="003E79DC" w:rsidP="0031534C">
      <w:pPr>
        <w:widowControl w:val="0"/>
        <w:autoSpaceDE w:val="0"/>
        <w:autoSpaceDN w:val="0"/>
        <w:adjustRightInd w:val="0"/>
        <w:spacing w:after="0" w:line="240" w:lineRule="auto"/>
        <w:ind w:firstLine="567"/>
        <w:jc w:val="center"/>
        <w:rPr>
          <w:rFonts w:ascii="Tahoma" w:hAnsi="Tahoma" w:cs="Tahoma"/>
          <w:b/>
          <w:sz w:val="19"/>
          <w:szCs w:val="19"/>
        </w:rPr>
      </w:pPr>
    </w:p>
    <w:p w14:paraId="79279DF2" w14:textId="77777777"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1</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474690A3" w14:textId="1854C8FA"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на подготовку документации и строительство объектов с</w:t>
      </w:r>
      <w:r>
        <w:rPr>
          <w:rFonts w:ascii="Tahoma" w:hAnsi="Tahoma" w:cs="Tahoma"/>
          <w:b/>
          <w:bCs/>
          <w:sz w:val="18"/>
          <w:szCs w:val="18"/>
        </w:rPr>
        <w:t xml:space="preserve">вязи по </w:t>
      </w:r>
      <w:r w:rsidRPr="003E79DC">
        <w:rPr>
          <w:rFonts w:ascii="Tahoma" w:hAnsi="Tahoma" w:cs="Tahoma"/>
          <w:b/>
          <w:bCs/>
          <w:sz w:val="18"/>
          <w:szCs w:val="18"/>
        </w:rPr>
        <w:t>г. Бишкек и Чуйской области</w:t>
      </w:r>
    </w:p>
    <w:tbl>
      <w:tblPr>
        <w:tblW w:w="10350" w:type="dxa"/>
        <w:tblLook w:val="04A0" w:firstRow="1" w:lastRow="0" w:firstColumn="1" w:lastColumn="0" w:noHBand="0" w:noVBand="1"/>
      </w:tblPr>
      <w:tblGrid>
        <w:gridCol w:w="5098"/>
        <w:gridCol w:w="989"/>
        <w:gridCol w:w="995"/>
        <w:gridCol w:w="1560"/>
        <w:gridCol w:w="1708"/>
      </w:tblGrid>
      <w:tr w:rsidR="00362F38" w:rsidRPr="00362F38" w14:paraId="396460C1" w14:textId="77777777" w:rsidTr="00287C50">
        <w:trPr>
          <w:trHeight w:val="660"/>
        </w:trPr>
        <w:tc>
          <w:tcPr>
            <w:tcW w:w="50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ACD2E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Подробное описание работ</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0F23CD8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Ед.  изм.</w:t>
            </w:r>
          </w:p>
        </w:tc>
        <w:tc>
          <w:tcPr>
            <w:tcW w:w="995" w:type="dxa"/>
            <w:tcBorders>
              <w:top w:val="single" w:sz="4" w:space="0" w:color="auto"/>
              <w:left w:val="nil"/>
              <w:bottom w:val="single" w:sz="4" w:space="0" w:color="auto"/>
              <w:right w:val="single" w:sz="4" w:space="0" w:color="auto"/>
            </w:tcBorders>
            <w:shd w:val="clear" w:color="000000" w:fill="D9D9D9"/>
            <w:vAlign w:val="center"/>
            <w:hideMark/>
          </w:tcPr>
          <w:p w14:paraId="6B904CD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Кол-во, объем</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19E0D90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Заложенная стоимость с учетом НДС, НСП</w:t>
            </w:r>
          </w:p>
        </w:tc>
        <w:tc>
          <w:tcPr>
            <w:tcW w:w="1708" w:type="dxa"/>
            <w:tcBorders>
              <w:top w:val="single" w:sz="4" w:space="0" w:color="auto"/>
              <w:left w:val="nil"/>
              <w:bottom w:val="single" w:sz="4" w:space="0" w:color="auto"/>
              <w:right w:val="single" w:sz="4" w:space="0" w:color="auto"/>
            </w:tcBorders>
            <w:shd w:val="clear" w:color="000000" w:fill="D9D9D9"/>
            <w:vAlign w:val="center"/>
            <w:hideMark/>
          </w:tcPr>
          <w:p w14:paraId="61F2C45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Предлагаемая цена по позициям, сом с учетом НДС, НСП</w:t>
            </w:r>
          </w:p>
        </w:tc>
      </w:tr>
      <w:tr w:rsidR="00362F38" w:rsidRPr="00362F38" w14:paraId="77DB0CD8" w14:textId="77777777" w:rsidTr="00287C50">
        <w:trPr>
          <w:trHeight w:val="174"/>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E0A9B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1.</w:t>
            </w:r>
            <w:r w:rsidRPr="00362F38">
              <w:rPr>
                <w:rFonts w:ascii="Times New Roman" w:eastAsia="Times New Roman" w:hAnsi="Times New Roman"/>
                <w:b/>
                <w:bCs/>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Документация на строительство объектов связи:</w:t>
            </w:r>
          </w:p>
        </w:tc>
      </w:tr>
      <w:tr w:rsidR="00362F38" w:rsidRPr="00362F38" w14:paraId="3BD187BA"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988ABF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89" w:type="dxa"/>
            <w:tcBorders>
              <w:top w:val="nil"/>
              <w:left w:val="nil"/>
              <w:bottom w:val="single" w:sz="4" w:space="0" w:color="auto"/>
              <w:right w:val="single" w:sz="4" w:space="0" w:color="auto"/>
            </w:tcBorders>
            <w:shd w:val="clear" w:color="auto" w:fill="auto"/>
            <w:vAlign w:val="center"/>
            <w:hideMark/>
          </w:tcPr>
          <w:p w14:paraId="7B3AC39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186DE73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4B4C434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8" w:type="dxa"/>
            <w:tcBorders>
              <w:top w:val="nil"/>
              <w:left w:val="nil"/>
              <w:bottom w:val="single" w:sz="4" w:space="0" w:color="auto"/>
              <w:right w:val="single" w:sz="4" w:space="0" w:color="auto"/>
            </w:tcBorders>
            <w:shd w:val="clear" w:color="auto" w:fill="auto"/>
            <w:noWrap/>
            <w:vAlign w:val="center"/>
            <w:hideMark/>
          </w:tcPr>
          <w:p w14:paraId="47BD14B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F9C04D5"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050C81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89" w:type="dxa"/>
            <w:tcBorders>
              <w:top w:val="nil"/>
              <w:left w:val="nil"/>
              <w:bottom w:val="single" w:sz="4" w:space="0" w:color="auto"/>
              <w:right w:val="single" w:sz="4" w:space="0" w:color="auto"/>
            </w:tcBorders>
            <w:shd w:val="clear" w:color="auto" w:fill="auto"/>
            <w:vAlign w:val="center"/>
            <w:hideMark/>
          </w:tcPr>
          <w:p w14:paraId="66189B7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59118D0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15C537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8" w:type="dxa"/>
            <w:tcBorders>
              <w:top w:val="nil"/>
              <w:left w:val="nil"/>
              <w:bottom w:val="single" w:sz="4" w:space="0" w:color="auto"/>
              <w:right w:val="single" w:sz="4" w:space="0" w:color="auto"/>
            </w:tcBorders>
            <w:shd w:val="clear" w:color="auto" w:fill="auto"/>
            <w:noWrap/>
            <w:vAlign w:val="center"/>
            <w:hideMark/>
          </w:tcPr>
          <w:p w14:paraId="1DFA8A6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EBB0E8B"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F72257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89" w:type="dxa"/>
            <w:tcBorders>
              <w:top w:val="nil"/>
              <w:left w:val="nil"/>
              <w:bottom w:val="single" w:sz="4" w:space="0" w:color="auto"/>
              <w:right w:val="single" w:sz="4" w:space="0" w:color="auto"/>
            </w:tcBorders>
            <w:shd w:val="clear" w:color="auto" w:fill="auto"/>
            <w:vAlign w:val="center"/>
            <w:hideMark/>
          </w:tcPr>
          <w:p w14:paraId="29130D2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5AEC9EB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4291642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13 000,00</w:t>
            </w:r>
          </w:p>
        </w:tc>
        <w:tc>
          <w:tcPr>
            <w:tcW w:w="1708" w:type="dxa"/>
            <w:tcBorders>
              <w:top w:val="nil"/>
              <w:left w:val="nil"/>
              <w:bottom w:val="single" w:sz="4" w:space="0" w:color="auto"/>
              <w:right w:val="single" w:sz="4" w:space="0" w:color="auto"/>
            </w:tcBorders>
            <w:shd w:val="clear" w:color="auto" w:fill="auto"/>
            <w:noWrap/>
            <w:vAlign w:val="center"/>
            <w:hideMark/>
          </w:tcPr>
          <w:p w14:paraId="5EBC740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CBBBC0D"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929F5E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Получение АГЗ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09CCD36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11D5E5E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55E1116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27 000,00</w:t>
            </w:r>
          </w:p>
        </w:tc>
        <w:tc>
          <w:tcPr>
            <w:tcW w:w="1708" w:type="dxa"/>
            <w:tcBorders>
              <w:top w:val="nil"/>
              <w:left w:val="nil"/>
              <w:bottom w:val="single" w:sz="4" w:space="0" w:color="auto"/>
              <w:right w:val="single" w:sz="4" w:space="0" w:color="auto"/>
            </w:tcBorders>
            <w:shd w:val="clear" w:color="auto" w:fill="auto"/>
            <w:noWrap/>
            <w:vAlign w:val="center"/>
            <w:hideMark/>
          </w:tcPr>
          <w:p w14:paraId="3665716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712A719"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92A3DCC"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1.5 Получение АТЗ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6491BDB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4627B9A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D0ACB0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8" w:type="dxa"/>
            <w:tcBorders>
              <w:top w:val="nil"/>
              <w:left w:val="nil"/>
              <w:bottom w:val="single" w:sz="4" w:space="0" w:color="auto"/>
              <w:right w:val="single" w:sz="4" w:space="0" w:color="auto"/>
            </w:tcBorders>
            <w:shd w:val="clear" w:color="auto" w:fill="auto"/>
            <w:noWrap/>
            <w:vAlign w:val="center"/>
            <w:hideMark/>
          </w:tcPr>
          <w:p w14:paraId="221CD48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E149B58"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A1325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Получение ТУ на электроснабжение</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101404C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6B08E8D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4FDA4F8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8 400,00</w:t>
            </w:r>
          </w:p>
        </w:tc>
        <w:tc>
          <w:tcPr>
            <w:tcW w:w="1708" w:type="dxa"/>
            <w:tcBorders>
              <w:top w:val="nil"/>
              <w:left w:val="nil"/>
              <w:bottom w:val="single" w:sz="4" w:space="0" w:color="auto"/>
              <w:right w:val="single" w:sz="4" w:space="0" w:color="auto"/>
            </w:tcBorders>
            <w:shd w:val="clear" w:color="auto" w:fill="auto"/>
            <w:noWrap/>
            <w:vAlign w:val="center"/>
            <w:hideMark/>
          </w:tcPr>
          <w:p w14:paraId="052B02B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D58AFE6"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7986FE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Архитектурной части</w:t>
            </w:r>
            <w:r w:rsidRPr="00362F38">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89" w:type="dxa"/>
            <w:tcBorders>
              <w:top w:val="nil"/>
              <w:left w:val="nil"/>
              <w:bottom w:val="single" w:sz="4" w:space="0" w:color="auto"/>
              <w:right w:val="single" w:sz="4" w:space="0" w:color="auto"/>
            </w:tcBorders>
            <w:shd w:val="clear" w:color="auto" w:fill="auto"/>
            <w:vAlign w:val="center"/>
            <w:hideMark/>
          </w:tcPr>
          <w:p w14:paraId="0E09270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102B80B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FF62E1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8" w:type="dxa"/>
            <w:tcBorders>
              <w:top w:val="nil"/>
              <w:left w:val="nil"/>
              <w:bottom w:val="single" w:sz="4" w:space="0" w:color="auto"/>
              <w:right w:val="single" w:sz="4" w:space="0" w:color="auto"/>
            </w:tcBorders>
            <w:shd w:val="clear" w:color="auto" w:fill="auto"/>
            <w:noWrap/>
            <w:vAlign w:val="center"/>
            <w:hideMark/>
          </w:tcPr>
          <w:p w14:paraId="5253365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11FAC24"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E60F3E8"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362F38">
              <w:rPr>
                <w:rFonts w:ascii="Tahoma" w:eastAsia="Times New Roman" w:hAnsi="Tahoma" w:cs="Tahoma"/>
                <w:color w:val="000000"/>
                <w:sz w:val="18"/>
                <w:szCs w:val="18"/>
                <w:lang w:eastAsia="ru-RU"/>
              </w:rPr>
              <w:t>Рабочего проекта</w:t>
            </w:r>
            <w:r w:rsidRPr="00362F38">
              <w:rPr>
                <w:rFonts w:ascii="Tahoma" w:eastAsia="Times New Roman" w:hAnsi="Tahoma" w:cs="Tahoma"/>
                <w:b/>
                <w:bCs/>
                <w:color w:val="000000"/>
                <w:sz w:val="18"/>
                <w:szCs w:val="18"/>
                <w:lang w:eastAsia="ru-RU"/>
              </w:rPr>
              <w:t>:</w:t>
            </w:r>
            <w:r w:rsidRPr="00362F38">
              <w:rPr>
                <w:rFonts w:ascii="Tahoma" w:eastAsia="Times New Roman" w:hAnsi="Tahoma" w:cs="Tahoma"/>
                <w:color w:val="000000"/>
                <w:sz w:val="18"/>
                <w:szCs w:val="18"/>
                <w:lang w:eastAsia="ru-RU"/>
              </w:rPr>
              <w:t xml:space="preserve"> (с учетом всех расходов). </w:t>
            </w:r>
            <w:r w:rsidRPr="00362F38">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362F38">
              <w:rPr>
                <w:rFonts w:ascii="Tahoma" w:eastAsia="Times New Roman" w:hAnsi="Tahoma" w:cs="Tahoma"/>
                <w:color w:val="000000"/>
                <w:sz w:val="18"/>
                <w:szCs w:val="18"/>
                <w:lang w:eastAsia="ru-RU"/>
              </w:rPr>
              <w:t xml:space="preserve"> </w:t>
            </w:r>
          </w:p>
        </w:tc>
        <w:tc>
          <w:tcPr>
            <w:tcW w:w="989" w:type="dxa"/>
            <w:tcBorders>
              <w:top w:val="nil"/>
              <w:left w:val="nil"/>
              <w:bottom w:val="single" w:sz="4" w:space="0" w:color="auto"/>
              <w:right w:val="single" w:sz="4" w:space="0" w:color="auto"/>
            </w:tcBorders>
            <w:shd w:val="clear" w:color="auto" w:fill="auto"/>
            <w:vAlign w:val="center"/>
            <w:hideMark/>
          </w:tcPr>
          <w:p w14:paraId="5879CD9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53D1108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674738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8" w:type="dxa"/>
            <w:tcBorders>
              <w:top w:val="nil"/>
              <w:left w:val="nil"/>
              <w:bottom w:val="single" w:sz="4" w:space="0" w:color="auto"/>
              <w:right w:val="single" w:sz="4" w:space="0" w:color="auto"/>
            </w:tcBorders>
            <w:shd w:val="clear" w:color="auto" w:fill="auto"/>
            <w:noWrap/>
            <w:vAlign w:val="center"/>
            <w:hideMark/>
          </w:tcPr>
          <w:p w14:paraId="0C818D8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98B859F" w14:textId="77777777" w:rsidTr="00287C50">
        <w:trPr>
          <w:trHeight w:val="13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71BC61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1.9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Электротехнической части</w:t>
            </w:r>
            <w:r w:rsidRPr="00362F38">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проектированию ЛЭП.</w:t>
            </w:r>
          </w:p>
        </w:tc>
        <w:tc>
          <w:tcPr>
            <w:tcW w:w="989" w:type="dxa"/>
            <w:tcBorders>
              <w:top w:val="nil"/>
              <w:left w:val="nil"/>
              <w:bottom w:val="single" w:sz="4" w:space="0" w:color="auto"/>
              <w:right w:val="single" w:sz="4" w:space="0" w:color="auto"/>
            </w:tcBorders>
            <w:shd w:val="clear" w:color="auto" w:fill="auto"/>
            <w:vAlign w:val="center"/>
            <w:hideMark/>
          </w:tcPr>
          <w:p w14:paraId="1F8AE7C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2EEA701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2DB286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8" w:type="dxa"/>
            <w:tcBorders>
              <w:top w:val="nil"/>
              <w:left w:val="nil"/>
              <w:bottom w:val="single" w:sz="4" w:space="0" w:color="auto"/>
              <w:right w:val="single" w:sz="4" w:space="0" w:color="auto"/>
            </w:tcBorders>
            <w:shd w:val="clear" w:color="auto" w:fill="auto"/>
            <w:noWrap/>
            <w:vAlign w:val="center"/>
            <w:hideMark/>
          </w:tcPr>
          <w:p w14:paraId="5CA9CF8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09CEB45"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892103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Согласование Электротехнической части</w:t>
            </w:r>
            <w:r w:rsidRPr="00362F38">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89" w:type="dxa"/>
            <w:tcBorders>
              <w:top w:val="nil"/>
              <w:left w:val="nil"/>
              <w:bottom w:val="single" w:sz="4" w:space="0" w:color="auto"/>
              <w:right w:val="single" w:sz="4" w:space="0" w:color="auto"/>
            </w:tcBorders>
            <w:shd w:val="clear" w:color="auto" w:fill="auto"/>
            <w:vAlign w:val="center"/>
            <w:hideMark/>
          </w:tcPr>
          <w:p w14:paraId="1684AD6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7AFC19E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47AD7E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8 960,00</w:t>
            </w:r>
          </w:p>
        </w:tc>
        <w:tc>
          <w:tcPr>
            <w:tcW w:w="1708" w:type="dxa"/>
            <w:tcBorders>
              <w:top w:val="nil"/>
              <w:left w:val="nil"/>
              <w:bottom w:val="single" w:sz="4" w:space="0" w:color="auto"/>
              <w:right w:val="single" w:sz="4" w:space="0" w:color="auto"/>
            </w:tcBorders>
            <w:shd w:val="clear" w:color="auto" w:fill="auto"/>
            <w:noWrap/>
            <w:vAlign w:val="center"/>
            <w:hideMark/>
          </w:tcPr>
          <w:p w14:paraId="67B9DE9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BB11564" w14:textId="77777777" w:rsidTr="00287C50">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EFA9A8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1.11 Экспертиза ПСД</w:t>
            </w:r>
            <w:r w:rsidRPr="00362F38">
              <w:rPr>
                <w:rFonts w:ascii="Tahoma" w:eastAsia="Times New Roman" w:hAnsi="Tahoma" w:cs="Tahoma"/>
                <w:color w:val="000000"/>
                <w:sz w:val="18"/>
                <w:szCs w:val="18"/>
                <w:lang w:eastAsia="ru-RU"/>
              </w:rPr>
              <w:t xml:space="preserve"> (проектно-сметной документации).</w:t>
            </w:r>
          </w:p>
        </w:tc>
        <w:tc>
          <w:tcPr>
            <w:tcW w:w="989" w:type="dxa"/>
            <w:tcBorders>
              <w:top w:val="nil"/>
              <w:left w:val="nil"/>
              <w:bottom w:val="single" w:sz="4" w:space="0" w:color="auto"/>
              <w:right w:val="single" w:sz="4" w:space="0" w:color="auto"/>
            </w:tcBorders>
            <w:shd w:val="clear" w:color="auto" w:fill="auto"/>
            <w:vAlign w:val="center"/>
            <w:hideMark/>
          </w:tcPr>
          <w:p w14:paraId="6F07B69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15F48E8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20BC7F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8 960,00</w:t>
            </w:r>
          </w:p>
        </w:tc>
        <w:tc>
          <w:tcPr>
            <w:tcW w:w="1708" w:type="dxa"/>
            <w:tcBorders>
              <w:top w:val="nil"/>
              <w:left w:val="nil"/>
              <w:bottom w:val="single" w:sz="4" w:space="0" w:color="auto"/>
              <w:right w:val="single" w:sz="4" w:space="0" w:color="auto"/>
            </w:tcBorders>
            <w:shd w:val="clear" w:color="auto" w:fill="auto"/>
            <w:noWrap/>
            <w:vAlign w:val="center"/>
            <w:hideMark/>
          </w:tcPr>
          <w:p w14:paraId="7904795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C5B1BA4"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38E7C1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1.12 Акт о приемке объекта в эксплуатацию</w:t>
            </w:r>
            <w:r w:rsidRPr="00362F38">
              <w:rPr>
                <w:rFonts w:ascii="Tahoma" w:eastAsia="Times New Roman" w:hAnsi="Tahoma" w:cs="Tahoma"/>
                <w:color w:val="000000"/>
                <w:sz w:val="18"/>
                <w:szCs w:val="18"/>
                <w:lang w:eastAsia="ru-RU"/>
              </w:rPr>
              <w:t xml:space="preserve"> (с учетом всех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C3C35C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noWrap/>
            <w:vAlign w:val="center"/>
            <w:hideMark/>
          </w:tcPr>
          <w:p w14:paraId="0CE7296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B2CD4D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8" w:type="dxa"/>
            <w:tcBorders>
              <w:top w:val="nil"/>
              <w:left w:val="nil"/>
              <w:bottom w:val="single" w:sz="4" w:space="0" w:color="auto"/>
              <w:right w:val="single" w:sz="4" w:space="0" w:color="auto"/>
            </w:tcBorders>
            <w:shd w:val="clear" w:color="auto" w:fill="auto"/>
            <w:noWrap/>
            <w:vAlign w:val="center"/>
            <w:hideMark/>
          </w:tcPr>
          <w:p w14:paraId="21ED6C2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DF0CDDC" w14:textId="77777777" w:rsidTr="00287C50">
        <w:trPr>
          <w:trHeight w:val="43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4025A4"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362F38" w:rsidRPr="00362F38" w14:paraId="2233C40D" w14:textId="77777777" w:rsidTr="00287C50">
        <w:trPr>
          <w:trHeight w:val="128"/>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163D1F" w14:textId="77777777" w:rsidR="00362F38" w:rsidRPr="00362F38" w:rsidRDefault="00362F38" w:rsidP="00362F38">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i/>
                <w:iCs/>
                <w:color w:val="000000"/>
                <w:sz w:val="18"/>
                <w:szCs w:val="18"/>
                <w:lang w:eastAsia="ru-RU"/>
              </w:rPr>
              <w:t>2.</w:t>
            </w:r>
            <w:r w:rsidRPr="00362F38">
              <w:rPr>
                <w:rFonts w:ascii="Times New Roman" w:eastAsia="Times New Roman" w:hAnsi="Times New Roman"/>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Изготовление типовых башен:</w:t>
            </w:r>
          </w:p>
        </w:tc>
      </w:tr>
      <w:tr w:rsidR="00362F38" w:rsidRPr="00362F38" w14:paraId="4C7AD63C"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6F4EEE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2.1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№1.</w:t>
            </w:r>
          </w:p>
        </w:tc>
        <w:tc>
          <w:tcPr>
            <w:tcW w:w="989" w:type="dxa"/>
            <w:tcBorders>
              <w:top w:val="nil"/>
              <w:left w:val="nil"/>
              <w:bottom w:val="single" w:sz="4" w:space="0" w:color="auto"/>
              <w:right w:val="single" w:sz="4" w:space="0" w:color="auto"/>
            </w:tcBorders>
            <w:shd w:val="clear" w:color="auto" w:fill="auto"/>
            <w:vAlign w:val="center"/>
            <w:hideMark/>
          </w:tcPr>
          <w:p w14:paraId="6D7D048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7022AFB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DBCCEA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630 000,00</w:t>
            </w:r>
          </w:p>
        </w:tc>
        <w:tc>
          <w:tcPr>
            <w:tcW w:w="1708" w:type="dxa"/>
            <w:tcBorders>
              <w:top w:val="nil"/>
              <w:left w:val="nil"/>
              <w:bottom w:val="single" w:sz="4" w:space="0" w:color="auto"/>
              <w:right w:val="single" w:sz="4" w:space="0" w:color="auto"/>
            </w:tcBorders>
            <w:shd w:val="clear" w:color="auto" w:fill="auto"/>
            <w:noWrap/>
            <w:vAlign w:val="center"/>
            <w:hideMark/>
          </w:tcPr>
          <w:p w14:paraId="4F50091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644F42A"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F798BD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№2.</w:t>
            </w:r>
          </w:p>
        </w:tc>
        <w:tc>
          <w:tcPr>
            <w:tcW w:w="989" w:type="dxa"/>
            <w:tcBorders>
              <w:top w:val="nil"/>
              <w:left w:val="nil"/>
              <w:bottom w:val="single" w:sz="4" w:space="0" w:color="auto"/>
              <w:right w:val="single" w:sz="4" w:space="0" w:color="auto"/>
            </w:tcBorders>
            <w:shd w:val="clear" w:color="auto" w:fill="auto"/>
            <w:vAlign w:val="center"/>
            <w:hideMark/>
          </w:tcPr>
          <w:p w14:paraId="14F5D0D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3559312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9C0753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635 250,00</w:t>
            </w:r>
          </w:p>
        </w:tc>
        <w:tc>
          <w:tcPr>
            <w:tcW w:w="1708" w:type="dxa"/>
            <w:tcBorders>
              <w:top w:val="nil"/>
              <w:left w:val="nil"/>
              <w:bottom w:val="single" w:sz="4" w:space="0" w:color="auto"/>
              <w:right w:val="single" w:sz="4" w:space="0" w:color="auto"/>
            </w:tcBorders>
            <w:shd w:val="clear" w:color="auto" w:fill="auto"/>
            <w:noWrap/>
            <w:vAlign w:val="center"/>
            <w:hideMark/>
          </w:tcPr>
          <w:p w14:paraId="275DD86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79143D9" w14:textId="77777777" w:rsidTr="00287C50">
        <w:trPr>
          <w:trHeight w:val="33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57C0EE"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362F38" w:rsidRPr="00362F38" w14:paraId="571C8AFC" w14:textId="77777777" w:rsidTr="00362F38">
        <w:trPr>
          <w:trHeight w:val="300"/>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E4D06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3.</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котлована под фундаменты типовых башен:</w:t>
            </w:r>
          </w:p>
        </w:tc>
      </w:tr>
      <w:tr w:rsidR="00362F38" w:rsidRPr="00362F38" w14:paraId="23320829" w14:textId="77777777" w:rsidTr="00287C50">
        <w:trPr>
          <w:trHeight w:val="83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D0CD7E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3.1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70C3005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03F12AE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5608A2C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28 000,00</w:t>
            </w:r>
          </w:p>
        </w:tc>
        <w:tc>
          <w:tcPr>
            <w:tcW w:w="1708" w:type="dxa"/>
            <w:tcBorders>
              <w:top w:val="nil"/>
              <w:left w:val="nil"/>
              <w:bottom w:val="single" w:sz="4" w:space="0" w:color="auto"/>
              <w:right w:val="single" w:sz="4" w:space="0" w:color="auto"/>
            </w:tcBorders>
            <w:shd w:val="clear" w:color="auto" w:fill="auto"/>
            <w:noWrap/>
            <w:vAlign w:val="center"/>
            <w:hideMark/>
          </w:tcPr>
          <w:p w14:paraId="2459C6F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8A3F6AF" w14:textId="77777777" w:rsidTr="00287C50">
        <w:trPr>
          <w:trHeight w:val="801"/>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16FC2F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3.2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479869A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3D1A34A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1622C8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28 000,00</w:t>
            </w:r>
          </w:p>
        </w:tc>
        <w:tc>
          <w:tcPr>
            <w:tcW w:w="1708" w:type="dxa"/>
            <w:tcBorders>
              <w:top w:val="nil"/>
              <w:left w:val="nil"/>
              <w:bottom w:val="single" w:sz="4" w:space="0" w:color="auto"/>
              <w:right w:val="single" w:sz="4" w:space="0" w:color="auto"/>
            </w:tcBorders>
            <w:shd w:val="clear" w:color="auto" w:fill="auto"/>
            <w:noWrap/>
            <w:vAlign w:val="center"/>
            <w:hideMark/>
          </w:tcPr>
          <w:p w14:paraId="1E54072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E1CEA82" w14:textId="77777777" w:rsidTr="00287C50">
        <w:trPr>
          <w:trHeight w:val="362"/>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3B46ED"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362F38" w:rsidRPr="00362F38" w14:paraId="65499FB3" w14:textId="77777777" w:rsidTr="00287C50">
        <w:trPr>
          <w:trHeight w:val="211"/>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5D531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4.</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фундаментов типовых башен:</w:t>
            </w:r>
          </w:p>
        </w:tc>
      </w:tr>
      <w:tr w:rsidR="00362F38" w:rsidRPr="00362F38" w14:paraId="04B7C3E1"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4808A0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4.1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23B9C2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23E3A40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F1831B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296 800,00</w:t>
            </w:r>
          </w:p>
        </w:tc>
        <w:tc>
          <w:tcPr>
            <w:tcW w:w="1708" w:type="dxa"/>
            <w:tcBorders>
              <w:top w:val="nil"/>
              <w:left w:val="nil"/>
              <w:bottom w:val="single" w:sz="4" w:space="0" w:color="auto"/>
              <w:right w:val="single" w:sz="4" w:space="0" w:color="auto"/>
            </w:tcBorders>
            <w:shd w:val="clear" w:color="auto" w:fill="auto"/>
            <w:noWrap/>
            <w:vAlign w:val="center"/>
            <w:hideMark/>
          </w:tcPr>
          <w:p w14:paraId="0E3790B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DC8940A"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E24AD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4.2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C5D9AC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6E07B67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8F085F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285 000,00</w:t>
            </w:r>
          </w:p>
        </w:tc>
        <w:tc>
          <w:tcPr>
            <w:tcW w:w="1708" w:type="dxa"/>
            <w:tcBorders>
              <w:top w:val="nil"/>
              <w:left w:val="nil"/>
              <w:bottom w:val="single" w:sz="4" w:space="0" w:color="auto"/>
              <w:right w:val="single" w:sz="4" w:space="0" w:color="auto"/>
            </w:tcBorders>
            <w:shd w:val="clear" w:color="auto" w:fill="auto"/>
            <w:noWrap/>
            <w:vAlign w:val="center"/>
            <w:hideMark/>
          </w:tcPr>
          <w:p w14:paraId="7E513E1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6978486"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2E3EB6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362F38">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CCB530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7F3CB6E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57420F8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8" w:type="dxa"/>
            <w:tcBorders>
              <w:top w:val="nil"/>
              <w:left w:val="nil"/>
              <w:bottom w:val="single" w:sz="4" w:space="0" w:color="auto"/>
              <w:right w:val="single" w:sz="4" w:space="0" w:color="auto"/>
            </w:tcBorders>
            <w:shd w:val="clear" w:color="auto" w:fill="auto"/>
            <w:noWrap/>
            <w:vAlign w:val="center"/>
            <w:hideMark/>
          </w:tcPr>
          <w:p w14:paraId="1C5A12F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C57B6B3" w14:textId="77777777" w:rsidTr="00287C50">
        <w:trPr>
          <w:trHeight w:val="599"/>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C3D1E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362F38" w:rsidRPr="00362F38" w14:paraId="276A032F" w14:textId="77777777" w:rsidTr="00362F38">
        <w:trPr>
          <w:trHeight w:val="300"/>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08C49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5.</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362F38" w:rsidRPr="00362F38" w14:paraId="59EB1BE3" w14:textId="77777777" w:rsidTr="00287C50">
        <w:trPr>
          <w:trHeight w:val="769"/>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908FC8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362F38">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8CC10A5" w14:textId="77777777" w:rsidR="00362F38" w:rsidRPr="00362F38" w:rsidRDefault="00362F38" w:rsidP="00362F38">
            <w:pPr>
              <w:spacing w:after="0" w:line="240" w:lineRule="auto"/>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27A768B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5C6978C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16 800,00</w:t>
            </w:r>
          </w:p>
        </w:tc>
        <w:tc>
          <w:tcPr>
            <w:tcW w:w="1708" w:type="dxa"/>
            <w:tcBorders>
              <w:top w:val="nil"/>
              <w:left w:val="nil"/>
              <w:bottom w:val="single" w:sz="4" w:space="0" w:color="auto"/>
              <w:right w:val="single" w:sz="4" w:space="0" w:color="auto"/>
            </w:tcBorders>
            <w:shd w:val="clear" w:color="auto" w:fill="auto"/>
            <w:noWrap/>
            <w:vAlign w:val="center"/>
            <w:hideMark/>
          </w:tcPr>
          <w:p w14:paraId="554BD9B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4614473" w14:textId="77777777" w:rsidTr="00287C50">
        <w:trPr>
          <w:trHeight w:val="86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B99C35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362F38">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44E774F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5" w:type="dxa"/>
            <w:tcBorders>
              <w:top w:val="nil"/>
              <w:left w:val="nil"/>
              <w:bottom w:val="single" w:sz="4" w:space="0" w:color="auto"/>
              <w:right w:val="single" w:sz="4" w:space="0" w:color="auto"/>
            </w:tcBorders>
            <w:shd w:val="clear" w:color="auto" w:fill="auto"/>
            <w:vAlign w:val="center"/>
            <w:hideMark/>
          </w:tcPr>
          <w:p w14:paraId="7E7FD0F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0880A9B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45,00</w:t>
            </w:r>
          </w:p>
        </w:tc>
        <w:tc>
          <w:tcPr>
            <w:tcW w:w="1708" w:type="dxa"/>
            <w:tcBorders>
              <w:top w:val="nil"/>
              <w:left w:val="nil"/>
              <w:bottom w:val="single" w:sz="4" w:space="0" w:color="auto"/>
              <w:right w:val="single" w:sz="4" w:space="0" w:color="auto"/>
            </w:tcBorders>
            <w:shd w:val="clear" w:color="auto" w:fill="auto"/>
            <w:noWrap/>
            <w:vAlign w:val="center"/>
            <w:hideMark/>
          </w:tcPr>
          <w:p w14:paraId="4AFC840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99FAE9A" w14:textId="77777777" w:rsidTr="00287C50">
        <w:trPr>
          <w:trHeight w:val="837"/>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022999" w14:textId="77777777" w:rsidR="00362F38" w:rsidRDefault="00362F38" w:rsidP="00362F38">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p>
          <w:p w14:paraId="328BD60E" w14:textId="366B64AE"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Указать точный адрес завода изготовителя!</w:t>
            </w:r>
          </w:p>
        </w:tc>
      </w:tr>
      <w:tr w:rsidR="00362F38" w:rsidRPr="00362F38" w14:paraId="41219D58" w14:textId="77777777" w:rsidTr="00362F38">
        <w:trPr>
          <w:trHeight w:val="197"/>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FA29C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6.</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Монтаж типовых башен:</w:t>
            </w:r>
          </w:p>
        </w:tc>
      </w:tr>
      <w:tr w:rsidR="00362F38" w:rsidRPr="00362F38" w14:paraId="2AE62DD2" w14:textId="77777777" w:rsidTr="00287C50">
        <w:trPr>
          <w:trHeight w:val="69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19E21F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6.1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A8906B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25D4B25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BC99A9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110 000,00</w:t>
            </w:r>
          </w:p>
        </w:tc>
        <w:tc>
          <w:tcPr>
            <w:tcW w:w="1708" w:type="dxa"/>
            <w:tcBorders>
              <w:top w:val="nil"/>
              <w:left w:val="nil"/>
              <w:bottom w:val="single" w:sz="4" w:space="0" w:color="auto"/>
              <w:right w:val="single" w:sz="4" w:space="0" w:color="auto"/>
            </w:tcBorders>
            <w:shd w:val="clear" w:color="auto" w:fill="auto"/>
            <w:noWrap/>
            <w:vAlign w:val="center"/>
            <w:hideMark/>
          </w:tcPr>
          <w:p w14:paraId="303CE33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5636283"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B788D88"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6.2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ADA75B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69E3E3F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6AD9B2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100 800,00</w:t>
            </w:r>
          </w:p>
        </w:tc>
        <w:tc>
          <w:tcPr>
            <w:tcW w:w="1708" w:type="dxa"/>
            <w:tcBorders>
              <w:top w:val="nil"/>
              <w:left w:val="nil"/>
              <w:bottom w:val="single" w:sz="4" w:space="0" w:color="auto"/>
              <w:right w:val="single" w:sz="4" w:space="0" w:color="auto"/>
            </w:tcBorders>
            <w:shd w:val="clear" w:color="auto" w:fill="auto"/>
            <w:noWrap/>
            <w:vAlign w:val="center"/>
            <w:hideMark/>
          </w:tcPr>
          <w:p w14:paraId="2D25FCE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FF5957D" w14:textId="77777777" w:rsidTr="00287C50">
        <w:trPr>
          <w:trHeight w:val="744"/>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C71174"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362F38" w:rsidRPr="00362F38" w14:paraId="35AEDBE0" w14:textId="77777777" w:rsidTr="00287C50">
        <w:trPr>
          <w:trHeight w:val="303"/>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74AA1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7.</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362F38">
              <w:rPr>
                <w:rFonts w:ascii="Tahoma" w:eastAsia="Times New Roman" w:hAnsi="Tahoma" w:cs="Tahoma"/>
                <w:b/>
                <w:bCs/>
                <w:i/>
                <w:iCs/>
                <w:color w:val="000000"/>
                <w:sz w:val="18"/>
                <w:szCs w:val="18"/>
                <w:lang w:eastAsia="ru-RU"/>
              </w:rPr>
              <w:br/>
              <w:t>(по отдельному согласованию с Заказчиком):</w:t>
            </w:r>
          </w:p>
        </w:tc>
      </w:tr>
      <w:tr w:rsidR="00362F38" w:rsidRPr="00362F38" w14:paraId="3D1BDD01"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35E2D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362F38">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7E4C0A0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м³</w:t>
            </w:r>
          </w:p>
        </w:tc>
        <w:tc>
          <w:tcPr>
            <w:tcW w:w="995" w:type="dxa"/>
            <w:tcBorders>
              <w:top w:val="nil"/>
              <w:left w:val="nil"/>
              <w:bottom w:val="single" w:sz="4" w:space="0" w:color="auto"/>
              <w:right w:val="single" w:sz="4" w:space="0" w:color="auto"/>
            </w:tcBorders>
            <w:shd w:val="clear" w:color="auto" w:fill="auto"/>
            <w:vAlign w:val="center"/>
            <w:hideMark/>
          </w:tcPr>
          <w:p w14:paraId="46288F2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D09577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3 000,00</w:t>
            </w:r>
          </w:p>
        </w:tc>
        <w:tc>
          <w:tcPr>
            <w:tcW w:w="1708" w:type="dxa"/>
            <w:tcBorders>
              <w:top w:val="nil"/>
              <w:left w:val="nil"/>
              <w:bottom w:val="single" w:sz="4" w:space="0" w:color="auto"/>
              <w:right w:val="single" w:sz="4" w:space="0" w:color="auto"/>
            </w:tcBorders>
            <w:shd w:val="clear" w:color="auto" w:fill="auto"/>
            <w:noWrap/>
            <w:vAlign w:val="center"/>
            <w:hideMark/>
          </w:tcPr>
          <w:p w14:paraId="0A6E1B5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B14BD50"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0FA47A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7.2 Организация мероприятий по удалению грунтовых вод с котлована</w:t>
            </w:r>
            <w:r w:rsidRPr="00362F38">
              <w:rPr>
                <w:rFonts w:ascii="Tahoma" w:eastAsia="Times New Roman" w:hAnsi="Tahoma" w:cs="Tahoma"/>
                <w:color w:val="000000"/>
                <w:sz w:val="18"/>
                <w:szCs w:val="18"/>
                <w:lang w:eastAsia="ru-RU"/>
              </w:rPr>
              <w:t xml:space="preserve"> в </w:t>
            </w:r>
            <w:r w:rsidRPr="00362F38">
              <w:rPr>
                <w:rFonts w:ascii="Tahoma" w:eastAsia="Times New Roman" w:hAnsi="Tahoma" w:cs="Tahoma"/>
                <w:b/>
                <w:bCs/>
                <w:color w:val="000000"/>
                <w:sz w:val="18"/>
                <w:szCs w:val="18"/>
                <w:lang w:eastAsia="ru-RU"/>
              </w:rPr>
              <w:t>период устройства фундамента башен</w:t>
            </w:r>
            <w:r w:rsidRPr="00362F38">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4C9AC44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5" w:type="dxa"/>
            <w:tcBorders>
              <w:top w:val="nil"/>
              <w:left w:val="nil"/>
              <w:bottom w:val="single" w:sz="4" w:space="0" w:color="auto"/>
              <w:right w:val="single" w:sz="4" w:space="0" w:color="auto"/>
            </w:tcBorders>
            <w:shd w:val="clear" w:color="auto" w:fill="auto"/>
            <w:vAlign w:val="center"/>
            <w:hideMark/>
          </w:tcPr>
          <w:p w14:paraId="6868BB1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4DD953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8" w:type="dxa"/>
            <w:tcBorders>
              <w:top w:val="nil"/>
              <w:left w:val="nil"/>
              <w:bottom w:val="single" w:sz="4" w:space="0" w:color="auto"/>
              <w:right w:val="single" w:sz="4" w:space="0" w:color="auto"/>
            </w:tcBorders>
            <w:shd w:val="clear" w:color="auto" w:fill="auto"/>
            <w:noWrap/>
            <w:vAlign w:val="center"/>
            <w:hideMark/>
          </w:tcPr>
          <w:p w14:paraId="13B2BD4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659E4C1"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5AF827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7.3 Демонтаж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92C4E3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5" w:type="dxa"/>
            <w:tcBorders>
              <w:top w:val="nil"/>
              <w:left w:val="nil"/>
              <w:bottom w:val="single" w:sz="4" w:space="0" w:color="auto"/>
              <w:right w:val="single" w:sz="4" w:space="0" w:color="auto"/>
            </w:tcBorders>
            <w:shd w:val="clear" w:color="auto" w:fill="auto"/>
            <w:vAlign w:val="center"/>
            <w:hideMark/>
          </w:tcPr>
          <w:p w14:paraId="63C0948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E0EDA0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220,00</w:t>
            </w:r>
          </w:p>
        </w:tc>
        <w:tc>
          <w:tcPr>
            <w:tcW w:w="1708" w:type="dxa"/>
            <w:tcBorders>
              <w:top w:val="nil"/>
              <w:left w:val="nil"/>
              <w:bottom w:val="single" w:sz="4" w:space="0" w:color="auto"/>
              <w:right w:val="single" w:sz="4" w:space="0" w:color="auto"/>
            </w:tcBorders>
            <w:shd w:val="clear" w:color="auto" w:fill="auto"/>
            <w:noWrap/>
            <w:vAlign w:val="center"/>
            <w:hideMark/>
          </w:tcPr>
          <w:p w14:paraId="4ACE45D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CEA8A0D"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1A99AE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02A955A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5" w:type="dxa"/>
            <w:tcBorders>
              <w:top w:val="nil"/>
              <w:left w:val="nil"/>
              <w:bottom w:val="single" w:sz="4" w:space="0" w:color="auto"/>
              <w:right w:val="single" w:sz="4" w:space="0" w:color="auto"/>
            </w:tcBorders>
            <w:shd w:val="clear" w:color="auto" w:fill="auto"/>
            <w:vAlign w:val="center"/>
            <w:hideMark/>
          </w:tcPr>
          <w:p w14:paraId="3546F20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DBFF00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280,00</w:t>
            </w:r>
          </w:p>
        </w:tc>
        <w:tc>
          <w:tcPr>
            <w:tcW w:w="1708" w:type="dxa"/>
            <w:tcBorders>
              <w:top w:val="nil"/>
              <w:left w:val="nil"/>
              <w:bottom w:val="single" w:sz="4" w:space="0" w:color="auto"/>
              <w:right w:val="single" w:sz="4" w:space="0" w:color="auto"/>
            </w:tcBorders>
            <w:shd w:val="clear" w:color="auto" w:fill="auto"/>
            <w:noWrap/>
            <w:vAlign w:val="center"/>
            <w:hideMark/>
          </w:tcPr>
          <w:p w14:paraId="476731B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3985028"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BEEF6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7.5 Демонтаж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3F27A9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5" w:type="dxa"/>
            <w:tcBorders>
              <w:top w:val="nil"/>
              <w:left w:val="nil"/>
              <w:bottom w:val="single" w:sz="4" w:space="0" w:color="auto"/>
              <w:right w:val="single" w:sz="4" w:space="0" w:color="auto"/>
            </w:tcBorders>
            <w:shd w:val="clear" w:color="auto" w:fill="auto"/>
            <w:vAlign w:val="center"/>
            <w:hideMark/>
          </w:tcPr>
          <w:p w14:paraId="7854B8B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653FD6A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1 900,00</w:t>
            </w:r>
          </w:p>
        </w:tc>
        <w:tc>
          <w:tcPr>
            <w:tcW w:w="1708" w:type="dxa"/>
            <w:tcBorders>
              <w:top w:val="nil"/>
              <w:left w:val="nil"/>
              <w:bottom w:val="single" w:sz="4" w:space="0" w:color="auto"/>
              <w:right w:val="single" w:sz="4" w:space="0" w:color="auto"/>
            </w:tcBorders>
            <w:shd w:val="clear" w:color="auto" w:fill="auto"/>
            <w:noWrap/>
            <w:vAlign w:val="center"/>
            <w:hideMark/>
          </w:tcPr>
          <w:p w14:paraId="5D1A436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C93E9A7"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547FFE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7.6 Устройство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0630ED9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5" w:type="dxa"/>
            <w:tcBorders>
              <w:top w:val="nil"/>
              <w:left w:val="nil"/>
              <w:bottom w:val="single" w:sz="4" w:space="0" w:color="auto"/>
              <w:right w:val="single" w:sz="4" w:space="0" w:color="auto"/>
            </w:tcBorders>
            <w:shd w:val="clear" w:color="auto" w:fill="auto"/>
            <w:vAlign w:val="center"/>
            <w:hideMark/>
          </w:tcPr>
          <w:p w14:paraId="1E17042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4065D1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8" w:type="dxa"/>
            <w:tcBorders>
              <w:top w:val="nil"/>
              <w:left w:val="nil"/>
              <w:bottom w:val="single" w:sz="4" w:space="0" w:color="auto"/>
              <w:right w:val="single" w:sz="4" w:space="0" w:color="auto"/>
            </w:tcBorders>
            <w:shd w:val="clear" w:color="auto" w:fill="auto"/>
            <w:noWrap/>
            <w:vAlign w:val="center"/>
            <w:hideMark/>
          </w:tcPr>
          <w:p w14:paraId="332F671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97F83DC"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17779E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7.7  Дополнительная работа автокрана </w:t>
            </w:r>
            <w:r w:rsidRPr="00362F38">
              <w:rPr>
                <w:rFonts w:ascii="Tahoma" w:eastAsia="Times New Roman" w:hAnsi="Tahoma" w:cs="Tahoma"/>
                <w:color w:val="000000"/>
                <w:sz w:val="18"/>
                <w:szCs w:val="18"/>
                <w:lang w:eastAsia="ru-RU"/>
              </w:rPr>
              <w:t>(дополнительный выезд на строительную площадку), за 1 час 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2F8C11F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5" w:type="dxa"/>
            <w:tcBorders>
              <w:top w:val="nil"/>
              <w:left w:val="nil"/>
              <w:bottom w:val="single" w:sz="4" w:space="0" w:color="auto"/>
              <w:right w:val="single" w:sz="4" w:space="0" w:color="auto"/>
            </w:tcBorders>
            <w:shd w:val="clear" w:color="auto" w:fill="auto"/>
            <w:vAlign w:val="center"/>
            <w:hideMark/>
          </w:tcPr>
          <w:p w14:paraId="2B993CE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0C1D7B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1 680,00</w:t>
            </w:r>
          </w:p>
        </w:tc>
        <w:tc>
          <w:tcPr>
            <w:tcW w:w="1708" w:type="dxa"/>
            <w:tcBorders>
              <w:top w:val="nil"/>
              <w:left w:val="nil"/>
              <w:bottom w:val="single" w:sz="4" w:space="0" w:color="auto"/>
              <w:right w:val="single" w:sz="4" w:space="0" w:color="auto"/>
            </w:tcBorders>
            <w:shd w:val="clear" w:color="auto" w:fill="auto"/>
            <w:noWrap/>
            <w:vAlign w:val="center"/>
            <w:hideMark/>
          </w:tcPr>
          <w:p w14:paraId="177D35A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5DAF92A"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BF259F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7.8  Дополнительная работа экскаватора </w:t>
            </w:r>
            <w:r w:rsidRPr="00362F38">
              <w:rPr>
                <w:rFonts w:ascii="Tahoma" w:eastAsia="Times New Roman" w:hAnsi="Tahoma" w:cs="Tahoma"/>
                <w:color w:val="000000"/>
                <w:sz w:val="18"/>
                <w:szCs w:val="18"/>
                <w:lang w:eastAsia="ru-RU"/>
              </w:rPr>
              <w:t>(дополнительный выезд на площадку строительства), за 1 час</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4B738BF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5" w:type="dxa"/>
            <w:tcBorders>
              <w:top w:val="nil"/>
              <w:left w:val="nil"/>
              <w:bottom w:val="single" w:sz="4" w:space="0" w:color="auto"/>
              <w:right w:val="single" w:sz="4" w:space="0" w:color="auto"/>
            </w:tcBorders>
            <w:shd w:val="clear" w:color="auto" w:fill="auto"/>
            <w:vAlign w:val="center"/>
            <w:hideMark/>
          </w:tcPr>
          <w:p w14:paraId="2ACE489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46C3C75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1 680,00</w:t>
            </w:r>
          </w:p>
        </w:tc>
        <w:tc>
          <w:tcPr>
            <w:tcW w:w="1708" w:type="dxa"/>
            <w:tcBorders>
              <w:top w:val="nil"/>
              <w:left w:val="nil"/>
              <w:bottom w:val="single" w:sz="4" w:space="0" w:color="auto"/>
              <w:right w:val="single" w:sz="4" w:space="0" w:color="auto"/>
            </w:tcBorders>
            <w:shd w:val="clear" w:color="auto" w:fill="auto"/>
            <w:noWrap/>
            <w:vAlign w:val="center"/>
            <w:hideMark/>
          </w:tcPr>
          <w:p w14:paraId="5FC2F91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7AF3983"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C95AC3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89" w:type="dxa"/>
            <w:tcBorders>
              <w:top w:val="nil"/>
              <w:left w:val="nil"/>
              <w:bottom w:val="single" w:sz="4" w:space="0" w:color="auto"/>
              <w:right w:val="single" w:sz="4" w:space="0" w:color="auto"/>
            </w:tcBorders>
            <w:shd w:val="clear" w:color="auto" w:fill="auto"/>
            <w:vAlign w:val="center"/>
            <w:hideMark/>
          </w:tcPr>
          <w:p w14:paraId="24FD237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5" w:type="dxa"/>
            <w:tcBorders>
              <w:top w:val="nil"/>
              <w:left w:val="nil"/>
              <w:bottom w:val="single" w:sz="4" w:space="0" w:color="auto"/>
              <w:right w:val="single" w:sz="4" w:space="0" w:color="auto"/>
            </w:tcBorders>
            <w:shd w:val="clear" w:color="auto" w:fill="auto"/>
            <w:vAlign w:val="center"/>
            <w:hideMark/>
          </w:tcPr>
          <w:p w14:paraId="1E46190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023B972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17,00</w:t>
            </w:r>
          </w:p>
        </w:tc>
        <w:tc>
          <w:tcPr>
            <w:tcW w:w="1708" w:type="dxa"/>
            <w:tcBorders>
              <w:top w:val="nil"/>
              <w:left w:val="nil"/>
              <w:bottom w:val="single" w:sz="4" w:space="0" w:color="auto"/>
              <w:right w:val="single" w:sz="4" w:space="0" w:color="auto"/>
            </w:tcBorders>
            <w:shd w:val="clear" w:color="auto" w:fill="auto"/>
            <w:noWrap/>
            <w:vAlign w:val="center"/>
            <w:hideMark/>
          </w:tcPr>
          <w:p w14:paraId="4322C36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95FFF06"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3E211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89" w:type="dxa"/>
            <w:tcBorders>
              <w:top w:val="nil"/>
              <w:left w:val="nil"/>
              <w:bottom w:val="single" w:sz="4" w:space="0" w:color="auto"/>
              <w:right w:val="single" w:sz="4" w:space="0" w:color="auto"/>
            </w:tcBorders>
            <w:shd w:val="clear" w:color="auto" w:fill="auto"/>
            <w:vAlign w:val="center"/>
            <w:hideMark/>
          </w:tcPr>
          <w:p w14:paraId="5287782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5" w:type="dxa"/>
            <w:tcBorders>
              <w:top w:val="nil"/>
              <w:left w:val="nil"/>
              <w:bottom w:val="single" w:sz="4" w:space="0" w:color="auto"/>
              <w:right w:val="single" w:sz="4" w:space="0" w:color="auto"/>
            </w:tcBorders>
            <w:shd w:val="clear" w:color="auto" w:fill="auto"/>
            <w:vAlign w:val="center"/>
            <w:hideMark/>
          </w:tcPr>
          <w:p w14:paraId="3218FDA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03C7E42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24,00</w:t>
            </w:r>
          </w:p>
        </w:tc>
        <w:tc>
          <w:tcPr>
            <w:tcW w:w="1708" w:type="dxa"/>
            <w:tcBorders>
              <w:top w:val="nil"/>
              <w:left w:val="nil"/>
              <w:bottom w:val="single" w:sz="4" w:space="0" w:color="auto"/>
              <w:right w:val="single" w:sz="4" w:space="0" w:color="auto"/>
            </w:tcBorders>
            <w:shd w:val="clear" w:color="auto" w:fill="auto"/>
            <w:noWrap/>
            <w:vAlign w:val="center"/>
            <w:hideMark/>
          </w:tcPr>
          <w:p w14:paraId="2689A3D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6E9F31" w14:textId="77777777" w:rsidTr="00287C50">
        <w:trPr>
          <w:trHeight w:val="691"/>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C7435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362F38" w:rsidRPr="00362F38" w14:paraId="4F748D14" w14:textId="77777777" w:rsidTr="00362F38">
        <w:trPr>
          <w:trHeight w:val="300"/>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DE050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8.</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Демонтажные и восстановительные работы:</w:t>
            </w:r>
          </w:p>
        </w:tc>
      </w:tr>
      <w:tr w:rsidR="00362F38" w:rsidRPr="00362F38" w14:paraId="04364955"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5550B7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362F38">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AA492F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5" w:type="dxa"/>
            <w:tcBorders>
              <w:top w:val="nil"/>
              <w:left w:val="nil"/>
              <w:bottom w:val="single" w:sz="4" w:space="0" w:color="auto"/>
              <w:right w:val="single" w:sz="4" w:space="0" w:color="auto"/>
            </w:tcBorders>
            <w:shd w:val="clear" w:color="auto" w:fill="auto"/>
            <w:vAlign w:val="center"/>
            <w:hideMark/>
          </w:tcPr>
          <w:p w14:paraId="46A7E2C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31B4CC1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33 600,00</w:t>
            </w:r>
          </w:p>
        </w:tc>
        <w:tc>
          <w:tcPr>
            <w:tcW w:w="1708" w:type="dxa"/>
            <w:tcBorders>
              <w:top w:val="nil"/>
              <w:left w:val="nil"/>
              <w:bottom w:val="single" w:sz="4" w:space="0" w:color="auto"/>
              <w:right w:val="single" w:sz="4" w:space="0" w:color="auto"/>
            </w:tcBorders>
            <w:shd w:val="clear" w:color="auto" w:fill="auto"/>
            <w:noWrap/>
            <w:vAlign w:val="center"/>
            <w:hideMark/>
          </w:tcPr>
          <w:p w14:paraId="000613E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AE97C0A"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A7EF2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8.2 Обратная засыпка котлована в полном объеме  (с учетом работы бригады, спец техники, транспортировки</w:t>
            </w:r>
            <w:r w:rsidRPr="00362F38">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128DEE2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5" w:type="dxa"/>
            <w:tcBorders>
              <w:top w:val="nil"/>
              <w:left w:val="nil"/>
              <w:bottom w:val="single" w:sz="4" w:space="0" w:color="auto"/>
              <w:right w:val="single" w:sz="4" w:space="0" w:color="auto"/>
            </w:tcBorders>
            <w:shd w:val="clear" w:color="auto" w:fill="auto"/>
            <w:vAlign w:val="center"/>
            <w:hideMark/>
          </w:tcPr>
          <w:p w14:paraId="69F4EBC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7407482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10 000,00</w:t>
            </w:r>
          </w:p>
        </w:tc>
        <w:tc>
          <w:tcPr>
            <w:tcW w:w="1708" w:type="dxa"/>
            <w:tcBorders>
              <w:top w:val="nil"/>
              <w:left w:val="nil"/>
              <w:bottom w:val="single" w:sz="4" w:space="0" w:color="auto"/>
              <w:right w:val="single" w:sz="4" w:space="0" w:color="auto"/>
            </w:tcBorders>
            <w:shd w:val="clear" w:color="auto" w:fill="auto"/>
            <w:noWrap/>
            <w:vAlign w:val="center"/>
            <w:hideMark/>
          </w:tcPr>
          <w:p w14:paraId="5667E5D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78BF791" w14:textId="77777777" w:rsidTr="00287C50">
        <w:trPr>
          <w:trHeight w:val="545"/>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486D0B"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362F38" w:rsidRPr="00362F38" w14:paraId="04B46372" w14:textId="77777777" w:rsidTr="00362F38">
        <w:trPr>
          <w:trHeight w:val="300"/>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A554D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9.</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защитного ограждения:</w:t>
            </w:r>
          </w:p>
        </w:tc>
      </w:tr>
      <w:tr w:rsidR="00362F38" w:rsidRPr="00362F38" w14:paraId="55C8A7AE"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757CDD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1E80077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5" w:type="dxa"/>
            <w:tcBorders>
              <w:top w:val="nil"/>
              <w:left w:val="nil"/>
              <w:bottom w:val="single" w:sz="4" w:space="0" w:color="auto"/>
              <w:right w:val="single" w:sz="4" w:space="0" w:color="auto"/>
            </w:tcBorders>
            <w:shd w:val="clear" w:color="auto" w:fill="auto"/>
            <w:vAlign w:val="center"/>
            <w:hideMark/>
          </w:tcPr>
          <w:p w14:paraId="30AA7A8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172C60C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2 800,00</w:t>
            </w:r>
          </w:p>
        </w:tc>
        <w:tc>
          <w:tcPr>
            <w:tcW w:w="1708" w:type="dxa"/>
            <w:tcBorders>
              <w:top w:val="nil"/>
              <w:left w:val="nil"/>
              <w:bottom w:val="single" w:sz="4" w:space="0" w:color="auto"/>
              <w:right w:val="single" w:sz="4" w:space="0" w:color="auto"/>
            </w:tcBorders>
            <w:shd w:val="clear" w:color="auto" w:fill="auto"/>
            <w:noWrap/>
            <w:vAlign w:val="center"/>
            <w:hideMark/>
          </w:tcPr>
          <w:p w14:paraId="1C892E7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3ECD051"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DD5A23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362F38">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7BDEAC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proofErr w:type="spellStart"/>
            <w:r w:rsidRPr="00362F38">
              <w:rPr>
                <w:rFonts w:ascii="Tahoma" w:eastAsia="Times New Roman" w:hAnsi="Tahoma" w:cs="Tahoma"/>
                <w:color w:val="000000"/>
                <w:sz w:val="18"/>
                <w:szCs w:val="18"/>
                <w:lang w:eastAsia="ru-RU"/>
              </w:rPr>
              <w:t>шт</w:t>
            </w:r>
            <w:proofErr w:type="spellEnd"/>
          </w:p>
        </w:tc>
        <w:tc>
          <w:tcPr>
            <w:tcW w:w="995" w:type="dxa"/>
            <w:tcBorders>
              <w:top w:val="nil"/>
              <w:left w:val="nil"/>
              <w:bottom w:val="single" w:sz="4" w:space="0" w:color="auto"/>
              <w:right w:val="single" w:sz="4" w:space="0" w:color="auto"/>
            </w:tcBorders>
            <w:shd w:val="clear" w:color="auto" w:fill="auto"/>
            <w:vAlign w:val="center"/>
            <w:hideMark/>
          </w:tcPr>
          <w:p w14:paraId="2BE5C93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2964F76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560,00</w:t>
            </w:r>
          </w:p>
        </w:tc>
        <w:tc>
          <w:tcPr>
            <w:tcW w:w="1708" w:type="dxa"/>
            <w:tcBorders>
              <w:top w:val="nil"/>
              <w:left w:val="nil"/>
              <w:bottom w:val="single" w:sz="4" w:space="0" w:color="auto"/>
              <w:right w:val="single" w:sz="4" w:space="0" w:color="auto"/>
            </w:tcBorders>
            <w:shd w:val="clear" w:color="auto" w:fill="auto"/>
            <w:noWrap/>
            <w:vAlign w:val="center"/>
            <w:hideMark/>
          </w:tcPr>
          <w:p w14:paraId="2175167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CE12761"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F00868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235870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5" w:type="dxa"/>
            <w:tcBorders>
              <w:top w:val="nil"/>
              <w:left w:val="nil"/>
              <w:bottom w:val="single" w:sz="4" w:space="0" w:color="auto"/>
              <w:right w:val="single" w:sz="4" w:space="0" w:color="auto"/>
            </w:tcBorders>
            <w:shd w:val="clear" w:color="auto" w:fill="auto"/>
            <w:vAlign w:val="center"/>
            <w:hideMark/>
          </w:tcPr>
          <w:p w14:paraId="3A89711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14:paraId="45C4EBA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1 120,00</w:t>
            </w:r>
          </w:p>
        </w:tc>
        <w:tc>
          <w:tcPr>
            <w:tcW w:w="1708" w:type="dxa"/>
            <w:tcBorders>
              <w:top w:val="nil"/>
              <w:left w:val="nil"/>
              <w:bottom w:val="single" w:sz="4" w:space="0" w:color="auto"/>
              <w:right w:val="single" w:sz="4" w:space="0" w:color="auto"/>
            </w:tcBorders>
            <w:shd w:val="clear" w:color="auto" w:fill="auto"/>
            <w:noWrap/>
            <w:vAlign w:val="center"/>
            <w:hideMark/>
          </w:tcPr>
          <w:p w14:paraId="2E92480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310F4E8" w14:textId="77777777" w:rsidTr="00287C50">
        <w:trPr>
          <w:trHeight w:val="299"/>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B085FD"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4A2EF4F" w14:textId="46FB7FC7"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"Бишкек!R3C1:R59C9" \a \f 4 \h </w:instrText>
      </w:r>
      <w:r>
        <w:fldChar w:fldCharType="separate"/>
      </w:r>
    </w:p>
    <w:p w14:paraId="6778D36C" w14:textId="4A733702" w:rsidR="00D845C4" w:rsidRDefault="00362F38" w:rsidP="003E79DC">
      <w:pPr>
        <w:widowControl w:val="0"/>
        <w:autoSpaceDE w:val="0"/>
        <w:autoSpaceDN w:val="0"/>
        <w:adjustRightInd w:val="0"/>
        <w:spacing w:after="0" w:line="240" w:lineRule="auto"/>
        <w:ind w:firstLine="567"/>
        <w:jc w:val="center"/>
        <w:rPr>
          <w:rFonts w:ascii="Tahoma" w:hAnsi="Tahoma" w:cs="Tahoma"/>
          <w:b/>
          <w:bCs/>
          <w:sz w:val="18"/>
          <w:szCs w:val="18"/>
        </w:rPr>
      </w:pPr>
      <w:r>
        <w:rPr>
          <w:rFonts w:ascii="Tahoma" w:hAnsi="Tahoma" w:cs="Tahoma"/>
          <w:b/>
          <w:bCs/>
          <w:sz w:val="18"/>
          <w:szCs w:val="18"/>
        </w:rPr>
        <w:fldChar w:fldCharType="end"/>
      </w:r>
    </w:p>
    <w:p w14:paraId="029C78C1" w14:textId="77777777" w:rsidR="00D845C4" w:rsidRPr="00B129A0" w:rsidRDefault="00D845C4" w:rsidP="00D845C4">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47D13A83"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40BE887C"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6886E62B"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1A38F9C2" w14:textId="77777777" w:rsidR="00D845C4" w:rsidRPr="00B129A0" w:rsidRDefault="00D845C4" w:rsidP="00D845C4">
      <w:pPr>
        <w:spacing w:after="0" w:line="240" w:lineRule="auto"/>
        <w:ind w:left="708"/>
        <w:rPr>
          <w:rFonts w:ascii="Tahoma" w:eastAsia="Times New Roman" w:hAnsi="Tahoma" w:cs="Tahoma"/>
          <w:bCs/>
          <w:i/>
          <w:color w:val="000000"/>
          <w:sz w:val="18"/>
          <w:szCs w:val="18"/>
        </w:rPr>
      </w:pPr>
    </w:p>
    <w:p w14:paraId="16D23DCD" w14:textId="77777777" w:rsidR="00D845C4" w:rsidRPr="00B129A0" w:rsidRDefault="00D845C4" w:rsidP="00D845C4">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99AF67" w14:textId="77777777" w:rsidR="00D845C4" w:rsidRPr="00B129A0" w:rsidRDefault="00D845C4" w:rsidP="00D845C4">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0AC6EA13" w14:textId="797EAC3C" w:rsidR="00D845C4" w:rsidRDefault="00D845C4" w:rsidP="00D845C4">
      <w:pPr>
        <w:spacing w:after="0" w:line="240" w:lineRule="auto"/>
        <w:rPr>
          <w:rFonts w:ascii="Tahoma" w:hAnsi="Tahoma" w:cs="Tahoma"/>
          <w:b/>
          <w:spacing w:val="-3"/>
          <w:sz w:val="19"/>
          <w:szCs w:val="19"/>
        </w:rPr>
      </w:pPr>
      <w:r w:rsidRPr="00B129A0">
        <w:rPr>
          <w:rFonts w:ascii="Tahoma" w:hAnsi="Tahoma" w:cs="Tahoma"/>
          <w:sz w:val="18"/>
          <w:szCs w:val="18"/>
        </w:rPr>
        <w:t xml:space="preserve">                        (Ф.И.О.)                           (должность)                       (подпись и печать)</w:t>
      </w:r>
      <w:r>
        <w:rPr>
          <w:rFonts w:ascii="Tahoma" w:hAnsi="Tahoma" w:cs="Tahoma"/>
          <w:b/>
          <w:spacing w:val="-3"/>
          <w:sz w:val="19"/>
          <w:szCs w:val="19"/>
        </w:rPr>
        <w:br w:type="page"/>
      </w:r>
    </w:p>
    <w:p w14:paraId="7B82EB44" w14:textId="77777777" w:rsidR="00D845C4" w:rsidRDefault="00D845C4" w:rsidP="00D845C4">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9FE4AA9" w14:textId="77777777" w:rsidR="00D845C4" w:rsidRDefault="00D845C4" w:rsidP="003E79DC">
      <w:pPr>
        <w:spacing w:after="0" w:line="240" w:lineRule="auto"/>
        <w:jc w:val="center"/>
        <w:rPr>
          <w:rFonts w:ascii="Tahoma" w:hAnsi="Tahoma" w:cs="Tahoma"/>
          <w:b/>
          <w:bCs/>
          <w:sz w:val="19"/>
          <w:szCs w:val="19"/>
        </w:rPr>
      </w:pPr>
    </w:p>
    <w:p w14:paraId="096EB4DC" w14:textId="644018A4"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2</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771D11A5" w14:textId="0FA3C12F"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на подготовку документации и строительство объектов с</w:t>
      </w:r>
      <w:r>
        <w:rPr>
          <w:rFonts w:ascii="Tahoma" w:hAnsi="Tahoma" w:cs="Tahoma"/>
          <w:b/>
          <w:bCs/>
          <w:sz w:val="18"/>
          <w:szCs w:val="18"/>
        </w:rPr>
        <w:t xml:space="preserve">вязи по </w:t>
      </w:r>
      <w:proofErr w:type="spellStart"/>
      <w:r w:rsidRPr="003E79DC">
        <w:rPr>
          <w:rFonts w:ascii="Tahoma" w:hAnsi="Tahoma" w:cs="Tahoma"/>
          <w:b/>
          <w:bCs/>
          <w:sz w:val="18"/>
          <w:szCs w:val="18"/>
        </w:rPr>
        <w:t>Джалал-Абадской</w:t>
      </w:r>
      <w:proofErr w:type="spellEnd"/>
      <w:r w:rsidRPr="003E79DC">
        <w:rPr>
          <w:rFonts w:ascii="Tahoma" w:hAnsi="Tahoma" w:cs="Tahoma"/>
          <w:b/>
          <w:bCs/>
          <w:sz w:val="18"/>
          <w:szCs w:val="18"/>
        </w:rPr>
        <w:t xml:space="preserve"> области</w:t>
      </w:r>
    </w:p>
    <w:tbl>
      <w:tblPr>
        <w:tblW w:w="10343" w:type="dxa"/>
        <w:tblLook w:val="04A0" w:firstRow="1" w:lastRow="0" w:firstColumn="1" w:lastColumn="0" w:noHBand="0" w:noVBand="1"/>
      </w:tblPr>
      <w:tblGrid>
        <w:gridCol w:w="5098"/>
        <w:gridCol w:w="993"/>
        <w:gridCol w:w="992"/>
        <w:gridCol w:w="1559"/>
        <w:gridCol w:w="1701"/>
      </w:tblGrid>
      <w:tr w:rsidR="00362F38" w:rsidRPr="00362F38" w14:paraId="4E69B5D2" w14:textId="77777777" w:rsidTr="00362F38">
        <w:trPr>
          <w:trHeight w:val="780"/>
        </w:trPr>
        <w:tc>
          <w:tcPr>
            <w:tcW w:w="50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90E6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Подробное описание работ</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206BA29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C48B61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Кол-во, объем</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C7DB41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Заложенная стоимость с учетом НДС, НСП</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D73CC1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Предлагаемая цена по позициям, сом с учетом НДС, НСП</w:t>
            </w:r>
          </w:p>
        </w:tc>
      </w:tr>
      <w:tr w:rsidR="00362F38" w:rsidRPr="00362F38" w14:paraId="34C6CCDC"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7111DB"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1.</w:t>
            </w:r>
            <w:r w:rsidRPr="00362F38">
              <w:rPr>
                <w:rFonts w:ascii="Times New Roman" w:eastAsia="Times New Roman" w:hAnsi="Times New Roman"/>
                <w:b/>
                <w:bCs/>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Документация на строительство объектов связи:</w:t>
            </w:r>
          </w:p>
        </w:tc>
      </w:tr>
      <w:tr w:rsidR="00362F38" w:rsidRPr="00362F38" w14:paraId="0D93726C" w14:textId="77777777" w:rsidTr="00287C50">
        <w:trPr>
          <w:trHeight w:val="653"/>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9ADE6A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93" w:type="dxa"/>
            <w:tcBorders>
              <w:top w:val="nil"/>
              <w:left w:val="nil"/>
              <w:bottom w:val="single" w:sz="4" w:space="0" w:color="auto"/>
              <w:right w:val="single" w:sz="4" w:space="0" w:color="auto"/>
            </w:tcBorders>
            <w:shd w:val="clear" w:color="auto" w:fill="auto"/>
            <w:vAlign w:val="center"/>
            <w:hideMark/>
          </w:tcPr>
          <w:p w14:paraId="2F760FC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5F48E65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ABA752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13 440,00</w:t>
            </w:r>
          </w:p>
        </w:tc>
        <w:tc>
          <w:tcPr>
            <w:tcW w:w="1701" w:type="dxa"/>
            <w:tcBorders>
              <w:top w:val="nil"/>
              <w:left w:val="nil"/>
              <w:bottom w:val="single" w:sz="4" w:space="0" w:color="auto"/>
              <w:right w:val="single" w:sz="4" w:space="0" w:color="auto"/>
            </w:tcBorders>
            <w:shd w:val="clear" w:color="auto" w:fill="auto"/>
            <w:noWrap/>
            <w:vAlign w:val="center"/>
            <w:hideMark/>
          </w:tcPr>
          <w:p w14:paraId="2E2CF3D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010DC99" w14:textId="77777777" w:rsidTr="00287C50">
        <w:trPr>
          <w:trHeight w:val="70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C99619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93" w:type="dxa"/>
            <w:tcBorders>
              <w:top w:val="nil"/>
              <w:left w:val="nil"/>
              <w:bottom w:val="single" w:sz="4" w:space="0" w:color="auto"/>
              <w:right w:val="single" w:sz="4" w:space="0" w:color="auto"/>
            </w:tcBorders>
            <w:shd w:val="clear" w:color="auto" w:fill="auto"/>
            <w:vAlign w:val="center"/>
            <w:hideMark/>
          </w:tcPr>
          <w:p w14:paraId="5342AFB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05B8D5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4A339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16 800,00</w:t>
            </w:r>
          </w:p>
        </w:tc>
        <w:tc>
          <w:tcPr>
            <w:tcW w:w="1701" w:type="dxa"/>
            <w:tcBorders>
              <w:top w:val="nil"/>
              <w:left w:val="nil"/>
              <w:bottom w:val="single" w:sz="4" w:space="0" w:color="auto"/>
              <w:right w:val="single" w:sz="4" w:space="0" w:color="auto"/>
            </w:tcBorders>
            <w:shd w:val="clear" w:color="auto" w:fill="auto"/>
            <w:noWrap/>
            <w:vAlign w:val="center"/>
            <w:hideMark/>
          </w:tcPr>
          <w:p w14:paraId="20AA4B2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16A37BA"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1EBA87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93" w:type="dxa"/>
            <w:tcBorders>
              <w:top w:val="nil"/>
              <w:left w:val="nil"/>
              <w:bottom w:val="single" w:sz="4" w:space="0" w:color="auto"/>
              <w:right w:val="single" w:sz="4" w:space="0" w:color="auto"/>
            </w:tcBorders>
            <w:shd w:val="clear" w:color="auto" w:fill="auto"/>
            <w:vAlign w:val="center"/>
            <w:hideMark/>
          </w:tcPr>
          <w:p w14:paraId="28AB5AC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50C6C4A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4725F1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13 000,00</w:t>
            </w:r>
          </w:p>
        </w:tc>
        <w:tc>
          <w:tcPr>
            <w:tcW w:w="1701" w:type="dxa"/>
            <w:tcBorders>
              <w:top w:val="nil"/>
              <w:left w:val="nil"/>
              <w:bottom w:val="single" w:sz="4" w:space="0" w:color="auto"/>
              <w:right w:val="single" w:sz="4" w:space="0" w:color="auto"/>
            </w:tcBorders>
            <w:shd w:val="clear" w:color="auto" w:fill="auto"/>
            <w:noWrap/>
            <w:vAlign w:val="center"/>
            <w:hideMark/>
          </w:tcPr>
          <w:p w14:paraId="62B769F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778C5AA"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2E8971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Получение АГЗ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3FFA046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7586FD1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A74A5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28 000,00</w:t>
            </w:r>
          </w:p>
        </w:tc>
        <w:tc>
          <w:tcPr>
            <w:tcW w:w="1701" w:type="dxa"/>
            <w:tcBorders>
              <w:top w:val="nil"/>
              <w:left w:val="nil"/>
              <w:bottom w:val="single" w:sz="4" w:space="0" w:color="auto"/>
              <w:right w:val="single" w:sz="4" w:space="0" w:color="auto"/>
            </w:tcBorders>
            <w:shd w:val="clear" w:color="auto" w:fill="auto"/>
            <w:noWrap/>
            <w:vAlign w:val="center"/>
            <w:hideMark/>
          </w:tcPr>
          <w:p w14:paraId="6ADCE63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0E2DB65"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F43E40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1.5 Получение АТЗ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5A8E944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ADBAEE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8D0B8F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0A54C3A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80EF54C"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A07A9F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Получение ТУ на электроснабжение</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230FBDA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DEB522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7BAD17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9 400,00</w:t>
            </w:r>
          </w:p>
        </w:tc>
        <w:tc>
          <w:tcPr>
            <w:tcW w:w="1701" w:type="dxa"/>
            <w:tcBorders>
              <w:top w:val="nil"/>
              <w:left w:val="nil"/>
              <w:bottom w:val="single" w:sz="4" w:space="0" w:color="auto"/>
              <w:right w:val="single" w:sz="4" w:space="0" w:color="auto"/>
            </w:tcBorders>
            <w:shd w:val="clear" w:color="auto" w:fill="auto"/>
            <w:noWrap/>
            <w:vAlign w:val="center"/>
            <w:hideMark/>
          </w:tcPr>
          <w:p w14:paraId="1502D0B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C5C65D2"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0E52A2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Архитектурной части</w:t>
            </w:r>
            <w:r w:rsidRPr="00362F38">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93" w:type="dxa"/>
            <w:tcBorders>
              <w:top w:val="nil"/>
              <w:left w:val="nil"/>
              <w:bottom w:val="single" w:sz="4" w:space="0" w:color="auto"/>
              <w:right w:val="single" w:sz="4" w:space="0" w:color="auto"/>
            </w:tcBorders>
            <w:shd w:val="clear" w:color="auto" w:fill="auto"/>
            <w:vAlign w:val="center"/>
            <w:hideMark/>
          </w:tcPr>
          <w:p w14:paraId="528E967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33063C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27164E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1" w:type="dxa"/>
            <w:tcBorders>
              <w:top w:val="nil"/>
              <w:left w:val="nil"/>
              <w:bottom w:val="single" w:sz="4" w:space="0" w:color="auto"/>
              <w:right w:val="single" w:sz="4" w:space="0" w:color="auto"/>
            </w:tcBorders>
            <w:shd w:val="clear" w:color="auto" w:fill="auto"/>
            <w:noWrap/>
            <w:vAlign w:val="center"/>
            <w:hideMark/>
          </w:tcPr>
          <w:p w14:paraId="4338929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D030CB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FBB279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362F38">
              <w:rPr>
                <w:rFonts w:ascii="Tahoma" w:eastAsia="Times New Roman" w:hAnsi="Tahoma" w:cs="Tahoma"/>
                <w:color w:val="000000"/>
                <w:sz w:val="18"/>
                <w:szCs w:val="18"/>
                <w:lang w:eastAsia="ru-RU"/>
              </w:rPr>
              <w:t>Рабочего проекта</w:t>
            </w:r>
            <w:r w:rsidRPr="00362F38">
              <w:rPr>
                <w:rFonts w:ascii="Tahoma" w:eastAsia="Times New Roman" w:hAnsi="Tahoma" w:cs="Tahoma"/>
                <w:b/>
                <w:bCs/>
                <w:color w:val="000000"/>
                <w:sz w:val="18"/>
                <w:szCs w:val="18"/>
                <w:lang w:eastAsia="ru-RU"/>
              </w:rPr>
              <w:t>:</w:t>
            </w:r>
            <w:r w:rsidRPr="00362F38">
              <w:rPr>
                <w:rFonts w:ascii="Tahoma" w:eastAsia="Times New Roman" w:hAnsi="Tahoma" w:cs="Tahoma"/>
                <w:color w:val="000000"/>
                <w:sz w:val="18"/>
                <w:szCs w:val="18"/>
                <w:lang w:eastAsia="ru-RU"/>
              </w:rPr>
              <w:t xml:space="preserve"> (с учетом всех расходов). </w:t>
            </w:r>
            <w:r w:rsidRPr="00362F38">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362F38">
              <w:rPr>
                <w:rFonts w:ascii="Tahoma" w:eastAsia="Times New Roman" w:hAnsi="Tahoma" w:cs="Tahoma"/>
                <w:color w:val="000000"/>
                <w:sz w:val="18"/>
                <w:szCs w:val="18"/>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9EBBBD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3918F4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3279C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14 560,00</w:t>
            </w:r>
          </w:p>
        </w:tc>
        <w:tc>
          <w:tcPr>
            <w:tcW w:w="1701" w:type="dxa"/>
            <w:tcBorders>
              <w:top w:val="nil"/>
              <w:left w:val="nil"/>
              <w:bottom w:val="single" w:sz="4" w:space="0" w:color="auto"/>
              <w:right w:val="single" w:sz="4" w:space="0" w:color="auto"/>
            </w:tcBorders>
            <w:shd w:val="clear" w:color="auto" w:fill="auto"/>
            <w:noWrap/>
            <w:vAlign w:val="center"/>
            <w:hideMark/>
          </w:tcPr>
          <w:p w14:paraId="057678C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163CDA4" w14:textId="77777777" w:rsidTr="00362F38">
        <w:trPr>
          <w:trHeight w:val="13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90C378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1.9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Электротехнической части</w:t>
            </w:r>
            <w:r w:rsidRPr="00362F38">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проектированию ЛЭП.</w:t>
            </w:r>
          </w:p>
        </w:tc>
        <w:tc>
          <w:tcPr>
            <w:tcW w:w="993" w:type="dxa"/>
            <w:tcBorders>
              <w:top w:val="nil"/>
              <w:left w:val="nil"/>
              <w:bottom w:val="single" w:sz="4" w:space="0" w:color="auto"/>
              <w:right w:val="single" w:sz="4" w:space="0" w:color="auto"/>
            </w:tcBorders>
            <w:shd w:val="clear" w:color="auto" w:fill="auto"/>
            <w:vAlign w:val="center"/>
            <w:hideMark/>
          </w:tcPr>
          <w:p w14:paraId="14BA13F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19D159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513AE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12 320,00</w:t>
            </w:r>
          </w:p>
        </w:tc>
        <w:tc>
          <w:tcPr>
            <w:tcW w:w="1701" w:type="dxa"/>
            <w:tcBorders>
              <w:top w:val="nil"/>
              <w:left w:val="nil"/>
              <w:bottom w:val="single" w:sz="4" w:space="0" w:color="auto"/>
              <w:right w:val="single" w:sz="4" w:space="0" w:color="auto"/>
            </w:tcBorders>
            <w:shd w:val="clear" w:color="auto" w:fill="auto"/>
            <w:noWrap/>
            <w:vAlign w:val="center"/>
            <w:hideMark/>
          </w:tcPr>
          <w:p w14:paraId="414DD15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9496DE3"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CD4F5C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Согласование Электротехнической части</w:t>
            </w:r>
            <w:r w:rsidRPr="00362F38">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nil"/>
              <w:left w:val="nil"/>
              <w:bottom w:val="single" w:sz="4" w:space="0" w:color="auto"/>
              <w:right w:val="single" w:sz="4" w:space="0" w:color="auto"/>
            </w:tcBorders>
            <w:shd w:val="clear" w:color="auto" w:fill="auto"/>
            <w:vAlign w:val="center"/>
            <w:hideMark/>
          </w:tcPr>
          <w:p w14:paraId="20E5AE0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652417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CA68D4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1" w:type="dxa"/>
            <w:tcBorders>
              <w:top w:val="nil"/>
              <w:left w:val="nil"/>
              <w:bottom w:val="single" w:sz="4" w:space="0" w:color="auto"/>
              <w:right w:val="single" w:sz="4" w:space="0" w:color="auto"/>
            </w:tcBorders>
            <w:shd w:val="clear" w:color="auto" w:fill="auto"/>
            <w:noWrap/>
            <w:vAlign w:val="center"/>
            <w:hideMark/>
          </w:tcPr>
          <w:p w14:paraId="5C85EFB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EC99FBA" w14:textId="77777777" w:rsidTr="00362F38">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09585C"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1.11 Экспертиза ПСД</w:t>
            </w:r>
            <w:r w:rsidRPr="00362F38">
              <w:rPr>
                <w:rFonts w:ascii="Tahoma" w:eastAsia="Times New Roman" w:hAnsi="Tahoma" w:cs="Tahoma"/>
                <w:color w:val="000000"/>
                <w:sz w:val="18"/>
                <w:szCs w:val="18"/>
                <w:lang w:eastAsia="ru-RU"/>
              </w:rPr>
              <w:t xml:space="preserve"> (проектно-сметной документации).</w:t>
            </w:r>
          </w:p>
        </w:tc>
        <w:tc>
          <w:tcPr>
            <w:tcW w:w="993" w:type="dxa"/>
            <w:tcBorders>
              <w:top w:val="nil"/>
              <w:left w:val="nil"/>
              <w:bottom w:val="single" w:sz="4" w:space="0" w:color="auto"/>
              <w:right w:val="single" w:sz="4" w:space="0" w:color="auto"/>
            </w:tcBorders>
            <w:shd w:val="clear" w:color="auto" w:fill="auto"/>
            <w:vAlign w:val="center"/>
            <w:hideMark/>
          </w:tcPr>
          <w:p w14:paraId="4E8F926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74F0FA4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BBE1C6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1" w:type="dxa"/>
            <w:tcBorders>
              <w:top w:val="nil"/>
              <w:left w:val="nil"/>
              <w:bottom w:val="single" w:sz="4" w:space="0" w:color="auto"/>
              <w:right w:val="single" w:sz="4" w:space="0" w:color="auto"/>
            </w:tcBorders>
            <w:shd w:val="clear" w:color="auto" w:fill="auto"/>
            <w:noWrap/>
            <w:vAlign w:val="center"/>
            <w:hideMark/>
          </w:tcPr>
          <w:p w14:paraId="2753A40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4173884"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80178F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1.12 Акт о приемке объекта в эксплуатацию</w:t>
            </w:r>
            <w:r w:rsidRPr="00362F38">
              <w:rPr>
                <w:rFonts w:ascii="Tahoma" w:eastAsia="Times New Roman" w:hAnsi="Tahoma" w:cs="Tahoma"/>
                <w:color w:val="000000"/>
                <w:sz w:val="18"/>
                <w:szCs w:val="18"/>
                <w:lang w:eastAsia="ru-RU"/>
              </w:rPr>
              <w:t xml:space="preserve"> (с учетом всех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B8A5FC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6688B95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63B485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1" w:type="dxa"/>
            <w:tcBorders>
              <w:top w:val="nil"/>
              <w:left w:val="nil"/>
              <w:bottom w:val="single" w:sz="4" w:space="0" w:color="auto"/>
              <w:right w:val="single" w:sz="4" w:space="0" w:color="auto"/>
            </w:tcBorders>
            <w:shd w:val="clear" w:color="auto" w:fill="auto"/>
            <w:noWrap/>
            <w:vAlign w:val="center"/>
            <w:hideMark/>
          </w:tcPr>
          <w:p w14:paraId="4B526C7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022B68F" w14:textId="77777777" w:rsidTr="00287C50">
        <w:trPr>
          <w:trHeight w:val="41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DFF764"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362F38" w:rsidRPr="00362F38" w14:paraId="2F806DD2"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C24FE8" w14:textId="77777777" w:rsidR="00362F38" w:rsidRPr="00362F38" w:rsidRDefault="00362F38" w:rsidP="00362F38">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i/>
                <w:iCs/>
                <w:color w:val="000000"/>
                <w:sz w:val="18"/>
                <w:szCs w:val="18"/>
                <w:lang w:eastAsia="ru-RU"/>
              </w:rPr>
              <w:t>2.</w:t>
            </w:r>
            <w:r w:rsidRPr="00362F38">
              <w:rPr>
                <w:rFonts w:ascii="Times New Roman" w:eastAsia="Times New Roman" w:hAnsi="Times New Roman"/>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Изготовление типовых башен:</w:t>
            </w:r>
          </w:p>
        </w:tc>
      </w:tr>
      <w:tr w:rsidR="00362F38" w:rsidRPr="00362F38" w14:paraId="14162F8B"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D01D28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2.1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№1.</w:t>
            </w:r>
          </w:p>
        </w:tc>
        <w:tc>
          <w:tcPr>
            <w:tcW w:w="993" w:type="dxa"/>
            <w:tcBorders>
              <w:top w:val="nil"/>
              <w:left w:val="nil"/>
              <w:bottom w:val="single" w:sz="4" w:space="0" w:color="auto"/>
              <w:right w:val="single" w:sz="4" w:space="0" w:color="auto"/>
            </w:tcBorders>
            <w:shd w:val="clear" w:color="auto" w:fill="auto"/>
            <w:vAlign w:val="center"/>
            <w:hideMark/>
          </w:tcPr>
          <w:p w14:paraId="79F74D1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F54DAC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5A988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645 800,00</w:t>
            </w:r>
          </w:p>
        </w:tc>
        <w:tc>
          <w:tcPr>
            <w:tcW w:w="1701" w:type="dxa"/>
            <w:tcBorders>
              <w:top w:val="nil"/>
              <w:left w:val="nil"/>
              <w:bottom w:val="single" w:sz="4" w:space="0" w:color="auto"/>
              <w:right w:val="single" w:sz="4" w:space="0" w:color="auto"/>
            </w:tcBorders>
            <w:shd w:val="clear" w:color="auto" w:fill="auto"/>
            <w:noWrap/>
            <w:vAlign w:val="center"/>
            <w:hideMark/>
          </w:tcPr>
          <w:p w14:paraId="4F9B4E4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DA780CE"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22A9AC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№2.</w:t>
            </w:r>
          </w:p>
        </w:tc>
        <w:tc>
          <w:tcPr>
            <w:tcW w:w="993" w:type="dxa"/>
            <w:tcBorders>
              <w:top w:val="nil"/>
              <w:left w:val="nil"/>
              <w:bottom w:val="single" w:sz="4" w:space="0" w:color="auto"/>
              <w:right w:val="single" w:sz="4" w:space="0" w:color="auto"/>
            </w:tcBorders>
            <w:shd w:val="clear" w:color="auto" w:fill="auto"/>
            <w:vAlign w:val="center"/>
            <w:hideMark/>
          </w:tcPr>
          <w:p w14:paraId="277F748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FA5D1B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6AD9D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665 000,00</w:t>
            </w:r>
          </w:p>
        </w:tc>
        <w:tc>
          <w:tcPr>
            <w:tcW w:w="1701" w:type="dxa"/>
            <w:tcBorders>
              <w:top w:val="nil"/>
              <w:left w:val="nil"/>
              <w:bottom w:val="single" w:sz="4" w:space="0" w:color="auto"/>
              <w:right w:val="single" w:sz="4" w:space="0" w:color="auto"/>
            </w:tcBorders>
            <w:shd w:val="clear" w:color="auto" w:fill="auto"/>
            <w:noWrap/>
            <w:vAlign w:val="center"/>
            <w:hideMark/>
          </w:tcPr>
          <w:p w14:paraId="59347CE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992B411" w14:textId="77777777" w:rsidTr="00287C50">
        <w:trPr>
          <w:trHeight w:val="40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053A1A"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362F38" w:rsidRPr="00362F38" w14:paraId="61CF72D4"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12A1A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3.</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котлована под фундаменты типовых башен:</w:t>
            </w:r>
          </w:p>
        </w:tc>
      </w:tr>
      <w:tr w:rsidR="00362F38" w:rsidRPr="00362F38" w14:paraId="631D3662"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E752AF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3.1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1FFD706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8CD642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A87EC0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32 000,00</w:t>
            </w:r>
          </w:p>
        </w:tc>
        <w:tc>
          <w:tcPr>
            <w:tcW w:w="1701" w:type="dxa"/>
            <w:tcBorders>
              <w:top w:val="nil"/>
              <w:left w:val="nil"/>
              <w:bottom w:val="single" w:sz="4" w:space="0" w:color="auto"/>
              <w:right w:val="single" w:sz="4" w:space="0" w:color="auto"/>
            </w:tcBorders>
            <w:shd w:val="clear" w:color="auto" w:fill="auto"/>
            <w:noWrap/>
            <w:vAlign w:val="center"/>
            <w:hideMark/>
          </w:tcPr>
          <w:p w14:paraId="2B75D94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6EBFD5"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BC334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3.2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3908174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6724C5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9E6C8D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35 000,00</w:t>
            </w:r>
          </w:p>
        </w:tc>
        <w:tc>
          <w:tcPr>
            <w:tcW w:w="1701" w:type="dxa"/>
            <w:tcBorders>
              <w:top w:val="nil"/>
              <w:left w:val="nil"/>
              <w:bottom w:val="single" w:sz="4" w:space="0" w:color="auto"/>
              <w:right w:val="single" w:sz="4" w:space="0" w:color="auto"/>
            </w:tcBorders>
            <w:shd w:val="clear" w:color="auto" w:fill="auto"/>
            <w:noWrap/>
            <w:vAlign w:val="center"/>
            <w:hideMark/>
          </w:tcPr>
          <w:p w14:paraId="55B3E54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8B80299" w14:textId="77777777" w:rsidTr="00287C50">
        <w:trPr>
          <w:trHeight w:val="40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C24AAF"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362F38" w:rsidRPr="00362F38" w14:paraId="6AF24C01"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489E6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4.</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фундаментов типовых башен:</w:t>
            </w:r>
          </w:p>
        </w:tc>
      </w:tr>
      <w:tr w:rsidR="00362F38" w:rsidRPr="00362F38" w14:paraId="6D8371C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C5ABA1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4.1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FA2351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3CDC5FE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D579D3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355 000,00</w:t>
            </w:r>
          </w:p>
        </w:tc>
        <w:tc>
          <w:tcPr>
            <w:tcW w:w="1701" w:type="dxa"/>
            <w:tcBorders>
              <w:top w:val="nil"/>
              <w:left w:val="nil"/>
              <w:bottom w:val="single" w:sz="4" w:space="0" w:color="auto"/>
              <w:right w:val="single" w:sz="4" w:space="0" w:color="auto"/>
            </w:tcBorders>
            <w:shd w:val="clear" w:color="auto" w:fill="auto"/>
            <w:noWrap/>
            <w:vAlign w:val="center"/>
            <w:hideMark/>
          </w:tcPr>
          <w:p w14:paraId="5538578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7F2F3A9"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6B1741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4.2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0BEFC8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9E9C78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97E6F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365 600,00</w:t>
            </w:r>
          </w:p>
        </w:tc>
        <w:tc>
          <w:tcPr>
            <w:tcW w:w="1701" w:type="dxa"/>
            <w:tcBorders>
              <w:top w:val="nil"/>
              <w:left w:val="nil"/>
              <w:bottom w:val="single" w:sz="4" w:space="0" w:color="auto"/>
              <w:right w:val="single" w:sz="4" w:space="0" w:color="auto"/>
            </w:tcBorders>
            <w:shd w:val="clear" w:color="auto" w:fill="auto"/>
            <w:noWrap/>
            <w:vAlign w:val="center"/>
            <w:hideMark/>
          </w:tcPr>
          <w:p w14:paraId="1683C39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BB6A0C9"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E7A6DA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362F38">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9CCFED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859B59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498CEE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14:paraId="45474F3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076C919" w14:textId="77777777" w:rsidTr="00287C50">
        <w:trPr>
          <w:trHeight w:val="58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431484" w14:textId="77777777" w:rsidR="00362F38" w:rsidRPr="00362F38" w:rsidRDefault="00362F38" w:rsidP="00287C50">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362F38" w:rsidRPr="00362F38" w14:paraId="78F26C22"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0D7FF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5.</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362F38" w:rsidRPr="00362F38" w14:paraId="26EC9BE5"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72B52E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362F38">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418602E" w14:textId="77777777" w:rsidR="00362F38" w:rsidRPr="00362F38" w:rsidRDefault="00362F38" w:rsidP="00362F38">
            <w:pPr>
              <w:spacing w:after="0" w:line="240" w:lineRule="auto"/>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62E8CA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D657C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17 920,00</w:t>
            </w:r>
          </w:p>
        </w:tc>
        <w:tc>
          <w:tcPr>
            <w:tcW w:w="1701" w:type="dxa"/>
            <w:tcBorders>
              <w:top w:val="nil"/>
              <w:left w:val="nil"/>
              <w:bottom w:val="single" w:sz="4" w:space="0" w:color="auto"/>
              <w:right w:val="single" w:sz="4" w:space="0" w:color="auto"/>
            </w:tcBorders>
            <w:shd w:val="clear" w:color="auto" w:fill="auto"/>
            <w:noWrap/>
            <w:vAlign w:val="center"/>
            <w:hideMark/>
          </w:tcPr>
          <w:p w14:paraId="03F346B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5A091E7" w14:textId="77777777" w:rsidTr="00362F38">
        <w:trPr>
          <w:trHeight w:val="93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E25699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362F38">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C51D2E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4A14AF1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68E415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6A6DE96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942B9E7" w14:textId="77777777" w:rsidTr="00362F38">
        <w:trPr>
          <w:trHeight w:val="88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EBFC6E" w14:textId="77777777" w:rsidR="00287C50" w:rsidRDefault="00362F38" w:rsidP="00362F38">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p>
          <w:p w14:paraId="4C0A1133" w14:textId="2664465C"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Указать точный адрес завода изготовителя!</w:t>
            </w:r>
          </w:p>
        </w:tc>
      </w:tr>
      <w:tr w:rsidR="00362F38" w:rsidRPr="00362F38" w14:paraId="462FBE78"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E2ADB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6.</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Монтаж типовых башен:</w:t>
            </w:r>
          </w:p>
        </w:tc>
      </w:tr>
      <w:tr w:rsidR="00362F38" w:rsidRPr="00362F38" w14:paraId="1DA3FF53"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AACBC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6.1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3583E0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B5056E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421C26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105 000,00</w:t>
            </w:r>
          </w:p>
        </w:tc>
        <w:tc>
          <w:tcPr>
            <w:tcW w:w="1701" w:type="dxa"/>
            <w:tcBorders>
              <w:top w:val="nil"/>
              <w:left w:val="nil"/>
              <w:bottom w:val="single" w:sz="4" w:space="0" w:color="auto"/>
              <w:right w:val="single" w:sz="4" w:space="0" w:color="auto"/>
            </w:tcBorders>
            <w:shd w:val="clear" w:color="auto" w:fill="auto"/>
            <w:noWrap/>
            <w:vAlign w:val="center"/>
            <w:hideMark/>
          </w:tcPr>
          <w:p w14:paraId="3E2B493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5093417"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786C5C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6.2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85F419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963D17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568728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110 000,00</w:t>
            </w:r>
          </w:p>
        </w:tc>
        <w:tc>
          <w:tcPr>
            <w:tcW w:w="1701" w:type="dxa"/>
            <w:tcBorders>
              <w:top w:val="nil"/>
              <w:left w:val="nil"/>
              <w:bottom w:val="single" w:sz="4" w:space="0" w:color="auto"/>
              <w:right w:val="single" w:sz="4" w:space="0" w:color="auto"/>
            </w:tcBorders>
            <w:shd w:val="clear" w:color="auto" w:fill="auto"/>
            <w:noWrap/>
            <w:vAlign w:val="center"/>
            <w:hideMark/>
          </w:tcPr>
          <w:p w14:paraId="22FDFE1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F1DB975" w14:textId="77777777" w:rsidTr="00362F38">
        <w:trPr>
          <w:trHeight w:val="93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1FFC45"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362F38" w:rsidRPr="00362F38" w14:paraId="21162010" w14:textId="77777777" w:rsidTr="00287C50">
        <w:trPr>
          <w:trHeight w:val="48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60A7E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7.</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362F38">
              <w:rPr>
                <w:rFonts w:ascii="Tahoma" w:eastAsia="Times New Roman" w:hAnsi="Tahoma" w:cs="Tahoma"/>
                <w:b/>
                <w:bCs/>
                <w:i/>
                <w:iCs/>
                <w:color w:val="000000"/>
                <w:sz w:val="18"/>
                <w:szCs w:val="18"/>
                <w:lang w:eastAsia="ru-RU"/>
              </w:rPr>
              <w:br/>
              <w:t>(по отдельному согласованию с Заказчиком):</w:t>
            </w:r>
          </w:p>
        </w:tc>
      </w:tr>
      <w:tr w:rsidR="00362F38" w:rsidRPr="00362F38" w14:paraId="3B1907A2"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8D8C2C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362F38">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EB62D2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м³</w:t>
            </w:r>
          </w:p>
        </w:tc>
        <w:tc>
          <w:tcPr>
            <w:tcW w:w="992" w:type="dxa"/>
            <w:tcBorders>
              <w:top w:val="nil"/>
              <w:left w:val="nil"/>
              <w:bottom w:val="single" w:sz="4" w:space="0" w:color="auto"/>
              <w:right w:val="single" w:sz="4" w:space="0" w:color="auto"/>
            </w:tcBorders>
            <w:shd w:val="clear" w:color="auto" w:fill="auto"/>
            <w:vAlign w:val="center"/>
            <w:hideMark/>
          </w:tcPr>
          <w:p w14:paraId="0DEE321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0473C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4 000,00</w:t>
            </w:r>
          </w:p>
        </w:tc>
        <w:tc>
          <w:tcPr>
            <w:tcW w:w="1701" w:type="dxa"/>
            <w:tcBorders>
              <w:top w:val="nil"/>
              <w:left w:val="nil"/>
              <w:bottom w:val="single" w:sz="4" w:space="0" w:color="auto"/>
              <w:right w:val="single" w:sz="4" w:space="0" w:color="auto"/>
            </w:tcBorders>
            <w:shd w:val="clear" w:color="auto" w:fill="auto"/>
            <w:noWrap/>
            <w:vAlign w:val="center"/>
            <w:hideMark/>
          </w:tcPr>
          <w:p w14:paraId="73DB31F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CBED33E"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A46942A"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7.2 Организация мероприятий по удалению грунтовых вод с котлована</w:t>
            </w:r>
            <w:r w:rsidRPr="00362F38">
              <w:rPr>
                <w:rFonts w:ascii="Tahoma" w:eastAsia="Times New Roman" w:hAnsi="Tahoma" w:cs="Tahoma"/>
                <w:color w:val="000000"/>
                <w:sz w:val="18"/>
                <w:szCs w:val="18"/>
                <w:lang w:eastAsia="ru-RU"/>
              </w:rPr>
              <w:t xml:space="preserve"> в </w:t>
            </w:r>
            <w:r w:rsidRPr="00362F38">
              <w:rPr>
                <w:rFonts w:ascii="Tahoma" w:eastAsia="Times New Roman" w:hAnsi="Tahoma" w:cs="Tahoma"/>
                <w:b/>
                <w:bCs/>
                <w:color w:val="000000"/>
                <w:sz w:val="18"/>
                <w:szCs w:val="18"/>
                <w:lang w:eastAsia="ru-RU"/>
              </w:rPr>
              <w:t>период устройства фундамента башен</w:t>
            </w:r>
            <w:r w:rsidRPr="00362F38">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10AEDF9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FC4262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F97E6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7872875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F029051"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FBAEC0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7.3 Демонтаж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0FDC81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02F13A3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B5374D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220,00</w:t>
            </w:r>
          </w:p>
        </w:tc>
        <w:tc>
          <w:tcPr>
            <w:tcW w:w="1701" w:type="dxa"/>
            <w:tcBorders>
              <w:top w:val="nil"/>
              <w:left w:val="nil"/>
              <w:bottom w:val="single" w:sz="4" w:space="0" w:color="auto"/>
              <w:right w:val="single" w:sz="4" w:space="0" w:color="auto"/>
            </w:tcBorders>
            <w:shd w:val="clear" w:color="auto" w:fill="auto"/>
            <w:noWrap/>
            <w:vAlign w:val="center"/>
            <w:hideMark/>
          </w:tcPr>
          <w:p w14:paraId="4BB58D8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1108CBF"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0672FF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1A80DF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672BB01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20F3E8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672,00</w:t>
            </w:r>
          </w:p>
        </w:tc>
        <w:tc>
          <w:tcPr>
            <w:tcW w:w="1701" w:type="dxa"/>
            <w:tcBorders>
              <w:top w:val="nil"/>
              <w:left w:val="nil"/>
              <w:bottom w:val="single" w:sz="4" w:space="0" w:color="auto"/>
              <w:right w:val="single" w:sz="4" w:space="0" w:color="auto"/>
            </w:tcBorders>
            <w:shd w:val="clear" w:color="auto" w:fill="auto"/>
            <w:noWrap/>
            <w:vAlign w:val="center"/>
            <w:hideMark/>
          </w:tcPr>
          <w:p w14:paraId="6DDE37D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EF3E2D5"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F42EDC"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7.5 Демонтаж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CB6A5F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26098CE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7707A0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1 900,00</w:t>
            </w:r>
          </w:p>
        </w:tc>
        <w:tc>
          <w:tcPr>
            <w:tcW w:w="1701" w:type="dxa"/>
            <w:tcBorders>
              <w:top w:val="nil"/>
              <w:left w:val="nil"/>
              <w:bottom w:val="single" w:sz="4" w:space="0" w:color="auto"/>
              <w:right w:val="single" w:sz="4" w:space="0" w:color="auto"/>
            </w:tcBorders>
            <w:shd w:val="clear" w:color="auto" w:fill="auto"/>
            <w:noWrap/>
            <w:vAlign w:val="center"/>
            <w:hideMark/>
          </w:tcPr>
          <w:p w14:paraId="11052F4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F353182"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D51BAA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7.6 Устройство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372782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59774D3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0D974B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14:paraId="4160875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080BB9E" w14:textId="77777777" w:rsidTr="00362F38">
        <w:trPr>
          <w:trHeight w:val="91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6B90957"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7.7  Дополнительная работа автокрана </w:t>
            </w:r>
            <w:r w:rsidRPr="00362F38">
              <w:rPr>
                <w:rFonts w:ascii="Tahoma" w:eastAsia="Times New Roman" w:hAnsi="Tahoma" w:cs="Tahoma"/>
                <w:color w:val="000000"/>
                <w:sz w:val="18"/>
                <w:szCs w:val="18"/>
                <w:lang w:eastAsia="ru-RU"/>
              </w:rPr>
              <w:t>(дополнительный выезд на строительную площадку), за 1 час 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3A8228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0441594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A0BCB0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2 500,00</w:t>
            </w:r>
          </w:p>
        </w:tc>
        <w:tc>
          <w:tcPr>
            <w:tcW w:w="1701" w:type="dxa"/>
            <w:tcBorders>
              <w:top w:val="nil"/>
              <w:left w:val="nil"/>
              <w:bottom w:val="single" w:sz="4" w:space="0" w:color="auto"/>
              <w:right w:val="single" w:sz="4" w:space="0" w:color="auto"/>
            </w:tcBorders>
            <w:shd w:val="clear" w:color="auto" w:fill="auto"/>
            <w:noWrap/>
            <w:vAlign w:val="center"/>
            <w:hideMark/>
          </w:tcPr>
          <w:p w14:paraId="117855D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A760042"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5AA78E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7.8  Дополнительная работа экскаватора </w:t>
            </w:r>
            <w:r w:rsidRPr="00362F38">
              <w:rPr>
                <w:rFonts w:ascii="Tahoma" w:eastAsia="Times New Roman" w:hAnsi="Tahoma" w:cs="Tahoma"/>
                <w:color w:val="000000"/>
                <w:sz w:val="18"/>
                <w:szCs w:val="18"/>
                <w:lang w:eastAsia="ru-RU"/>
              </w:rPr>
              <w:t>(дополнительный выезд на площадку строительства), за 1 час</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7EE4F2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7C604FF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5E939D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1 900,00</w:t>
            </w:r>
          </w:p>
        </w:tc>
        <w:tc>
          <w:tcPr>
            <w:tcW w:w="1701" w:type="dxa"/>
            <w:tcBorders>
              <w:top w:val="nil"/>
              <w:left w:val="nil"/>
              <w:bottom w:val="single" w:sz="4" w:space="0" w:color="auto"/>
              <w:right w:val="single" w:sz="4" w:space="0" w:color="auto"/>
            </w:tcBorders>
            <w:shd w:val="clear" w:color="auto" w:fill="auto"/>
            <w:noWrap/>
            <w:vAlign w:val="center"/>
            <w:hideMark/>
          </w:tcPr>
          <w:p w14:paraId="2F5C7EB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EA0362" w14:textId="77777777" w:rsidTr="00362F38">
        <w:trPr>
          <w:trHeight w:val="64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BF4AC48"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24822AD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30B3188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1C1E93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17,00</w:t>
            </w:r>
          </w:p>
        </w:tc>
        <w:tc>
          <w:tcPr>
            <w:tcW w:w="1701" w:type="dxa"/>
            <w:tcBorders>
              <w:top w:val="nil"/>
              <w:left w:val="nil"/>
              <w:bottom w:val="single" w:sz="4" w:space="0" w:color="auto"/>
              <w:right w:val="single" w:sz="4" w:space="0" w:color="auto"/>
            </w:tcBorders>
            <w:shd w:val="clear" w:color="auto" w:fill="auto"/>
            <w:noWrap/>
            <w:vAlign w:val="center"/>
            <w:hideMark/>
          </w:tcPr>
          <w:p w14:paraId="671D80F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F3784E6"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990BD8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00C32EA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5AE0500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A6B9E5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3DA788C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D42FB05" w14:textId="77777777" w:rsidTr="00287C50">
        <w:trPr>
          <w:trHeight w:val="70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F24B6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362F38" w:rsidRPr="00362F38" w14:paraId="423D4E89"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A4B19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8.</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Демонтажные и восстановительные работы:</w:t>
            </w:r>
          </w:p>
        </w:tc>
      </w:tr>
      <w:tr w:rsidR="00362F38" w:rsidRPr="00362F38" w14:paraId="7F847C81"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4FABA7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362F38">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1CFE86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00149A3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6C995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65 000,00</w:t>
            </w:r>
          </w:p>
        </w:tc>
        <w:tc>
          <w:tcPr>
            <w:tcW w:w="1701" w:type="dxa"/>
            <w:tcBorders>
              <w:top w:val="nil"/>
              <w:left w:val="nil"/>
              <w:bottom w:val="single" w:sz="4" w:space="0" w:color="auto"/>
              <w:right w:val="single" w:sz="4" w:space="0" w:color="auto"/>
            </w:tcBorders>
            <w:shd w:val="clear" w:color="auto" w:fill="auto"/>
            <w:noWrap/>
            <w:vAlign w:val="center"/>
            <w:hideMark/>
          </w:tcPr>
          <w:p w14:paraId="2E43F11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A9B3670"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A964D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8.2 Обратная засыпка котлована в полном объеме  (с учетом работы бригады, спец техники, транспортировки</w:t>
            </w:r>
            <w:r w:rsidRPr="00362F38">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358D547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09EDDEA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5827CF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10 000,00</w:t>
            </w:r>
          </w:p>
        </w:tc>
        <w:tc>
          <w:tcPr>
            <w:tcW w:w="1701" w:type="dxa"/>
            <w:tcBorders>
              <w:top w:val="nil"/>
              <w:left w:val="nil"/>
              <w:bottom w:val="single" w:sz="4" w:space="0" w:color="auto"/>
              <w:right w:val="single" w:sz="4" w:space="0" w:color="auto"/>
            </w:tcBorders>
            <w:shd w:val="clear" w:color="auto" w:fill="auto"/>
            <w:noWrap/>
            <w:vAlign w:val="center"/>
            <w:hideMark/>
          </w:tcPr>
          <w:p w14:paraId="7A00C53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A70C8FC" w14:textId="77777777" w:rsidTr="00287C50">
        <w:trPr>
          <w:trHeight w:val="63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841D9B"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362F38" w:rsidRPr="00362F38" w14:paraId="2886F7C0"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DB20D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9.</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защитного ограждения:</w:t>
            </w:r>
          </w:p>
        </w:tc>
      </w:tr>
      <w:tr w:rsidR="00362F38" w:rsidRPr="00362F38" w14:paraId="6BF4C90D"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CDB43F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2CB0B9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22883D7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FAA5B5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2 800,00</w:t>
            </w:r>
          </w:p>
        </w:tc>
        <w:tc>
          <w:tcPr>
            <w:tcW w:w="1701" w:type="dxa"/>
            <w:tcBorders>
              <w:top w:val="nil"/>
              <w:left w:val="nil"/>
              <w:bottom w:val="single" w:sz="4" w:space="0" w:color="auto"/>
              <w:right w:val="single" w:sz="4" w:space="0" w:color="auto"/>
            </w:tcBorders>
            <w:shd w:val="clear" w:color="auto" w:fill="auto"/>
            <w:noWrap/>
            <w:vAlign w:val="center"/>
            <w:hideMark/>
          </w:tcPr>
          <w:p w14:paraId="257DF38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D7EF99A"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8D1E25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362F38">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6E5361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proofErr w:type="spellStart"/>
            <w:r w:rsidRPr="00362F38">
              <w:rPr>
                <w:rFonts w:ascii="Tahoma" w:eastAsia="Times New Roman" w:hAnsi="Tahoma" w:cs="Tahoma"/>
                <w:color w:val="000000"/>
                <w:sz w:val="18"/>
                <w:szCs w:val="18"/>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258EE5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8BB6AB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1 120,00</w:t>
            </w:r>
          </w:p>
        </w:tc>
        <w:tc>
          <w:tcPr>
            <w:tcW w:w="1701" w:type="dxa"/>
            <w:tcBorders>
              <w:top w:val="nil"/>
              <w:left w:val="nil"/>
              <w:bottom w:val="single" w:sz="4" w:space="0" w:color="auto"/>
              <w:right w:val="single" w:sz="4" w:space="0" w:color="auto"/>
            </w:tcBorders>
            <w:shd w:val="clear" w:color="auto" w:fill="auto"/>
            <w:noWrap/>
            <w:vAlign w:val="center"/>
            <w:hideMark/>
          </w:tcPr>
          <w:p w14:paraId="28FA183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3CB640E"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B3A4EB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76EA2D5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10DAA6F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F453B4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1 456,00</w:t>
            </w:r>
          </w:p>
        </w:tc>
        <w:tc>
          <w:tcPr>
            <w:tcW w:w="1701" w:type="dxa"/>
            <w:tcBorders>
              <w:top w:val="nil"/>
              <w:left w:val="nil"/>
              <w:bottom w:val="single" w:sz="4" w:space="0" w:color="auto"/>
              <w:right w:val="single" w:sz="4" w:space="0" w:color="auto"/>
            </w:tcBorders>
            <w:shd w:val="clear" w:color="auto" w:fill="auto"/>
            <w:noWrap/>
            <w:vAlign w:val="center"/>
            <w:hideMark/>
          </w:tcPr>
          <w:p w14:paraId="0DFF3CC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EE1EDE" w14:textId="77777777" w:rsidTr="00287C50">
        <w:trPr>
          <w:trHeight w:val="40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CA24AE"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370D1C7" w14:textId="0D7B29F2"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"Жалал Абад!R3C1:R59C9" \a \f 4 \h  \* MERGEFORMAT </w:instrText>
      </w:r>
      <w:r>
        <w:fldChar w:fldCharType="separate"/>
      </w:r>
    </w:p>
    <w:p w14:paraId="3A1B348B" w14:textId="3EE4CB8A" w:rsidR="008757B7" w:rsidRPr="00B129A0" w:rsidRDefault="00362F38" w:rsidP="00287C50">
      <w:pPr>
        <w:widowControl w:val="0"/>
        <w:autoSpaceDE w:val="0"/>
        <w:autoSpaceDN w:val="0"/>
        <w:adjustRightInd w:val="0"/>
        <w:spacing w:after="0" w:line="240" w:lineRule="auto"/>
        <w:ind w:firstLine="567"/>
        <w:jc w:val="center"/>
        <w:rPr>
          <w:rFonts w:ascii="Tahoma" w:hAnsi="Tahoma" w:cs="Tahoma"/>
          <w:b/>
          <w:bCs/>
          <w:i/>
          <w:color w:val="000000"/>
          <w:sz w:val="18"/>
          <w:szCs w:val="18"/>
          <w:u w:val="single"/>
        </w:rPr>
      </w:pPr>
      <w:r>
        <w:rPr>
          <w:rFonts w:ascii="Tahoma" w:hAnsi="Tahoma" w:cs="Tahoma"/>
          <w:b/>
          <w:bCs/>
          <w:sz w:val="18"/>
          <w:szCs w:val="18"/>
        </w:rPr>
        <w:fldChar w:fldCharType="end"/>
      </w:r>
      <w:r w:rsidR="008757B7" w:rsidRPr="00B129A0">
        <w:rPr>
          <w:rFonts w:ascii="Tahoma" w:hAnsi="Tahoma" w:cs="Tahoma"/>
          <w:b/>
          <w:bCs/>
          <w:i/>
          <w:color w:val="000000"/>
          <w:sz w:val="18"/>
          <w:szCs w:val="18"/>
          <w:u w:val="single"/>
        </w:rPr>
        <w:t>Примечание:</w:t>
      </w:r>
    </w:p>
    <w:p w14:paraId="40BB861F"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751533FE"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49788438"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2F753661" w14:textId="77777777" w:rsidR="008757B7" w:rsidRPr="00B129A0" w:rsidRDefault="008757B7" w:rsidP="008757B7">
      <w:pPr>
        <w:spacing w:after="0" w:line="240" w:lineRule="auto"/>
        <w:ind w:left="708"/>
        <w:rPr>
          <w:rFonts w:ascii="Tahoma" w:eastAsia="Times New Roman" w:hAnsi="Tahoma" w:cs="Tahoma"/>
          <w:bCs/>
          <w:i/>
          <w:color w:val="000000"/>
          <w:sz w:val="18"/>
          <w:szCs w:val="18"/>
        </w:rPr>
      </w:pPr>
    </w:p>
    <w:p w14:paraId="3EB3FF81" w14:textId="77777777" w:rsidR="008757B7" w:rsidRPr="00B129A0" w:rsidRDefault="008757B7" w:rsidP="008757B7">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5DD0A8" w14:textId="77777777" w:rsidR="008757B7" w:rsidRPr="00B129A0" w:rsidRDefault="008757B7" w:rsidP="008757B7">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1C1A79E0" w14:textId="77777777" w:rsidR="008757B7" w:rsidRPr="00B129A0" w:rsidRDefault="008757B7" w:rsidP="008757B7">
      <w:pPr>
        <w:spacing w:after="0" w:line="240" w:lineRule="auto"/>
        <w:rPr>
          <w:rFonts w:ascii="Tahoma" w:hAnsi="Tahoma" w:cs="Tahoma"/>
          <w:sz w:val="18"/>
          <w:szCs w:val="18"/>
        </w:rPr>
      </w:pPr>
      <w:r w:rsidRPr="00B129A0">
        <w:rPr>
          <w:rFonts w:ascii="Tahoma" w:hAnsi="Tahoma" w:cs="Tahoma"/>
          <w:sz w:val="18"/>
          <w:szCs w:val="18"/>
        </w:rPr>
        <w:t xml:space="preserve">                        (Ф.И.О.)                           (</w:t>
      </w:r>
      <w:proofErr w:type="gramStart"/>
      <w:r w:rsidRPr="00B129A0">
        <w:rPr>
          <w:rFonts w:ascii="Tahoma" w:hAnsi="Tahoma" w:cs="Tahoma"/>
          <w:sz w:val="18"/>
          <w:szCs w:val="18"/>
        </w:rPr>
        <w:t xml:space="preserve">должность)   </w:t>
      </w:r>
      <w:proofErr w:type="gramEnd"/>
      <w:r w:rsidRPr="00B129A0">
        <w:rPr>
          <w:rFonts w:ascii="Tahoma" w:hAnsi="Tahoma" w:cs="Tahoma"/>
          <w:sz w:val="18"/>
          <w:szCs w:val="18"/>
        </w:rPr>
        <w:t xml:space="preserve">                    (подпись и печать)</w:t>
      </w:r>
    </w:p>
    <w:p w14:paraId="3EC24CBC" w14:textId="77777777" w:rsidR="008757B7" w:rsidRDefault="008757B7" w:rsidP="008757B7">
      <w:pPr>
        <w:spacing w:after="0" w:line="240" w:lineRule="auto"/>
        <w:rPr>
          <w:rFonts w:ascii="Tahoma" w:hAnsi="Tahoma" w:cs="Tahoma"/>
          <w:b/>
          <w:spacing w:val="-3"/>
          <w:sz w:val="19"/>
          <w:szCs w:val="19"/>
        </w:rPr>
      </w:pPr>
      <w:r>
        <w:rPr>
          <w:rFonts w:ascii="Tahoma" w:hAnsi="Tahoma" w:cs="Tahoma"/>
          <w:b/>
          <w:spacing w:val="-3"/>
          <w:sz w:val="19"/>
          <w:szCs w:val="19"/>
        </w:rPr>
        <w:br w:type="page"/>
      </w:r>
    </w:p>
    <w:p w14:paraId="0A7DD555" w14:textId="77777777" w:rsidR="008757B7" w:rsidRDefault="008757B7" w:rsidP="008757B7">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48899BC8" w14:textId="77777777" w:rsidR="008757B7" w:rsidRDefault="008757B7" w:rsidP="003E79DC">
      <w:pPr>
        <w:spacing w:after="0" w:line="240" w:lineRule="auto"/>
        <w:jc w:val="center"/>
        <w:rPr>
          <w:rFonts w:ascii="Tahoma" w:hAnsi="Tahoma" w:cs="Tahoma"/>
          <w:b/>
          <w:bCs/>
          <w:sz w:val="19"/>
          <w:szCs w:val="19"/>
        </w:rPr>
      </w:pPr>
    </w:p>
    <w:p w14:paraId="702B2613" w14:textId="186DD4CE"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3</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4260A47B" w14:textId="2521AFFD"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на подготовку документации и строительство объектов с</w:t>
      </w:r>
      <w:r>
        <w:rPr>
          <w:rFonts w:ascii="Tahoma" w:hAnsi="Tahoma" w:cs="Tahoma"/>
          <w:b/>
          <w:bCs/>
          <w:sz w:val="18"/>
          <w:szCs w:val="18"/>
        </w:rPr>
        <w:t xml:space="preserve">вязи по </w:t>
      </w:r>
      <w:proofErr w:type="spellStart"/>
      <w:r w:rsidRPr="003E79DC">
        <w:rPr>
          <w:rFonts w:ascii="Tahoma" w:hAnsi="Tahoma" w:cs="Tahoma"/>
          <w:b/>
          <w:bCs/>
          <w:sz w:val="18"/>
          <w:szCs w:val="18"/>
        </w:rPr>
        <w:t>Ошской</w:t>
      </w:r>
      <w:proofErr w:type="spellEnd"/>
      <w:r w:rsidRPr="003E79DC">
        <w:rPr>
          <w:rFonts w:ascii="Tahoma" w:hAnsi="Tahoma" w:cs="Tahoma"/>
          <w:b/>
          <w:bCs/>
          <w:sz w:val="18"/>
          <w:szCs w:val="18"/>
        </w:rPr>
        <w:t xml:space="preserve"> области</w:t>
      </w:r>
    </w:p>
    <w:tbl>
      <w:tblPr>
        <w:tblW w:w="10343" w:type="dxa"/>
        <w:tblLook w:val="04A0" w:firstRow="1" w:lastRow="0" w:firstColumn="1" w:lastColumn="0" w:noHBand="0" w:noVBand="1"/>
      </w:tblPr>
      <w:tblGrid>
        <w:gridCol w:w="5098"/>
        <w:gridCol w:w="993"/>
        <w:gridCol w:w="992"/>
        <w:gridCol w:w="1559"/>
        <w:gridCol w:w="1701"/>
      </w:tblGrid>
      <w:tr w:rsidR="00362F38" w:rsidRPr="00362F38" w14:paraId="75634A69" w14:textId="77777777" w:rsidTr="00362F38">
        <w:trPr>
          <w:trHeight w:val="675"/>
        </w:trPr>
        <w:tc>
          <w:tcPr>
            <w:tcW w:w="50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2990E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Подробное описание работ</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1AA9674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FEBFBD0"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Кол-во, объем</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B283F6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Заложенная стоимость с учетом НДС, НСП</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215B23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Предлагаемая цена по позициям, сом с учетом НДС, НСП</w:t>
            </w:r>
          </w:p>
        </w:tc>
      </w:tr>
      <w:tr w:rsidR="00362F38" w:rsidRPr="00362F38" w14:paraId="6690D382"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2A9B32"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1.</w:t>
            </w:r>
            <w:r w:rsidRPr="00362F38">
              <w:rPr>
                <w:rFonts w:ascii="Times New Roman" w:eastAsia="Times New Roman" w:hAnsi="Times New Roman"/>
                <w:b/>
                <w:bCs/>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Документация на строительство объектов связи:</w:t>
            </w:r>
          </w:p>
        </w:tc>
      </w:tr>
      <w:tr w:rsidR="00362F38" w:rsidRPr="00362F38" w14:paraId="25B54613"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D0F164A"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93" w:type="dxa"/>
            <w:tcBorders>
              <w:top w:val="nil"/>
              <w:left w:val="nil"/>
              <w:bottom w:val="single" w:sz="4" w:space="0" w:color="auto"/>
              <w:right w:val="single" w:sz="4" w:space="0" w:color="auto"/>
            </w:tcBorders>
            <w:shd w:val="clear" w:color="auto" w:fill="auto"/>
            <w:vAlign w:val="center"/>
            <w:hideMark/>
          </w:tcPr>
          <w:p w14:paraId="26D6FC9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0A4C8F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CBE16E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538162B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7F9B5C9"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64E0BD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93" w:type="dxa"/>
            <w:tcBorders>
              <w:top w:val="nil"/>
              <w:left w:val="nil"/>
              <w:bottom w:val="single" w:sz="4" w:space="0" w:color="auto"/>
              <w:right w:val="single" w:sz="4" w:space="0" w:color="auto"/>
            </w:tcBorders>
            <w:shd w:val="clear" w:color="auto" w:fill="auto"/>
            <w:vAlign w:val="center"/>
            <w:hideMark/>
          </w:tcPr>
          <w:p w14:paraId="6B28EEC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C5D209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BB6E6E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16 000,00</w:t>
            </w:r>
          </w:p>
        </w:tc>
        <w:tc>
          <w:tcPr>
            <w:tcW w:w="1701" w:type="dxa"/>
            <w:tcBorders>
              <w:top w:val="nil"/>
              <w:left w:val="nil"/>
              <w:bottom w:val="single" w:sz="4" w:space="0" w:color="auto"/>
              <w:right w:val="single" w:sz="4" w:space="0" w:color="auto"/>
            </w:tcBorders>
            <w:shd w:val="clear" w:color="auto" w:fill="auto"/>
            <w:noWrap/>
            <w:vAlign w:val="center"/>
            <w:hideMark/>
          </w:tcPr>
          <w:p w14:paraId="72C4839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58B4F2B"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1BFD03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93" w:type="dxa"/>
            <w:tcBorders>
              <w:top w:val="nil"/>
              <w:left w:val="nil"/>
              <w:bottom w:val="single" w:sz="4" w:space="0" w:color="auto"/>
              <w:right w:val="single" w:sz="4" w:space="0" w:color="auto"/>
            </w:tcBorders>
            <w:shd w:val="clear" w:color="auto" w:fill="auto"/>
            <w:vAlign w:val="center"/>
            <w:hideMark/>
          </w:tcPr>
          <w:p w14:paraId="76A2982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56B309E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D8F833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13 000,00</w:t>
            </w:r>
          </w:p>
        </w:tc>
        <w:tc>
          <w:tcPr>
            <w:tcW w:w="1701" w:type="dxa"/>
            <w:tcBorders>
              <w:top w:val="nil"/>
              <w:left w:val="nil"/>
              <w:bottom w:val="single" w:sz="4" w:space="0" w:color="auto"/>
              <w:right w:val="single" w:sz="4" w:space="0" w:color="auto"/>
            </w:tcBorders>
            <w:shd w:val="clear" w:color="auto" w:fill="auto"/>
            <w:noWrap/>
            <w:vAlign w:val="center"/>
            <w:hideMark/>
          </w:tcPr>
          <w:p w14:paraId="75A9937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A217280"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C68DFB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Получение АГЗ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6E5C3B8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6365DE5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0FF0D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28 000,00</w:t>
            </w:r>
          </w:p>
        </w:tc>
        <w:tc>
          <w:tcPr>
            <w:tcW w:w="1701" w:type="dxa"/>
            <w:tcBorders>
              <w:top w:val="nil"/>
              <w:left w:val="nil"/>
              <w:bottom w:val="single" w:sz="4" w:space="0" w:color="auto"/>
              <w:right w:val="single" w:sz="4" w:space="0" w:color="auto"/>
            </w:tcBorders>
            <w:shd w:val="clear" w:color="auto" w:fill="auto"/>
            <w:noWrap/>
            <w:vAlign w:val="center"/>
            <w:hideMark/>
          </w:tcPr>
          <w:p w14:paraId="3C97799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BDFA0D"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3252A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1.5 Получение АТЗ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75995BF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76A966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F19E9A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50268B6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AA43C5D"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02EC18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Получение ТУ на электроснабжение</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3CC42FB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D68469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69F6E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9 400,00</w:t>
            </w:r>
          </w:p>
        </w:tc>
        <w:tc>
          <w:tcPr>
            <w:tcW w:w="1701" w:type="dxa"/>
            <w:tcBorders>
              <w:top w:val="nil"/>
              <w:left w:val="nil"/>
              <w:bottom w:val="single" w:sz="4" w:space="0" w:color="auto"/>
              <w:right w:val="single" w:sz="4" w:space="0" w:color="auto"/>
            </w:tcBorders>
            <w:shd w:val="clear" w:color="auto" w:fill="auto"/>
            <w:noWrap/>
            <w:vAlign w:val="center"/>
            <w:hideMark/>
          </w:tcPr>
          <w:p w14:paraId="603133FC"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8CA377E"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9AC924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Архитектурной части</w:t>
            </w:r>
            <w:r w:rsidRPr="00362F38">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93" w:type="dxa"/>
            <w:tcBorders>
              <w:top w:val="nil"/>
              <w:left w:val="nil"/>
              <w:bottom w:val="single" w:sz="4" w:space="0" w:color="auto"/>
              <w:right w:val="single" w:sz="4" w:space="0" w:color="auto"/>
            </w:tcBorders>
            <w:shd w:val="clear" w:color="auto" w:fill="auto"/>
            <w:vAlign w:val="center"/>
            <w:hideMark/>
          </w:tcPr>
          <w:p w14:paraId="1C73929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8CC8A6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9E70E9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11 200,00</w:t>
            </w:r>
          </w:p>
        </w:tc>
        <w:tc>
          <w:tcPr>
            <w:tcW w:w="1701" w:type="dxa"/>
            <w:tcBorders>
              <w:top w:val="nil"/>
              <w:left w:val="nil"/>
              <w:bottom w:val="single" w:sz="4" w:space="0" w:color="auto"/>
              <w:right w:val="single" w:sz="4" w:space="0" w:color="auto"/>
            </w:tcBorders>
            <w:shd w:val="clear" w:color="auto" w:fill="auto"/>
            <w:noWrap/>
            <w:vAlign w:val="center"/>
            <w:hideMark/>
          </w:tcPr>
          <w:p w14:paraId="3027FAB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7A44882"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0BF9DA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362F38">
              <w:rPr>
                <w:rFonts w:ascii="Tahoma" w:eastAsia="Times New Roman" w:hAnsi="Tahoma" w:cs="Tahoma"/>
                <w:color w:val="000000"/>
                <w:sz w:val="18"/>
                <w:szCs w:val="18"/>
                <w:lang w:eastAsia="ru-RU"/>
              </w:rPr>
              <w:t>Рабочего проекта</w:t>
            </w:r>
            <w:r w:rsidRPr="00362F38">
              <w:rPr>
                <w:rFonts w:ascii="Tahoma" w:eastAsia="Times New Roman" w:hAnsi="Tahoma" w:cs="Tahoma"/>
                <w:b/>
                <w:bCs/>
                <w:color w:val="000000"/>
                <w:sz w:val="18"/>
                <w:szCs w:val="18"/>
                <w:lang w:eastAsia="ru-RU"/>
              </w:rPr>
              <w:t>:</w:t>
            </w:r>
            <w:r w:rsidRPr="00362F38">
              <w:rPr>
                <w:rFonts w:ascii="Tahoma" w:eastAsia="Times New Roman" w:hAnsi="Tahoma" w:cs="Tahoma"/>
                <w:color w:val="000000"/>
                <w:sz w:val="18"/>
                <w:szCs w:val="18"/>
                <w:lang w:eastAsia="ru-RU"/>
              </w:rPr>
              <w:t xml:space="preserve"> (с учетом всех расходов). </w:t>
            </w:r>
            <w:r w:rsidRPr="00362F38">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362F38">
              <w:rPr>
                <w:rFonts w:ascii="Tahoma" w:eastAsia="Times New Roman" w:hAnsi="Tahoma" w:cs="Tahoma"/>
                <w:color w:val="000000"/>
                <w:sz w:val="18"/>
                <w:szCs w:val="18"/>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621041C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4B8198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9212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15 200,00</w:t>
            </w:r>
          </w:p>
        </w:tc>
        <w:tc>
          <w:tcPr>
            <w:tcW w:w="1701" w:type="dxa"/>
            <w:tcBorders>
              <w:top w:val="nil"/>
              <w:left w:val="nil"/>
              <w:bottom w:val="single" w:sz="4" w:space="0" w:color="auto"/>
              <w:right w:val="single" w:sz="4" w:space="0" w:color="auto"/>
            </w:tcBorders>
            <w:shd w:val="clear" w:color="auto" w:fill="auto"/>
            <w:noWrap/>
            <w:vAlign w:val="center"/>
            <w:hideMark/>
          </w:tcPr>
          <w:p w14:paraId="6A3969F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1D4DC2D" w14:textId="77777777" w:rsidTr="00362F38">
        <w:trPr>
          <w:trHeight w:val="13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47E7A2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1.9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Электротехнической части</w:t>
            </w:r>
            <w:r w:rsidRPr="00362F38">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проектированию ЛЭП.</w:t>
            </w:r>
          </w:p>
        </w:tc>
        <w:tc>
          <w:tcPr>
            <w:tcW w:w="993" w:type="dxa"/>
            <w:tcBorders>
              <w:top w:val="nil"/>
              <w:left w:val="nil"/>
              <w:bottom w:val="single" w:sz="4" w:space="0" w:color="auto"/>
              <w:right w:val="single" w:sz="4" w:space="0" w:color="auto"/>
            </w:tcBorders>
            <w:shd w:val="clear" w:color="auto" w:fill="auto"/>
            <w:vAlign w:val="center"/>
            <w:hideMark/>
          </w:tcPr>
          <w:p w14:paraId="7320ABE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76F2A7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BDBD2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12 320,00</w:t>
            </w:r>
          </w:p>
        </w:tc>
        <w:tc>
          <w:tcPr>
            <w:tcW w:w="1701" w:type="dxa"/>
            <w:tcBorders>
              <w:top w:val="nil"/>
              <w:left w:val="nil"/>
              <w:bottom w:val="single" w:sz="4" w:space="0" w:color="auto"/>
              <w:right w:val="single" w:sz="4" w:space="0" w:color="auto"/>
            </w:tcBorders>
            <w:shd w:val="clear" w:color="auto" w:fill="auto"/>
            <w:noWrap/>
            <w:vAlign w:val="center"/>
            <w:hideMark/>
          </w:tcPr>
          <w:p w14:paraId="200F30E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C88F047"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E0F694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Согласование Электротехнической части</w:t>
            </w:r>
            <w:r w:rsidRPr="00362F38">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nil"/>
              <w:left w:val="nil"/>
              <w:bottom w:val="single" w:sz="4" w:space="0" w:color="auto"/>
              <w:right w:val="single" w:sz="4" w:space="0" w:color="auto"/>
            </w:tcBorders>
            <w:shd w:val="clear" w:color="auto" w:fill="auto"/>
            <w:vAlign w:val="center"/>
            <w:hideMark/>
          </w:tcPr>
          <w:p w14:paraId="1047058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0FAC5ED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2BE500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1" w:type="dxa"/>
            <w:tcBorders>
              <w:top w:val="nil"/>
              <w:left w:val="nil"/>
              <w:bottom w:val="single" w:sz="4" w:space="0" w:color="auto"/>
              <w:right w:val="single" w:sz="4" w:space="0" w:color="auto"/>
            </w:tcBorders>
            <w:shd w:val="clear" w:color="auto" w:fill="auto"/>
            <w:noWrap/>
            <w:vAlign w:val="center"/>
            <w:hideMark/>
          </w:tcPr>
          <w:p w14:paraId="3A1180D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584EB58" w14:textId="77777777" w:rsidTr="00362F38">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76BFC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1.11 Экспертиза ПСД</w:t>
            </w:r>
            <w:r w:rsidRPr="00362F38">
              <w:rPr>
                <w:rFonts w:ascii="Tahoma" w:eastAsia="Times New Roman" w:hAnsi="Tahoma" w:cs="Tahoma"/>
                <w:color w:val="000000"/>
                <w:sz w:val="18"/>
                <w:szCs w:val="18"/>
                <w:lang w:eastAsia="ru-RU"/>
              </w:rPr>
              <w:t xml:space="preserve"> (проектно-сметной документации).</w:t>
            </w:r>
          </w:p>
        </w:tc>
        <w:tc>
          <w:tcPr>
            <w:tcW w:w="993" w:type="dxa"/>
            <w:tcBorders>
              <w:top w:val="nil"/>
              <w:left w:val="nil"/>
              <w:bottom w:val="single" w:sz="4" w:space="0" w:color="auto"/>
              <w:right w:val="single" w:sz="4" w:space="0" w:color="auto"/>
            </w:tcBorders>
            <w:shd w:val="clear" w:color="auto" w:fill="auto"/>
            <w:vAlign w:val="center"/>
            <w:hideMark/>
          </w:tcPr>
          <w:p w14:paraId="32A7923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61A1949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CF00D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16 000,00</w:t>
            </w:r>
          </w:p>
        </w:tc>
        <w:tc>
          <w:tcPr>
            <w:tcW w:w="1701" w:type="dxa"/>
            <w:tcBorders>
              <w:top w:val="nil"/>
              <w:left w:val="nil"/>
              <w:bottom w:val="single" w:sz="4" w:space="0" w:color="auto"/>
              <w:right w:val="single" w:sz="4" w:space="0" w:color="auto"/>
            </w:tcBorders>
            <w:shd w:val="clear" w:color="auto" w:fill="auto"/>
            <w:noWrap/>
            <w:vAlign w:val="center"/>
            <w:hideMark/>
          </w:tcPr>
          <w:p w14:paraId="365FD54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0C2308C"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745427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1.12 Акт о приемке объекта в эксплуатацию</w:t>
            </w:r>
            <w:r w:rsidRPr="00362F38">
              <w:rPr>
                <w:rFonts w:ascii="Tahoma" w:eastAsia="Times New Roman" w:hAnsi="Tahoma" w:cs="Tahoma"/>
                <w:color w:val="000000"/>
                <w:sz w:val="18"/>
                <w:szCs w:val="18"/>
                <w:lang w:eastAsia="ru-RU"/>
              </w:rPr>
              <w:t xml:space="preserve"> (с учетом всех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712E11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A51E26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6697D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14 000,00</w:t>
            </w:r>
          </w:p>
        </w:tc>
        <w:tc>
          <w:tcPr>
            <w:tcW w:w="1701" w:type="dxa"/>
            <w:tcBorders>
              <w:top w:val="nil"/>
              <w:left w:val="nil"/>
              <w:bottom w:val="single" w:sz="4" w:space="0" w:color="auto"/>
              <w:right w:val="single" w:sz="4" w:space="0" w:color="auto"/>
            </w:tcBorders>
            <w:shd w:val="clear" w:color="auto" w:fill="auto"/>
            <w:noWrap/>
            <w:vAlign w:val="center"/>
            <w:hideMark/>
          </w:tcPr>
          <w:p w14:paraId="44DB6BC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D1FCEC1" w14:textId="77777777" w:rsidTr="00287C50">
        <w:trPr>
          <w:trHeight w:val="44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CD2561"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362F38" w:rsidRPr="00362F38" w14:paraId="0CC9766B"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4BBE1E" w14:textId="77777777" w:rsidR="00362F38" w:rsidRPr="00362F38" w:rsidRDefault="00362F38" w:rsidP="00362F38">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i/>
                <w:iCs/>
                <w:color w:val="000000"/>
                <w:sz w:val="18"/>
                <w:szCs w:val="18"/>
                <w:lang w:eastAsia="ru-RU"/>
              </w:rPr>
              <w:t>2.</w:t>
            </w:r>
            <w:r w:rsidRPr="00362F38">
              <w:rPr>
                <w:rFonts w:ascii="Times New Roman" w:eastAsia="Times New Roman" w:hAnsi="Times New Roman"/>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Изготовление типовых башен:</w:t>
            </w:r>
          </w:p>
        </w:tc>
      </w:tr>
      <w:tr w:rsidR="00362F38" w:rsidRPr="00362F38" w14:paraId="12AB4C6C"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7D0A18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2.1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№1.</w:t>
            </w:r>
          </w:p>
        </w:tc>
        <w:tc>
          <w:tcPr>
            <w:tcW w:w="993" w:type="dxa"/>
            <w:tcBorders>
              <w:top w:val="nil"/>
              <w:left w:val="nil"/>
              <w:bottom w:val="single" w:sz="4" w:space="0" w:color="auto"/>
              <w:right w:val="single" w:sz="4" w:space="0" w:color="auto"/>
            </w:tcBorders>
            <w:shd w:val="clear" w:color="auto" w:fill="auto"/>
            <w:vAlign w:val="center"/>
            <w:hideMark/>
          </w:tcPr>
          <w:p w14:paraId="09D20D9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A60274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5CEDAC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640 800,00</w:t>
            </w:r>
          </w:p>
        </w:tc>
        <w:tc>
          <w:tcPr>
            <w:tcW w:w="1701" w:type="dxa"/>
            <w:tcBorders>
              <w:top w:val="nil"/>
              <w:left w:val="nil"/>
              <w:bottom w:val="single" w:sz="4" w:space="0" w:color="auto"/>
              <w:right w:val="single" w:sz="4" w:space="0" w:color="auto"/>
            </w:tcBorders>
            <w:shd w:val="clear" w:color="auto" w:fill="auto"/>
            <w:noWrap/>
            <w:vAlign w:val="center"/>
            <w:hideMark/>
          </w:tcPr>
          <w:p w14:paraId="5BACE3C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D68ABAC" w14:textId="77777777" w:rsidTr="00362F38">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09F79C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№2.</w:t>
            </w:r>
          </w:p>
        </w:tc>
        <w:tc>
          <w:tcPr>
            <w:tcW w:w="993" w:type="dxa"/>
            <w:tcBorders>
              <w:top w:val="nil"/>
              <w:left w:val="nil"/>
              <w:bottom w:val="single" w:sz="4" w:space="0" w:color="auto"/>
              <w:right w:val="single" w:sz="4" w:space="0" w:color="auto"/>
            </w:tcBorders>
            <w:shd w:val="clear" w:color="auto" w:fill="auto"/>
            <w:vAlign w:val="center"/>
            <w:hideMark/>
          </w:tcPr>
          <w:p w14:paraId="110F265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D3E1AF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9E37C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665 000,00</w:t>
            </w:r>
          </w:p>
        </w:tc>
        <w:tc>
          <w:tcPr>
            <w:tcW w:w="1701" w:type="dxa"/>
            <w:tcBorders>
              <w:top w:val="nil"/>
              <w:left w:val="nil"/>
              <w:bottom w:val="single" w:sz="4" w:space="0" w:color="auto"/>
              <w:right w:val="single" w:sz="4" w:space="0" w:color="auto"/>
            </w:tcBorders>
            <w:shd w:val="clear" w:color="auto" w:fill="auto"/>
            <w:noWrap/>
            <w:vAlign w:val="center"/>
            <w:hideMark/>
          </w:tcPr>
          <w:p w14:paraId="2ACE74E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6152769" w14:textId="77777777" w:rsidTr="00287C50">
        <w:trPr>
          <w:trHeight w:val="37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8EBDD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362F38" w:rsidRPr="00362F38" w14:paraId="00E28C2C"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95C63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3.</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котлована под фундаменты типовых башен:</w:t>
            </w:r>
          </w:p>
        </w:tc>
      </w:tr>
      <w:tr w:rsidR="00362F38" w:rsidRPr="00362F38" w14:paraId="0B5225D3"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E28131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3.1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3270CEB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CB72FC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AB035E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30 000,00</w:t>
            </w:r>
          </w:p>
        </w:tc>
        <w:tc>
          <w:tcPr>
            <w:tcW w:w="1701" w:type="dxa"/>
            <w:tcBorders>
              <w:top w:val="nil"/>
              <w:left w:val="nil"/>
              <w:bottom w:val="single" w:sz="4" w:space="0" w:color="auto"/>
              <w:right w:val="single" w:sz="4" w:space="0" w:color="auto"/>
            </w:tcBorders>
            <w:shd w:val="clear" w:color="auto" w:fill="auto"/>
            <w:noWrap/>
            <w:vAlign w:val="center"/>
            <w:hideMark/>
          </w:tcPr>
          <w:p w14:paraId="2510A9E3"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B0575F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981BBE5"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3.2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3112372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2DA344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81527B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35 000,00</w:t>
            </w:r>
          </w:p>
        </w:tc>
        <w:tc>
          <w:tcPr>
            <w:tcW w:w="1701" w:type="dxa"/>
            <w:tcBorders>
              <w:top w:val="nil"/>
              <w:left w:val="nil"/>
              <w:bottom w:val="single" w:sz="4" w:space="0" w:color="auto"/>
              <w:right w:val="single" w:sz="4" w:space="0" w:color="auto"/>
            </w:tcBorders>
            <w:shd w:val="clear" w:color="auto" w:fill="auto"/>
            <w:noWrap/>
            <w:vAlign w:val="center"/>
            <w:hideMark/>
          </w:tcPr>
          <w:p w14:paraId="4EA27F9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6B08D95" w14:textId="77777777" w:rsidTr="00287C50">
        <w:trPr>
          <w:trHeight w:val="448"/>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8C0BE1"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362F38" w:rsidRPr="00362F38" w14:paraId="289EC974"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34549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4.</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фундаментов типовых башен:</w:t>
            </w:r>
          </w:p>
        </w:tc>
      </w:tr>
      <w:tr w:rsidR="00362F38" w:rsidRPr="00362F38" w14:paraId="314EF9C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EA3266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4.1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4043CC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319C09D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A32406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355 000,00</w:t>
            </w:r>
          </w:p>
        </w:tc>
        <w:tc>
          <w:tcPr>
            <w:tcW w:w="1701" w:type="dxa"/>
            <w:tcBorders>
              <w:top w:val="nil"/>
              <w:left w:val="nil"/>
              <w:bottom w:val="single" w:sz="4" w:space="0" w:color="auto"/>
              <w:right w:val="single" w:sz="4" w:space="0" w:color="auto"/>
            </w:tcBorders>
            <w:shd w:val="clear" w:color="auto" w:fill="auto"/>
            <w:noWrap/>
            <w:vAlign w:val="center"/>
            <w:hideMark/>
          </w:tcPr>
          <w:p w14:paraId="04DD1A8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3F77178"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DD1B14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4.2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308B6E3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00F803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DB6376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365 600,00</w:t>
            </w:r>
          </w:p>
        </w:tc>
        <w:tc>
          <w:tcPr>
            <w:tcW w:w="1701" w:type="dxa"/>
            <w:tcBorders>
              <w:top w:val="nil"/>
              <w:left w:val="nil"/>
              <w:bottom w:val="single" w:sz="4" w:space="0" w:color="auto"/>
              <w:right w:val="single" w:sz="4" w:space="0" w:color="auto"/>
            </w:tcBorders>
            <w:shd w:val="clear" w:color="auto" w:fill="auto"/>
            <w:noWrap/>
            <w:vAlign w:val="center"/>
            <w:hideMark/>
          </w:tcPr>
          <w:p w14:paraId="7277AB6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3ADD714"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6C90DE3"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362F38">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A26C311"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C16118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5AC5F2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14:paraId="50CA806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7C9CBF8" w14:textId="77777777" w:rsidTr="00287C50">
        <w:trPr>
          <w:trHeight w:val="43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20C8F2"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362F38" w:rsidRPr="00362F38" w14:paraId="5B13A355"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A2E40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5.</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362F38" w:rsidRPr="00362F38" w14:paraId="78027C05"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B6DE13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362F38">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1653BE4" w14:textId="77777777" w:rsidR="00362F38" w:rsidRPr="00362F38" w:rsidRDefault="00362F38" w:rsidP="00362F38">
            <w:pPr>
              <w:spacing w:after="0" w:line="240" w:lineRule="auto"/>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3B775E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03374EA"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19 600,00</w:t>
            </w:r>
          </w:p>
        </w:tc>
        <w:tc>
          <w:tcPr>
            <w:tcW w:w="1701" w:type="dxa"/>
            <w:tcBorders>
              <w:top w:val="nil"/>
              <w:left w:val="nil"/>
              <w:bottom w:val="single" w:sz="4" w:space="0" w:color="auto"/>
              <w:right w:val="single" w:sz="4" w:space="0" w:color="auto"/>
            </w:tcBorders>
            <w:shd w:val="clear" w:color="auto" w:fill="auto"/>
            <w:noWrap/>
            <w:vAlign w:val="center"/>
            <w:hideMark/>
          </w:tcPr>
          <w:p w14:paraId="411905D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5B24CD"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25CC76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362F38">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C59759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5F00A87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74B1D0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57A5091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B4B53BE" w14:textId="77777777" w:rsidTr="00287C50">
        <w:trPr>
          <w:trHeight w:val="768"/>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9FBE10"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362F38">
              <w:rPr>
                <w:rFonts w:ascii="Tahoma" w:eastAsia="Times New Roman" w:hAnsi="Tahoma" w:cs="Tahoma"/>
                <w:b/>
                <w:bCs/>
                <w:i/>
                <w:iCs/>
                <w:color w:val="000000"/>
                <w:sz w:val="18"/>
                <w:szCs w:val="18"/>
                <w:lang w:eastAsia="ru-RU"/>
              </w:rPr>
              <w:t>Указать точный адрес завода изготовителя!</w:t>
            </w:r>
          </w:p>
        </w:tc>
      </w:tr>
      <w:tr w:rsidR="00362F38" w:rsidRPr="00362F38" w14:paraId="0CA94B71"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D8510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6.</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Монтаж типовых башен:</w:t>
            </w:r>
          </w:p>
        </w:tc>
      </w:tr>
      <w:tr w:rsidR="00362F38" w:rsidRPr="00362F38" w14:paraId="6F6E3C71"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5BFF5FB"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6.1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04C866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2CD370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5C4A29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105 000,00</w:t>
            </w:r>
          </w:p>
        </w:tc>
        <w:tc>
          <w:tcPr>
            <w:tcW w:w="1701" w:type="dxa"/>
            <w:tcBorders>
              <w:top w:val="nil"/>
              <w:left w:val="nil"/>
              <w:bottom w:val="single" w:sz="4" w:space="0" w:color="auto"/>
              <w:right w:val="single" w:sz="4" w:space="0" w:color="auto"/>
            </w:tcBorders>
            <w:shd w:val="clear" w:color="auto" w:fill="auto"/>
            <w:noWrap/>
            <w:vAlign w:val="center"/>
            <w:hideMark/>
          </w:tcPr>
          <w:p w14:paraId="039E6AA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694B73C"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311A898"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6.2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77DBEA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E0750F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9B95D0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110 000,00</w:t>
            </w:r>
          </w:p>
        </w:tc>
        <w:tc>
          <w:tcPr>
            <w:tcW w:w="1701" w:type="dxa"/>
            <w:tcBorders>
              <w:top w:val="nil"/>
              <w:left w:val="nil"/>
              <w:bottom w:val="single" w:sz="4" w:space="0" w:color="auto"/>
              <w:right w:val="single" w:sz="4" w:space="0" w:color="auto"/>
            </w:tcBorders>
            <w:shd w:val="clear" w:color="auto" w:fill="auto"/>
            <w:noWrap/>
            <w:vAlign w:val="center"/>
            <w:hideMark/>
          </w:tcPr>
          <w:p w14:paraId="5732E55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DDD3465" w14:textId="77777777" w:rsidTr="00287C50">
        <w:trPr>
          <w:trHeight w:val="74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464BF8"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362F38" w:rsidRPr="00362F38" w14:paraId="0CED4EBE" w14:textId="77777777" w:rsidTr="00287C50">
        <w:trPr>
          <w:trHeight w:val="44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2FF59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7.</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362F38">
              <w:rPr>
                <w:rFonts w:ascii="Tahoma" w:eastAsia="Times New Roman" w:hAnsi="Tahoma" w:cs="Tahoma"/>
                <w:b/>
                <w:bCs/>
                <w:i/>
                <w:iCs/>
                <w:color w:val="000000"/>
                <w:sz w:val="18"/>
                <w:szCs w:val="18"/>
                <w:lang w:eastAsia="ru-RU"/>
              </w:rPr>
              <w:br/>
              <w:t>(по отдельному согласованию с Заказчиком):</w:t>
            </w:r>
          </w:p>
        </w:tc>
      </w:tr>
      <w:tr w:rsidR="00362F38" w:rsidRPr="00362F38" w14:paraId="065C5FF5"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6F27AE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362F38">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F62E73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м³</w:t>
            </w:r>
          </w:p>
        </w:tc>
        <w:tc>
          <w:tcPr>
            <w:tcW w:w="992" w:type="dxa"/>
            <w:tcBorders>
              <w:top w:val="nil"/>
              <w:left w:val="nil"/>
              <w:bottom w:val="single" w:sz="4" w:space="0" w:color="auto"/>
              <w:right w:val="single" w:sz="4" w:space="0" w:color="auto"/>
            </w:tcBorders>
            <w:shd w:val="clear" w:color="auto" w:fill="auto"/>
            <w:vAlign w:val="center"/>
            <w:hideMark/>
          </w:tcPr>
          <w:p w14:paraId="304DBC6B"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42239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4 000,00</w:t>
            </w:r>
          </w:p>
        </w:tc>
        <w:tc>
          <w:tcPr>
            <w:tcW w:w="1701" w:type="dxa"/>
            <w:tcBorders>
              <w:top w:val="nil"/>
              <w:left w:val="nil"/>
              <w:bottom w:val="single" w:sz="4" w:space="0" w:color="auto"/>
              <w:right w:val="single" w:sz="4" w:space="0" w:color="auto"/>
            </w:tcBorders>
            <w:shd w:val="clear" w:color="auto" w:fill="auto"/>
            <w:noWrap/>
            <w:vAlign w:val="center"/>
            <w:hideMark/>
          </w:tcPr>
          <w:p w14:paraId="515D60E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1A4DACE"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0D9F72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7.2 Организация мероприятий по удалению грунтовых вод с котлована</w:t>
            </w:r>
            <w:r w:rsidRPr="00362F38">
              <w:rPr>
                <w:rFonts w:ascii="Tahoma" w:eastAsia="Times New Roman" w:hAnsi="Tahoma" w:cs="Tahoma"/>
                <w:color w:val="000000"/>
                <w:sz w:val="18"/>
                <w:szCs w:val="18"/>
                <w:lang w:eastAsia="ru-RU"/>
              </w:rPr>
              <w:t xml:space="preserve"> в </w:t>
            </w:r>
            <w:r w:rsidRPr="00362F38">
              <w:rPr>
                <w:rFonts w:ascii="Tahoma" w:eastAsia="Times New Roman" w:hAnsi="Tahoma" w:cs="Tahoma"/>
                <w:b/>
                <w:bCs/>
                <w:color w:val="000000"/>
                <w:sz w:val="18"/>
                <w:szCs w:val="18"/>
                <w:lang w:eastAsia="ru-RU"/>
              </w:rPr>
              <w:t>период устройства фундамента башен</w:t>
            </w:r>
            <w:r w:rsidRPr="00362F38">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64EB28A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C842D5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5CC612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12 000,00</w:t>
            </w:r>
          </w:p>
        </w:tc>
        <w:tc>
          <w:tcPr>
            <w:tcW w:w="1701" w:type="dxa"/>
            <w:tcBorders>
              <w:top w:val="nil"/>
              <w:left w:val="nil"/>
              <w:bottom w:val="single" w:sz="4" w:space="0" w:color="auto"/>
              <w:right w:val="single" w:sz="4" w:space="0" w:color="auto"/>
            </w:tcBorders>
            <w:shd w:val="clear" w:color="auto" w:fill="auto"/>
            <w:noWrap/>
            <w:vAlign w:val="center"/>
            <w:hideMark/>
          </w:tcPr>
          <w:p w14:paraId="6CB833B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08F5EB56"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C6AFD4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7.3 Демонтаж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F82A08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2154FC7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466152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220,00</w:t>
            </w:r>
          </w:p>
        </w:tc>
        <w:tc>
          <w:tcPr>
            <w:tcW w:w="1701" w:type="dxa"/>
            <w:tcBorders>
              <w:top w:val="nil"/>
              <w:left w:val="nil"/>
              <w:bottom w:val="single" w:sz="4" w:space="0" w:color="auto"/>
              <w:right w:val="single" w:sz="4" w:space="0" w:color="auto"/>
            </w:tcBorders>
            <w:shd w:val="clear" w:color="auto" w:fill="auto"/>
            <w:noWrap/>
            <w:vAlign w:val="center"/>
            <w:hideMark/>
          </w:tcPr>
          <w:p w14:paraId="6B4674A6"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1C3727F4"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D51EC6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AE7F58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1FC407E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E6FEF0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672,00</w:t>
            </w:r>
          </w:p>
        </w:tc>
        <w:tc>
          <w:tcPr>
            <w:tcW w:w="1701" w:type="dxa"/>
            <w:tcBorders>
              <w:top w:val="nil"/>
              <w:left w:val="nil"/>
              <w:bottom w:val="single" w:sz="4" w:space="0" w:color="auto"/>
              <w:right w:val="single" w:sz="4" w:space="0" w:color="auto"/>
            </w:tcBorders>
            <w:shd w:val="clear" w:color="auto" w:fill="auto"/>
            <w:noWrap/>
            <w:vAlign w:val="center"/>
            <w:hideMark/>
          </w:tcPr>
          <w:p w14:paraId="6732A02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0D21B9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B047411"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7.5 Демонтаж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4E55B09"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2DE23E3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B79849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1 900,00</w:t>
            </w:r>
          </w:p>
        </w:tc>
        <w:tc>
          <w:tcPr>
            <w:tcW w:w="1701" w:type="dxa"/>
            <w:tcBorders>
              <w:top w:val="nil"/>
              <w:left w:val="nil"/>
              <w:bottom w:val="single" w:sz="4" w:space="0" w:color="auto"/>
              <w:right w:val="single" w:sz="4" w:space="0" w:color="auto"/>
            </w:tcBorders>
            <w:shd w:val="clear" w:color="auto" w:fill="auto"/>
            <w:noWrap/>
            <w:vAlign w:val="center"/>
            <w:hideMark/>
          </w:tcPr>
          <w:p w14:paraId="5FDF9E8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4C67B3A0"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779CC5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7.6 Устройство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6A221C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24F734F3"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AB71DB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5 000,00</w:t>
            </w:r>
          </w:p>
        </w:tc>
        <w:tc>
          <w:tcPr>
            <w:tcW w:w="1701" w:type="dxa"/>
            <w:tcBorders>
              <w:top w:val="nil"/>
              <w:left w:val="nil"/>
              <w:bottom w:val="single" w:sz="4" w:space="0" w:color="auto"/>
              <w:right w:val="single" w:sz="4" w:space="0" w:color="auto"/>
            </w:tcBorders>
            <w:shd w:val="clear" w:color="auto" w:fill="auto"/>
            <w:noWrap/>
            <w:vAlign w:val="center"/>
            <w:hideMark/>
          </w:tcPr>
          <w:p w14:paraId="1DFB4A8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3F118965" w14:textId="77777777" w:rsidTr="00362F38">
        <w:trPr>
          <w:trHeight w:val="8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162E800"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7.7  Дополнительная работа автокрана </w:t>
            </w:r>
            <w:r w:rsidRPr="00362F38">
              <w:rPr>
                <w:rFonts w:ascii="Tahoma" w:eastAsia="Times New Roman" w:hAnsi="Tahoma" w:cs="Tahoma"/>
                <w:color w:val="000000"/>
                <w:sz w:val="18"/>
                <w:szCs w:val="18"/>
                <w:lang w:eastAsia="ru-RU"/>
              </w:rPr>
              <w:t>(дополнительный выезд на строительную площадку), за 1 час 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A6B30E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4D3FCCC8"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39FFDB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2 500,00</w:t>
            </w:r>
          </w:p>
        </w:tc>
        <w:tc>
          <w:tcPr>
            <w:tcW w:w="1701" w:type="dxa"/>
            <w:tcBorders>
              <w:top w:val="nil"/>
              <w:left w:val="nil"/>
              <w:bottom w:val="single" w:sz="4" w:space="0" w:color="auto"/>
              <w:right w:val="single" w:sz="4" w:space="0" w:color="auto"/>
            </w:tcBorders>
            <w:shd w:val="clear" w:color="auto" w:fill="auto"/>
            <w:noWrap/>
            <w:vAlign w:val="center"/>
            <w:hideMark/>
          </w:tcPr>
          <w:p w14:paraId="4BD4D58E"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3AC2341"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ED0B53F"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7.8  Дополнительная работа экскаватора </w:t>
            </w:r>
            <w:r w:rsidRPr="00362F38">
              <w:rPr>
                <w:rFonts w:ascii="Tahoma" w:eastAsia="Times New Roman" w:hAnsi="Tahoma" w:cs="Tahoma"/>
                <w:color w:val="000000"/>
                <w:sz w:val="18"/>
                <w:szCs w:val="18"/>
                <w:lang w:eastAsia="ru-RU"/>
              </w:rPr>
              <w:t>(дополнительный выезд на площадку строительства), за 1 час</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7C5E54A"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0DFA129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DA7E20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1 900,00</w:t>
            </w:r>
          </w:p>
        </w:tc>
        <w:tc>
          <w:tcPr>
            <w:tcW w:w="1701" w:type="dxa"/>
            <w:tcBorders>
              <w:top w:val="nil"/>
              <w:left w:val="nil"/>
              <w:bottom w:val="single" w:sz="4" w:space="0" w:color="auto"/>
              <w:right w:val="single" w:sz="4" w:space="0" w:color="auto"/>
            </w:tcBorders>
            <w:shd w:val="clear" w:color="auto" w:fill="auto"/>
            <w:noWrap/>
            <w:vAlign w:val="center"/>
            <w:hideMark/>
          </w:tcPr>
          <w:p w14:paraId="3C960E37"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88A4C0D" w14:textId="77777777" w:rsidTr="00362F38">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DD15532"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42BE3E2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1764041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2FE961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17,00</w:t>
            </w:r>
          </w:p>
        </w:tc>
        <w:tc>
          <w:tcPr>
            <w:tcW w:w="1701" w:type="dxa"/>
            <w:tcBorders>
              <w:top w:val="nil"/>
              <w:left w:val="nil"/>
              <w:bottom w:val="single" w:sz="4" w:space="0" w:color="auto"/>
              <w:right w:val="single" w:sz="4" w:space="0" w:color="auto"/>
            </w:tcBorders>
            <w:shd w:val="clear" w:color="auto" w:fill="auto"/>
            <w:noWrap/>
            <w:vAlign w:val="center"/>
            <w:hideMark/>
          </w:tcPr>
          <w:p w14:paraId="2BD1BE9D"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84B3CC5"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C945F58"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431A9DE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6F281562"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FC93D78"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164821F4"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776BD5C4" w14:textId="77777777" w:rsidTr="00287C50">
        <w:trPr>
          <w:trHeight w:val="60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673513"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362F38" w:rsidRPr="00362F38" w14:paraId="0F46BEF1"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F4C56C"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8.</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Демонтажные и восстановительные работы:</w:t>
            </w:r>
          </w:p>
        </w:tc>
      </w:tr>
      <w:tr w:rsidR="00362F38" w:rsidRPr="00362F38" w14:paraId="0B0E1301"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817DD06"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362F38">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3686EED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7186A39F"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53FF6F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65 000,00</w:t>
            </w:r>
          </w:p>
        </w:tc>
        <w:tc>
          <w:tcPr>
            <w:tcW w:w="1701" w:type="dxa"/>
            <w:tcBorders>
              <w:top w:val="nil"/>
              <w:left w:val="nil"/>
              <w:bottom w:val="single" w:sz="4" w:space="0" w:color="auto"/>
              <w:right w:val="single" w:sz="4" w:space="0" w:color="auto"/>
            </w:tcBorders>
            <w:shd w:val="clear" w:color="auto" w:fill="auto"/>
            <w:noWrap/>
            <w:vAlign w:val="center"/>
            <w:hideMark/>
          </w:tcPr>
          <w:p w14:paraId="11F1F9EF"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493257C"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5FBC449"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8.2 Обратная засыпка котлована в полном объеме  (с учетом работы бригады, спец техники, транспортировки</w:t>
            </w:r>
            <w:r w:rsidRPr="00362F38">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6A603D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79EDB7A6"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FAB6121"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10 000,00</w:t>
            </w:r>
          </w:p>
        </w:tc>
        <w:tc>
          <w:tcPr>
            <w:tcW w:w="1701" w:type="dxa"/>
            <w:tcBorders>
              <w:top w:val="nil"/>
              <w:left w:val="nil"/>
              <w:bottom w:val="single" w:sz="4" w:space="0" w:color="auto"/>
              <w:right w:val="single" w:sz="4" w:space="0" w:color="auto"/>
            </w:tcBorders>
            <w:shd w:val="clear" w:color="auto" w:fill="auto"/>
            <w:noWrap/>
            <w:vAlign w:val="center"/>
            <w:hideMark/>
          </w:tcPr>
          <w:p w14:paraId="5CB9F259"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56030AE9" w14:textId="77777777" w:rsidTr="00362F38">
        <w:trPr>
          <w:trHeight w:val="64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11E820"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362F38" w:rsidRPr="00362F38" w14:paraId="50536956" w14:textId="77777777" w:rsidTr="00362F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C66D14"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9.</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защитного ограждения:</w:t>
            </w:r>
          </w:p>
        </w:tc>
      </w:tr>
      <w:tr w:rsidR="00362F38" w:rsidRPr="00362F38" w14:paraId="5C3A4ACF"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AFCF69D"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58DADD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6753E667"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8BAE59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2 800,00</w:t>
            </w:r>
          </w:p>
        </w:tc>
        <w:tc>
          <w:tcPr>
            <w:tcW w:w="1701" w:type="dxa"/>
            <w:tcBorders>
              <w:top w:val="nil"/>
              <w:left w:val="nil"/>
              <w:bottom w:val="single" w:sz="4" w:space="0" w:color="auto"/>
              <w:right w:val="single" w:sz="4" w:space="0" w:color="auto"/>
            </w:tcBorders>
            <w:shd w:val="clear" w:color="auto" w:fill="auto"/>
            <w:noWrap/>
            <w:vAlign w:val="center"/>
            <w:hideMark/>
          </w:tcPr>
          <w:p w14:paraId="5505D7F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26D4852" w14:textId="77777777" w:rsidTr="00362F38">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354D69E"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362F38">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8BA4910"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proofErr w:type="spellStart"/>
            <w:r w:rsidRPr="00362F38">
              <w:rPr>
                <w:rFonts w:ascii="Tahoma" w:eastAsia="Times New Roman" w:hAnsi="Tahoma" w:cs="Tahoma"/>
                <w:color w:val="000000"/>
                <w:sz w:val="18"/>
                <w:szCs w:val="18"/>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D91A03D"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6BD0B3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1 120,00</w:t>
            </w:r>
          </w:p>
        </w:tc>
        <w:tc>
          <w:tcPr>
            <w:tcW w:w="1701" w:type="dxa"/>
            <w:tcBorders>
              <w:top w:val="nil"/>
              <w:left w:val="nil"/>
              <w:bottom w:val="single" w:sz="4" w:space="0" w:color="auto"/>
              <w:right w:val="single" w:sz="4" w:space="0" w:color="auto"/>
            </w:tcBorders>
            <w:shd w:val="clear" w:color="auto" w:fill="auto"/>
            <w:noWrap/>
            <w:vAlign w:val="center"/>
            <w:hideMark/>
          </w:tcPr>
          <w:p w14:paraId="3D633822"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6735532B" w14:textId="77777777" w:rsidTr="00362F38">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57C2EB4" w14:textId="77777777" w:rsidR="00362F38" w:rsidRPr="00362F38" w:rsidRDefault="00362F38" w:rsidP="00362F38">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818A315"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0435217E" w14:textId="77777777" w:rsidR="00362F38" w:rsidRPr="00362F38" w:rsidRDefault="00362F38" w:rsidP="00362F38">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5528F7B"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1 456,00</w:t>
            </w:r>
          </w:p>
        </w:tc>
        <w:tc>
          <w:tcPr>
            <w:tcW w:w="1701" w:type="dxa"/>
            <w:tcBorders>
              <w:top w:val="nil"/>
              <w:left w:val="nil"/>
              <w:bottom w:val="single" w:sz="4" w:space="0" w:color="auto"/>
              <w:right w:val="single" w:sz="4" w:space="0" w:color="auto"/>
            </w:tcBorders>
            <w:shd w:val="clear" w:color="auto" w:fill="auto"/>
            <w:noWrap/>
            <w:vAlign w:val="center"/>
            <w:hideMark/>
          </w:tcPr>
          <w:p w14:paraId="4B5717B5" w14:textId="77777777" w:rsidR="00362F38" w:rsidRPr="00362F38" w:rsidRDefault="00362F38" w:rsidP="00362F38">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362F38" w:rsidRPr="00362F38" w14:paraId="2456544C" w14:textId="77777777" w:rsidTr="00287C50">
        <w:trPr>
          <w:trHeight w:val="34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C47F5A" w14:textId="77777777" w:rsidR="00362F38" w:rsidRPr="00362F38" w:rsidRDefault="00362F38" w:rsidP="00362F38">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973132A" w14:textId="77777777" w:rsidR="00362F38" w:rsidRPr="001B56ED" w:rsidRDefault="00362F38" w:rsidP="003E79DC">
      <w:pPr>
        <w:widowControl w:val="0"/>
        <w:autoSpaceDE w:val="0"/>
        <w:autoSpaceDN w:val="0"/>
        <w:adjustRightInd w:val="0"/>
        <w:spacing w:after="0" w:line="240" w:lineRule="auto"/>
        <w:ind w:firstLine="567"/>
        <w:jc w:val="center"/>
        <w:rPr>
          <w:rFonts w:ascii="Tahoma" w:hAnsi="Tahoma" w:cs="Tahoma"/>
          <w:b/>
          <w:sz w:val="19"/>
          <w:szCs w:val="19"/>
        </w:rPr>
      </w:pPr>
    </w:p>
    <w:p w14:paraId="7ED0D7C7" w14:textId="2CF2E1BC" w:rsidR="003E79DC" w:rsidRDefault="003E79DC" w:rsidP="0031534C">
      <w:pPr>
        <w:spacing w:after="0"/>
        <w:rPr>
          <w:rFonts w:ascii="Tahoma" w:hAnsi="Tahoma" w:cs="Tahoma"/>
          <w:b/>
          <w:bCs/>
          <w:sz w:val="19"/>
          <w:szCs w:val="19"/>
        </w:rPr>
      </w:pPr>
    </w:p>
    <w:p w14:paraId="2B90561D" w14:textId="19A0CEA1" w:rsidR="008757B7" w:rsidRPr="00B129A0" w:rsidRDefault="008757B7" w:rsidP="008757B7">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5B445D0B" w14:textId="77777777" w:rsidR="008757B7" w:rsidRPr="00B129A0" w:rsidRDefault="008757B7" w:rsidP="008757B7">
      <w:pPr>
        <w:numPr>
          <w:ilvl w:val="0"/>
          <w:numId w:val="17"/>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8B245E9" w14:textId="77777777" w:rsidR="008757B7" w:rsidRPr="00B129A0" w:rsidRDefault="008757B7" w:rsidP="008757B7">
      <w:pPr>
        <w:numPr>
          <w:ilvl w:val="0"/>
          <w:numId w:val="17"/>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1A30F076" w14:textId="77777777" w:rsidR="008757B7" w:rsidRPr="00B129A0" w:rsidRDefault="008757B7" w:rsidP="008757B7">
      <w:pPr>
        <w:numPr>
          <w:ilvl w:val="0"/>
          <w:numId w:val="17"/>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62859929" w14:textId="77777777" w:rsidR="008757B7" w:rsidRPr="00B129A0" w:rsidRDefault="008757B7" w:rsidP="008757B7">
      <w:pPr>
        <w:spacing w:after="0" w:line="240" w:lineRule="auto"/>
        <w:ind w:left="708"/>
        <w:rPr>
          <w:rFonts w:ascii="Tahoma" w:eastAsia="Times New Roman" w:hAnsi="Tahoma" w:cs="Tahoma"/>
          <w:bCs/>
          <w:i/>
          <w:color w:val="000000"/>
          <w:sz w:val="18"/>
          <w:szCs w:val="18"/>
        </w:rPr>
      </w:pPr>
    </w:p>
    <w:p w14:paraId="3A519FDF" w14:textId="77777777" w:rsidR="008757B7" w:rsidRPr="00B129A0" w:rsidRDefault="008757B7" w:rsidP="008757B7">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686F1004" w14:textId="77777777" w:rsidR="008757B7" w:rsidRPr="00B129A0" w:rsidRDefault="008757B7" w:rsidP="008757B7">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5F6EBF1E" w14:textId="268DE3AF" w:rsidR="008757B7" w:rsidRDefault="008757B7" w:rsidP="008757B7">
      <w:pPr>
        <w:spacing w:after="0" w:line="240" w:lineRule="auto"/>
        <w:rPr>
          <w:rFonts w:ascii="Tahoma" w:hAnsi="Tahoma" w:cs="Tahoma"/>
          <w:b/>
          <w:spacing w:val="-3"/>
          <w:sz w:val="19"/>
          <w:szCs w:val="19"/>
        </w:rPr>
      </w:pPr>
      <w:r w:rsidRPr="00B129A0">
        <w:rPr>
          <w:rFonts w:ascii="Tahoma" w:hAnsi="Tahoma" w:cs="Tahoma"/>
          <w:sz w:val="18"/>
          <w:szCs w:val="18"/>
        </w:rPr>
        <w:t xml:space="preserve">                        (Ф.И.О.)                           (должность)                       (подпись и печать)</w:t>
      </w:r>
      <w:r>
        <w:rPr>
          <w:rFonts w:ascii="Tahoma" w:hAnsi="Tahoma" w:cs="Tahoma"/>
          <w:b/>
          <w:spacing w:val="-3"/>
          <w:sz w:val="19"/>
          <w:szCs w:val="19"/>
        </w:rPr>
        <w:br w:type="page"/>
      </w:r>
    </w:p>
    <w:p w14:paraId="7F8DE2BB" w14:textId="0FA6CEB2" w:rsidR="003E79DC" w:rsidRDefault="003E79DC" w:rsidP="003E79DC">
      <w:pPr>
        <w:pStyle w:val="af2"/>
        <w:ind w:right="-460"/>
        <w:rPr>
          <w:rFonts w:ascii="Tahoma" w:hAnsi="Tahoma" w:cs="Tahoma"/>
          <w:b/>
          <w:spacing w:val="-3"/>
          <w:sz w:val="19"/>
          <w:szCs w:val="19"/>
        </w:rPr>
      </w:pPr>
    </w:p>
    <w:p w14:paraId="144FDE7C" w14:textId="122DBBE4"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3708A26" w14:textId="77777777" w:rsidR="003E79DC" w:rsidRPr="003E79DC" w:rsidRDefault="003E79DC" w:rsidP="003E79DC">
      <w:pPr>
        <w:tabs>
          <w:tab w:val="left" w:pos="851"/>
        </w:tabs>
        <w:spacing w:after="0" w:line="240" w:lineRule="auto"/>
        <w:ind w:left="851" w:hanging="851"/>
        <w:jc w:val="center"/>
        <w:rPr>
          <w:rFonts w:ascii="Tahoma" w:eastAsia="Times New Roman" w:hAnsi="Tahoma" w:cs="Tahoma"/>
          <w:b/>
          <w:sz w:val="19"/>
          <w:szCs w:val="19"/>
          <w:lang w:eastAsia="ru-RU"/>
        </w:rPr>
      </w:pPr>
      <w:r w:rsidRPr="003E79DC">
        <w:rPr>
          <w:rFonts w:ascii="Tahoma" w:eastAsia="Times New Roman" w:hAnsi="Tahoma" w:cs="Tahoma"/>
          <w:b/>
          <w:sz w:val="19"/>
          <w:szCs w:val="19"/>
          <w:lang w:eastAsia="ru-RU"/>
        </w:rPr>
        <w:t>Договор подряда № ______</w:t>
      </w:r>
    </w:p>
    <w:p w14:paraId="7F70A553" w14:textId="2EF4EC43"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г. Бишкек</w:t>
      </w:r>
      <w:r w:rsidRPr="003E79DC">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 xml:space="preserve">                        </w:t>
      </w:r>
      <w:r w:rsidRPr="003E79DC">
        <w:rPr>
          <w:rFonts w:ascii="Tahoma" w:hAnsi="Tahoma" w:cs="Tahoma"/>
          <w:sz w:val="19"/>
          <w:szCs w:val="19"/>
        </w:rPr>
        <w:t xml:space="preserve">  </w:t>
      </w:r>
      <w:proofErr w:type="gramStart"/>
      <w:r w:rsidRPr="003E79DC">
        <w:rPr>
          <w:rFonts w:ascii="Tahoma" w:hAnsi="Tahoma" w:cs="Tahoma"/>
          <w:sz w:val="19"/>
          <w:szCs w:val="19"/>
        </w:rPr>
        <w:t xml:space="preserve">   «</w:t>
      </w:r>
      <w:proofErr w:type="gramEnd"/>
      <w:r w:rsidRPr="003E79DC">
        <w:rPr>
          <w:rFonts w:ascii="Tahoma" w:hAnsi="Tahoma" w:cs="Tahoma"/>
          <w:sz w:val="19"/>
          <w:szCs w:val="19"/>
        </w:rPr>
        <w:t>___» __________ 2023 г.</w:t>
      </w:r>
    </w:p>
    <w:p w14:paraId="1F8352F9" w14:textId="77777777" w:rsidR="003E79DC" w:rsidRPr="003E79DC" w:rsidRDefault="003E79DC" w:rsidP="003E79DC">
      <w:pPr>
        <w:spacing w:after="0" w:line="240" w:lineRule="auto"/>
        <w:jc w:val="both"/>
        <w:rPr>
          <w:rFonts w:ascii="Tahoma" w:hAnsi="Tahoma" w:cs="Tahoma"/>
          <w:sz w:val="19"/>
          <w:szCs w:val="19"/>
        </w:rPr>
      </w:pPr>
    </w:p>
    <w:p w14:paraId="0C12CAA4" w14:textId="77777777" w:rsidR="003E79DC" w:rsidRPr="003E79DC" w:rsidRDefault="003E79DC" w:rsidP="003E79DC">
      <w:pPr>
        <w:spacing w:after="0" w:line="240" w:lineRule="auto"/>
        <w:rPr>
          <w:rFonts w:ascii="Tahoma" w:hAnsi="Tahoma" w:cs="Tahoma"/>
          <w:b/>
          <w:sz w:val="19"/>
          <w:szCs w:val="19"/>
        </w:rPr>
      </w:pPr>
    </w:p>
    <w:p w14:paraId="47F4A130" w14:textId="77777777" w:rsidR="003E79DC" w:rsidRPr="003E79DC" w:rsidRDefault="003E79DC" w:rsidP="003E79DC">
      <w:pPr>
        <w:spacing w:after="0" w:line="240" w:lineRule="auto"/>
        <w:ind w:firstLine="567"/>
        <w:jc w:val="both"/>
        <w:rPr>
          <w:rFonts w:ascii="Tahoma" w:hAnsi="Tahoma" w:cs="Tahoma"/>
          <w:sz w:val="19"/>
          <w:szCs w:val="19"/>
        </w:rPr>
      </w:pPr>
      <w:r w:rsidRPr="003E79DC">
        <w:rPr>
          <w:rFonts w:ascii="Tahoma" w:hAnsi="Tahoma" w:cs="Tahoma"/>
          <w:b/>
          <w:sz w:val="19"/>
          <w:szCs w:val="19"/>
        </w:rPr>
        <w:t>ЗАО «Альфа Телеком»,</w:t>
      </w:r>
      <w:r w:rsidRPr="003E79DC">
        <w:rPr>
          <w:rFonts w:ascii="Tahoma" w:hAnsi="Tahoma" w:cs="Tahoma"/>
          <w:sz w:val="19"/>
          <w:szCs w:val="19"/>
        </w:rPr>
        <w:t xml:space="preserve"> именуемое в дальнейшем «Заказчик», в лице Технического директора </w:t>
      </w:r>
      <w:proofErr w:type="spellStart"/>
      <w:r w:rsidRPr="003E79DC">
        <w:rPr>
          <w:rFonts w:ascii="Tahoma" w:hAnsi="Tahoma" w:cs="Tahoma"/>
          <w:sz w:val="19"/>
          <w:szCs w:val="19"/>
        </w:rPr>
        <w:t>Кайыкова</w:t>
      </w:r>
      <w:proofErr w:type="spellEnd"/>
      <w:r w:rsidRPr="003E79DC">
        <w:rPr>
          <w:rFonts w:ascii="Tahoma" w:hAnsi="Tahoma" w:cs="Tahoma"/>
          <w:sz w:val="19"/>
          <w:szCs w:val="19"/>
        </w:rPr>
        <w:t xml:space="preserve"> Б. Ш., действующего на основании Доверенности №___________________, с одной стороны и </w:t>
      </w:r>
    </w:p>
    <w:p w14:paraId="0ED87D57" w14:textId="3DE3AD51" w:rsidR="003E79DC" w:rsidRPr="003E79DC" w:rsidRDefault="003E79DC" w:rsidP="003E79DC">
      <w:pPr>
        <w:spacing w:after="0" w:line="240" w:lineRule="auto"/>
        <w:ind w:firstLine="567"/>
        <w:jc w:val="both"/>
        <w:rPr>
          <w:rFonts w:ascii="Tahoma" w:hAnsi="Tahoma" w:cs="Tahoma"/>
          <w:sz w:val="19"/>
          <w:szCs w:val="19"/>
        </w:rPr>
      </w:pPr>
      <w:r w:rsidRPr="003E79DC">
        <w:rPr>
          <w:rFonts w:ascii="Tahoma" w:hAnsi="Tahoma" w:cs="Tahoma"/>
          <w:b/>
          <w:sz w:val="19"/>
          <w:szCs w:val="19"/>
        </w:rPr>
        <w:t>________________________</w:t>
      </w:r>
      <w:r w:rsidRPr="003E79DC">
        <w:rPr>
          <w:rFonts w:ascii="Tahoma" w:hAnsi="Tahoma" w:cs="Tahoma"/>
          <w:sz w:val="19"/>
          <w:szCs w:val="19"/>
        </w:rPr>
        <w:t xml:space="preserve"> именуемое в дальнейшем «Подрядчик», в лице </w:t>
      </w:r>
      <w:r w:rsidRPr="003E79DC">
        <w:rPr>
          <w:rStyle w:val="2Arial"/>
          <w:rFonts w:ascii="Tahoma" w:hAnsi="Tahoma" w:cs="Tahoma"/>
          <w:sz w:val="19"/>
          <w:szCs w:val="19"/>
        </w:rPr>
        <w:t>_</w:t>
      </w:r>
      <w:r w:rsidR="00A92DBF">
        <w:rPr>
          <w:rStyle w:val="2Arial"/>
          <w:rFonts w:ascii="Tahoma" w:hAnsi="Tahoma" w:cs="Tahoma"/>
          <w:sz w:val="19"/>
          <w:szCs w:val="19"/>
        </w:rPr>
        <w:t>_______________________________</w:t>
      </w:r>
      <w:r w:rsidRPr="003E79DC">
        <w:rPr>
          <w:rStyle w:val="2Arial"/>
          <w:rFonts w:ascii="Tahoma" w:hAnsi="Tahoma" w:cs="Tahoma"/>
          <w:b/>
          <w:sz w:val="19"/>
          <w:szCs w:val="19"/>
        </w:rPr>
        <w:t xml:space="preserve">, </w:t>
      </w:r>
      <w:r w:rsidRPr="003E79DC">
        <w:rPr>
          <w:rFonts w:ascii="Tahoma" w:hAnsi="Tahoma" w:cs="Tahoma"/>
          <w:sz w:val="19"/>
          <w:szCs w:val="19"/>
        </w:rPr>
        <w:t>действующего на основании Устава, вместе именуемые в дальнейшем «Стороны», заключили настоящий Договор подряда (далее Договор) о нижеследующем:</w:t>
      </w:r>
    </w:p>
    <w:p w14:paraId="224D3059" w14:textId="77777777" w:rsidR="003E79DC" w:rsidRPr="003E79DC" w:rsidRDefault="003E79DC" w:rsidP="003E79DC">
      <w:pPr>
        <w:spacing w:after="0" w:line="240" w:lineRule="auto"/>
        <w:ind w:firstLine="567"/>
        <w:jc w:val="both"/>
        <w:rPr>
          <w:rFonts w:ascii="Tahoma" w:hAnsi="Tahoma" w:cs="Tahoma"/>
          <w:sz w:val="19"/>
          <w:szCs w:val="19"/>
        </w:rPr>
      </w:pPr>
    </w:p>
    <w:p w14:paraId="06449396" w14:textId="77777777" w:rsidR="003E79DC" w:rsidRPr="003E79DC" w:rsidRDefault="003E79DC" w:rsidP="003E79DC">
      <w:pPr>
        <w:numPr>
          <w:ilvl w:val="0"/>
          <w:numId w:val="7"/>
        </w:numPr>
        <w:spacing w:after="0" w:line="240" w:lineRule="auto"/>
        <w:jc w:val="center"/>
        <w:rPr>
          <w:rFonts w:ascii="Tahoma" w:hAnsi="Tahoma" w:cs="Tahoma"/>
          <w:b/>
          <w:sz w:val="19"/>
          <w:szCs w:val="19"/>
        </w:rPr>
      </w:pPr>
      <w:r w:rsidRPr="003E79DC">
        <w:rPr>
          <w:rFonts w:ascii="Tahoma" w:hAnsi="Tahoma" w:cs="Tahoma"/>
          <w:b/>
          <w:sz w:val="19"/>
          <w:szCs w:val="19"/>
        </w:rPr>
        <w:t>Предмет Договора</w:t>
      </w:r>
    </w:p>
    <w:p w14:paraId="0FDE9F63" w14:textId="77777777" w:rsidR="003E79DC" w:rsidRPr="003E79DC" w:rsidRDefault="003E79DC" w:rsidP="00A92DBF">
      <w:pPr>
        <w:numPr>
          <w:ilvl w:val="1"/>
          <w:numId w:val="11"/>
        </w:numPr>
        <w:spacing w:after="0" w:line="240" w:lineRule="auto"/>
        <w:ind w:left="567" w:hanging="567"/>
        <w:jc w:val="both"/>
        <w:rPr>
          <w:rFonts w:ascii="Tahoma" w:hAnsi="Tahoma" w:cs="Tahoma"/>
          <w:sz w:val="19"/>
          <w:szCs w:val="19"/>
        </w:rPr>
      </w:pPr>
      <w:r w:rsidRPr="003E79DC">
        <w:rPr>
          <w:rFonts w:ascii="Tahoma" w:hAnsi="Tahoma" w:cs="Tahoma"/>
          <w:sz w:val="19"/>
          <w:szCs w:val="19"/>
        </w:rPr>
        <w:t>Подрядчик обязуется выполнить комплекс строительно-монтажных работ и получение необходимого комплекта документации (далее Работы), указанные в Перечне выполняемых работ (</w:t>
      </w:r>
      <w:r w:rsidRPr="003E79DC">
        <w:rPr>
          <w:rFonts w:ascii="Tahoma" w:hAnsi="Tahoma" w:cs="Tahoma"/>
          <w:b/>
          <w:sz w:val="19"/>
          <w:szCs w:val="19"/>
        </w:rPr>
        <w:t>Приложение №1</w:t>
      </w:r>
      <w:r w:rsidRPr="003E79DC">
        <w:rPr>
          <w:rFonts w:ascii="Tahoma" w:hAnsi="Tahoma" w:cs="Tahoma"/>
          <w:sz w:val="19"/>
          <w:szCs w:val="19"/>
        </w:rPr>
        <w:t xml:space="preserve"> к настоящему Договору) на объектах связи Заказчика (далее Объекты) в </w:t>
      </w:r>
      <w:proofErr w:type="spellStart"/>
      <w:r w:rsidRPr="003E79DC">
        <w:rPr>
          <w:rFonts w:ascii="Tahoma" w:hAnsi="Tahoma" w:cs="Tahoma"/>
          <w:sz w:val="19"/>
          <w:szCs w:val="19"/>
        </w:rPr>
        <w:t>соотвествии</w:t>
      </w:r>
      <w:proofErr w:type="spellEnd"/>
      <w:r w:rsidRPr="003E79DC">
        <w:rPr>
          <w:rFonts w:ascii="Tahoma" w:hAnsi="Tahoma" w:cs="Tahoma"/>
          <w:sz w:val="19"/>
          <w:szCs w:val="19"/>
        </w:rPr>
        <w:t xml:space="preserve"> с условиями настоящего Договора и </w:t>
      </w:r>
      <w:proofErr w:type="spellStart"/>
      <w:r w:rsidRPr="003E79DC">
        <w:rPr>
          <w:rFonts w:ascii="Tahoma" w:hAnsi="Tahoma" w:cs="Tahoma"/>
          <w:sz w:val="19"/>
          <w:szCs w:val="19"/>
        </w:rPr>
        <w:t>соотвествующего</w:t>
      </w:r>
      <w:proofErr w:type="spellEnd"/>
      <w:r w:rsidRPr="003E79DC">
        <w:rPr>
          <w:rFonts w:ascii="Tahoma" w:hAnsi="Tahoma" w:cs="Tahoma"/>
          <w:sz w:val="19"/>
          <w:szCs w:val="19"/>
        </w:rPr>
        <w:t xml:space="preserve"> Технического задания, подписанного Сторонами. </w:t>
      </w:r>
      <w:r w:rsidRPr="003E79DC">
        <w:rPr>
          <w:rFonts w:ascii="Tahoma" w:hAnsi="Tahoma" w:cs="Tahoma"/>
          <w:bCs/>
          <w:sz w:val="19"/>
          <w:szCs w:val="19"/>
        </w:rPr>
        <w:t xml:space="preserve">Форма Технического задания указана в </w:t>
      </w:r>
      <w:r w:rsidRPr="003E79DC">
        <w:rPr>
          <w:rFonts w:ascii="Tahoma" w:hAnsi="Tahoma" w:cs="Tahoma"/>
          <w:b/>
          <w:bCs/>
          <w:sz w:val="19"/>
          <w:szCs w:val="19"/>
        </w:rPr>
        <w:t>Приложении №2</w:t>
      </w:r>
      <w:r w:rsidRPr="003E79DC">
        <w:rPr>
          <w:rFonts w:ascii="Tahoma" w:hAnsi="Tahoma" w:cs="Tahoma"/>
          <w:bCs/>
          <w:sz w:val="19"/>
          <w:szCs w:val="19"/>
        </w:rPr>
        <w:t xml:space="preserve"> к настоящему Договору. </w:t>
      </w:r>
      <w:r w:rsidRPr="003E79DC">
        <w:rPr>
          <w:rFonts w:ascii="Tahoma" w:hAnsi="Tahoma" w:cs="Tahoma"/>
          <w:sz w:val="19"/>
          <w:szCs w:val="19"/>
        </w:rPr>
        <w:t xml:space="preserve"> Заказчик обязуется принять и оплатить Работы в сроки, порядке и размере, предусмотренные Договором. </w:t>
      </w:r>
    </w:p>
    <w:p w14:paraId="6A954DC9" w14:textId="77777777" w:rsidR="003E79DC" w:rsidRPr="003E79DC" w:rsidRDefault="003E79DC" w:rsidP="00A92DBF">
      <w:pPr>
        <w:numPr>
          <w:ilvl w:val="1"/>
          <w:numId w:val="11"/>
        </w:numPr>
        <w:tabs>
          <w:tab w:val="num" w:pos="-284"/>
        </w:tabs>
        <w:spacing w:after="0" w:line="240" w:lineRule="auto"/>
        <w:ind w:left="567" w:hanging="567"/>
        <w:jc w:val="both"/>
        <w:rPr>
          <w:rFonts w:ascii="Tahoma" w:hAnsi="Tahoma" w:cs="Tahoma"/>
          <w:bCs/>
          <w:sz w:val="19"/>
          <w:szCs w:val="19"/>
        </w:rPr>
      </w:pPr>
      <w:r w:rsidRPr="003E79DC">
        <w:rPr>
          <w:rFonts w:ascii="Tahoma" w:hAnsi="Tahoma" w:cs="Tahoma"/>
          <w:bCs/>
          <w:sz w:val="19"/>
          <w:szCs w:val="19"/>
        </w:rPr>
        <w:t>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работ (</w:t>
      </w:r>
      <w:r w:rsidRPr="003E79DC">
        <w:rPr>
          <w:rFonts w:ascii="Tahoma" w:hAnsi="Tahoma" w:cs="Tahoma"/>
          <w:b/>
          <w:bCs/>
          <w:sz w:val="19"/>
          <w:szCs w:val="19"/>
        </w:rPr>
        <w:t xml:space="preserve">Приложение №3 </w:t>
      </w:r>
      <w:r w:rsidRPr="003E79DC">
        <w:rPr>
          <w:rFonts w:ascii="Tahoma" w:hAnsi="Tahoma" w:cs="Tahoma"/>
          <w:bCs/>
          <w:sz w:val="19"/>
          <w:szCs w:val="19"/>
        </w:rPr>
        <w:t>к настоящему Договору).</w:t>
      </w:r>
    </w:p>
    <w:p w14:paraId="7CD61A64" w14:textId="77777777" w:rsidR="003E79DC" w:rsidRPr="003E79DC" w:rsidRDefault="003E79DC" w:rsidP="00A92DBF">
      <w:pPr>
        <w:numPr>
          <w:ilvl w:val="1"/>
          <w:numId w:val="11"/>
        </w:numPr>
        <w:tabs>
          <w:tab w:val="num" w:pos="284"/>
        </w:tabs>
        <w:spacing w:after="0" w:line="240" w:lineRule="auto"/>
        <w:ind w:left="567" w:hanging="567"/>
        <w:jc w:val="both"/>
        <w:rPr>
          <w:rFonts w:ascii="Tahoma" w:hAnsi="Tahoma" w:cs="Tahoma"/>
          <w:bCs/>
          <w:sz w:val="19"/>
          <w:szCs w:val="19"/>
        </w:rPr>
      </w:pPr>
      <w:r w:rsidRPr="003E79DC">
        <w:rPr>
          <w:rFonts w:ascii="Tahoma" w:hAnsi="Tahoma" w:cs="Tahoma"/>
          <w:bCs/>
          <w:sz w:val="19"/>
          <w:szCs w:val="19"/>
        </w:rPr>
        <w:t>Выполняемые Подрядчиком Работы должны соответствовать условиям Договора, Технического задания, а также требованиям законодательства КР, предъявляемым к данным видам Работ.</w:t>
      </w:r>
    </w:p>
    <w:p w14:paraId="3CBF70A1" w14:textId="77777777" w:rsidR="003E79DC" w:rsidRPr="003E79DC" w:rsidRDefault="003E79DC" w:rsidP="00A92DBF">
      <w:pPr>
        <w:spacing w:after="0" w:line="240" w:lineRule="auto"/>
        <w:ind w:left="567" w:hanging="567"/>
        <w:jc w:val="both"/>
        <w:rPr>
          <w:rFonts w:ascii="Tahoma" w:hAnsi="Tahoma" w:cs="Tahoma"/>
          <w:sz w:val="19"/>
          <w:szCs w:val="19"/>
        </w:rPr>
      </w:pPr>
    </w:p>
    <w:p w14:paraId="1750A589"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Порядок выполнения работ</w:t>
      </w:r>
    </w:p>
    <w:p w14:paraId="0BEB3278" w14:textId="627CC062" w:rsidR="003E79DC" w:rsidRPr="003E79DC" w:rsidRDefault="003E79DC" w:rsidP="00A92DBF">
      <w:pPr>
        <w:spacing w:after="0" w:line="240" w:lineRule="auto"/>
        <w:ind w:left="567" w:hanging="567"/>
        <w:contextualSpacing/>
        <w:jc w:val="both"/>
        <w:rPr>
          <w:rFonts w:ascii="Tahoma" w:hAnsi="Tahoma" w:cs="Tahoma"/>
          <w:vanish/>
          <w:sz w:val="19"/>
          <w:szCs w:val="19"/>
        </w:rPr>
      </w:pPr>
      <w:r w:rsidRPr="003E79DC">
        <w:rPr>
          <w:rFonts w:ascii="Tahoma" w:hAnsi="Tahoma" w:cs="Tahoma"/>
          <w:sz w:val="19"/>
          <w:szCs w:val="19"/>
        </w:rPr>
        <w:t xml:space="preserve">2.1. </w:t>
      </w:r>
      <w:r w:rsidR="00A92DBF">
        <w:rPr>
          <w:rFonts w:ascii="Tahoma" w:hAnsi="Tahoma" w:cs="Tahoma"/>
          <w:sz w:val="19"/>
          <w:szCs w:val="19"/>
        </w:rPr>
        <w:tab/>
      </w:r>
      <w:r w:rsidRPr="003E79DC">
        <w:rPr>
          <w:rFonts w:ascii="Tahoma" w:hAnsi="Tahoma" w:cs="Tahoma"/>
          <w:sz w:val="19"/>
          <w:szCs w:val="19"/>
        </w:rPr>
        <w:t>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а также требованиям Заказчика по изготовлению, хранению и монтажу башен (</w:t>
      </w:r>
      <w:r w:rsidRPr="003E79DC">
        <w:rPr>
          <w:rFonts w:ascii="Tahoma" w:hAnsi="Tahoma" w:cs="Tahoma"/>
          <w:b/>
          <w:sz w:val="19"/>
          <w:szCs w:val="19"/>
        </w:rPr>
        <w:t xml:space="preserve">Приложение №6 </w:t>
      </w:r>
      <w:r w:rsidRPr="003E79DC">
        <w:rPr>
          <w:rFonts w:ascii="Tahoma" w:hAnsi="Tahoma" w:cs="Tahoma"/>
          <w:sz w:val="19"/>
          <w:szCs w:val="19"/>
        </w:rPr>
        <w:t xml:space="preserve">к настоящему Договору). </w:t>
      </w:r>
    </w:p>
    <w:p w14:paraId="58FBD3D3" w14:textId="77777777" w:rsidR="003E79DC" w:rsidRPr="003E79DC" w:rsidRDefault="003E79DC" w:rsidP="00A92DBF">
      <w:pPr>
        <w:numPr>
          <w:ilvl w:val="1"/>
          <w:numId w:val="11"/>
        </w:num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4FFA2243" w14:textId="66ED6623"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2.2. </w:t>
      </w:r>
      <w:r w:rsidR="00A92DBF">
        <w:rPr>
          <w:rFonts w:ascii="Tahoma" w:hAnsi="Tahoma" w:cs="Tahoma"/>
          <w:sz w:val="19"/>
          <w:szCs w:val="19"/>
        </w:rPr>
        <w:tab/>
      </w:r>
      <w:r w:rsidRPr="003E79DC">
        <w:rPr>
          <w:rFonts w:ascii="Tahoma" w:hAnsi="Tahoma" w:cs="Tahoma"/>
          <w:sz w:val="19"/>
          <w:szCs w:val="19"/>
        </w:rPr>
        <w:t xml:space="preserve">В период производства работ по устройству фундамента, Подрядчик информирует Заказчика о планируемом проведении скрытых работ. </w:t>
      </w:r>
    </w:p>
    <w:p w14:paraId="4A0151A9" w14:textId="3C743431"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2.3. </w:t>
      </w:r>
      <w:r w:rsidR="00A92DBF">
        <w:rPr>
          <w:rFonts w:ascii="Tahoma" w:hAnsi="Tahoma" w:cs="Tahoma"/>
          <w:sz w:val="19"/>
          <w:szCs w:val="19"/>
        </w:rPr>
        <w:tab/>
      </w:r>
      <w:r w:rsidRPr="003E79DC">
        <w:rPr>
          <w:rFonts w:ascii="Tahoma" w:hAnsi="Tahoma" w:cs="Tahoma"/>
          <w:sz w:val="19"/>
          <w:szCs w:val="19"/>
        </w:rPr>
        <w:t>Контроль и надзор за ходом и качеством выполняемых работ осуществляет Заказчик.</w:t>
      </w:r>
      <w:r w:rsidRPr="003E79DC">
        <w:rPr>
          <w:rFonts w:ascii="Tahoma" w:hAnsi="Tahoma" w:cs="Tahoma"/>
          <w:sz w:val="19"/>
          <w:szCs w:val="19"/>
        </w:rPr>
        <w:tab/>
      </w:r>
    </w:p>
    <w:p w14:paraId="2FA69AC2" w14:textId="51030FB8"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2.4. </w:t>
      </w:r>
      <w:r w:rsidR="00A92DBF">
        <w:rPr>
          <w:rFonts w:ascii="Tahoma" w:hAnsi="Tahoma" w:cs="Tahoma"/>
          <w:sz w:val="19"/>
          <w:szCs w:val="19"/>
        </w:rPr>
        <w:tab/>
      </w:r>
      <w:r w:rsidRPr="003E79DC">
        <w:rPr>
          <w:rFonts w:ascii="Tahoma" w:hAnsi="Tahoma" w:cs="Tahoma"/>
          <w:sz w:val="19"/>
          <w:szCs w:val="19"/>
        </w:rPr>
        <w:t>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Соглашения к Договору. </w:t>
      </w:r>
    </w:p>
    <w:p w14:paraId="258BE091" w14:textId="77777777" w:rsidR="003E79DC" w:rsidRPr="003E79DC" w:rsidRDefault="003E79DC" w:rsidP="00A92DBF">
      <w:pPr>
        <w:spacing w:after="0" w:line="240" w:lineRule="auto"/>
        <w:ind w:left="567" w:hanging="567"/>
        <w:jc w:val="both"/>
        <w:rPr>
          <w:rFonts w:ascii="Tahoma" w:hAnsi="Tahoma" w:cs="Tahoma"/>
          <w:sz w:val="19"/>
          <w:szCs w:val="19"/>
        </w:rPr>
      </w:pPr>
    </w:p>
    <w:p w14:paraId="0232D739"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Права и обязанности Сторон</w:t>
      </w:r>
    </w:p>
    <w:p w14:paraId="73775030" w14:textId="77777777" w:rsidR="003E79DC" w:rsidRPr="003E79DC" w:rsidRDefault="003E79DC" w:rsidP="00A92DBF">
      <w:pPr>
        <w:spacing w:after="0" w:line="240" w:lineRule="auto"/>
        <w:ind w:left="567" w:hanging="567"/>
        <w:jc w:val="both"/>
        <w:rPr>
          <w:rFonts w:ascii="Tahoma" w:hAnsi="Tahoma" w:cs="Tahoma"/>
          <w:b/>
          <w:sz w:val="19"/>
          <w:szCs w:val="19"/>
        </w:rPr>
      </w:pPr>
      <w:r w:rsidRPr="003E79DC">
        <w:rPr>
          <w:rFonts w:ascii="Tahoma" w:hAnsi="Tahoma" w:cs="Tahoma"/>
          <w:b/>
          <w:sz w:val="19"/>
          <w:szCs w:val="19"/>
        </w:rPr>
        <w:t>Заказчик имеет право:</w:t>
      </w:r>
    </w:p>
    <w:p w14:paraId="434C4145" w14:textId="77777777" w:rsidR="003E79DC" w:rsidRPr="003E79DC" w:rsidRDefault="003E79DC" w:rsidP="00A92DBF">
      <w:pPr>
        <w:numPr>
          <w:ilvl w:val="0"/>
          <w:numId w:val="6"/>
        </w:numPr>
        <w:spacing w:after="0" w:line="240" w:lineRule="auto"/>
        <w:ind w:left="567" w:hanging="567"/>
        <w:jc w:val="both"/>
        <w:rPr>
          <w:rFonts w:ascii="Tahoma" w:hAnsi="Tahoma" w:cs="Tahoma"/>
          <w:vanish/>
          <w:sz w:val="19"/>
          <w:szCs w:val="19"/>
        </w:rPr>
      </w:pPr>
    </w:p>
    <w:p w14:paraId="5F70B9F9" w14:textId="77777777" w:rsidR="003E79DC" w:rsidRPr="003E79DC" w:rsidRDefault="003E79DC" w:rsidP="00A92DBF">
      <w:pPr>
        <w:numPr>
          <w:ilvl w:val="0"/>
          <w:numId w:val="6"/>
        </w:numPr>
        <w:spacing w:after="0" w:line="240" w:lineRule="auto"/>
        <w:ind w:left="567" w:hanging="567"/>
        <w:jc w:val="both"/>
        <w:rPr>
          <w:rFonts w:ascii="Tahoma" w:hAnsi="Tahoma" w:cs="Tahoma"/>
          <w:vanish/>
          <w:sz w:val="19"/>
          <w:szCs w:val="19"/>
        </w:rPr>
      </w:pPr>
    </w:p>
    <w:p w14:paraId="029B715C" w14:textId="77777777" w:rsidR="003E79DC" w:rsidRPr="003E79DC" w:rsidRDefault="003E79DC" w:rsidP="00A92DBF">
      <w:pPr>
        <w:numPr>
          <w:ilvl w:val="0"/>
          <w:numId w:val="6"/>
        </w:numPr>
        <w:spacing w:after="0" w:line="240" w:lineRule="auto"/>
        <w:ind w:left="567" w:hanging="567"/>
        <w:jc w:val="both"/>
        <w:rPr>
          <w:rFonts w:ascii="Tahoma" w:hAnsi="Tahoma" w:cs="Tahoma"/>
          <w:vanish/>
          <w:sz w:val="19"/>
          <w:szCs w:val="19"/>
        </w:rPr>
      </w:pPr>
    </w:p>
    <w:p w14:paraId="2058791E" w14:textId="77777777" w:rsidR="003E79DC" w:rsidRPr="003E79DC" w:rsidRDefault="003E79DC" w:rsidP="00A92DBF">
      <w:pPr>
        <w:numPr>
          <w:ilvl w:val="1"/>
          <w:numId w:val="6"/>
        </w:numPr>
        <w:spacing w:after="0" w:line="240" w:lineRule="auto"/>
        <w:ind w:left="567" w:hanging="567"/>
        <w:jc w:val="both"/>
        <w:rPr>
          <w:rFonts w:ascii="Tahoma" w:hAnsi="Tahoma" w:cs="Tahoma"/>
          <w:vanish/>
          <w:sz w:val="19"/>
          <w:szCs w:val="19"/>
        </w:rPr>
      </w:pPr>
    </w:p>
    <w:p w14:paraId="7D2B2B32" w14:textId="7D7EF077"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3.1. </w:t>
      </w:r>
      <w:r w:rsidR="00A92DBF">
        <w:rPr>
          <w:rFonts w:ascii="Tahoma" w:hAnsi="Tahoma" w:cs="Tahoma"/>
          <w:sz w:val="19"/>
          <w:szCs w:val="19"/>
        </w:rPr>
        <w:tab/>
      </w:r>
      <w:r w:rsidRPr="003E79DC">
        <w:rPr>
          <w:rFonts w:ascii="Tahoma" w:hAnsi="Tahoma" w:cs="Tahoma"/>
          <w:sz w:val="19"/>
          <w:szCs w:val="19"/>
        </w:rPr>
        <w:t>Требовать от Подрядчика информацию о ходе выполнения работ, а также о намечаемых датах завершения работ.</w:t>
      </w:r>
    </w:p>
    <w:p w14:paraId="7C250FF3" w14:textId="09DBF148"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3.2. </w:t>
      </w:r>
      <w:r w:rsidR="00A92DBF">
        <w:rPr>
          <w:rFonts w:ascii="Tahoma" w:hAnsi="Tahoma" w:cs="Tahoma"/>
          <w:sz w:val="19"/>
          <w:szCs w:val="19"/>
        </w:rPr>
        <w:tab/>
      </w:r>
      <w:r w:rsidRPr="003E79DC">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34E1E7F8" w14:textId="55C407EF"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3.3. </w:t>
      </w:r>
      <w:r w:rsidR="00A92DBF">
        <w:rPr>
          <w:rFonts w:ascii="Tahoma" w:hAnsi="Tahoma" w:cs="Tahoma"/>
          <w:sz w:val="19"/>
          <w:szCs w:val="19"/>
        </w:rPr>
        <w:tab/>
      </w:r>
      <w:r w:rsidRPr="003E79DC">
        <w:rPr>
          <w:rFonts w:ascii="Tahoma" w:hAnsi="Tahoma" w:cs="Tahoma"/>
          <w:sz w:val="19"/>
          <w:szCs w:val="19"/>
        </w:rPr>
        <w:t>Присутствовать при производстве скрытых работ.</w:t>
      </w:r>
    </w:p>
    <w:p w14:paraId="598CF753" w14:textId="5C713F2D"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3.4. </w:t>
      </w:r>
      <w:r w:rsidR="00A92DBF">
        <w:rPr>
          <w:rFonts w:ascii="Tahoma" w:hAnsi="Tahoma" w:cs="Tahoma"/>
          <w:sz w:val="19"/>
          <w:szCs w:val="19"/>
        </w:rPr>
        <w:tab/>
      </w:r>
      <w:r w:rsidRPr="003E79DC">
        <w:rPr>
          <w:rFonts w:ascii="Tahoma" w:hAnsi="Tahoma" w:cs="Tahoma"/>
          <w:sz w:val="19"/>
          <w:szCs w:val="19"/>
        </w:rPr>
        <w:t>Требовать от Подрядчика устранения дефектов, несоответствий и надлежащего выполнения работ.</w:t>
      </w:r>
    </w:p>
    <w:p w14:paraId="0FF90A04" w14:textId="7F919C00" w:rsidR="003E79DC" w:rsidRPr="003E79DC" w:rsidRDefault="003E79DC" w:rsidP="00A92DBF">
      <w:pPr>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3.5. </w:t>
      </w:r>
      <w:r w:rsidR="00A92DBF">
        <w:rPr>
          <w:rFonts w:ascii="Tahoma" w:hAnsi="Tahoma" w:cs="Tahoma"/>
          <w:sz w:val="19"/>
          <w:szCs w:val="19"/>
        </w:rPr>
        <w:tab/>
      </w:r>
      <w:r w:rsidRPr="003E79DC">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6001ED47" w14:textId="77777777" w:rsidR="003E79DC" w:rsidRPr="003E79DC" w:rsidRDefault="003E79DC" w:rsidP="00A92DBF">
      <w:pPr>
        <w:spacing w:after="0" w:line="240" w:lineRule="auto"/>
        <w:ind w:left="567" w:hanging="567"/>
        <w:contextualSpacing/>
        <w:jc w:val="both"/>
        <w:rPr>
          <w:rFonts w:ascii="Tahoma" w:hAnsi="Tahoma" w:cs="Tahoma"/>
          <w:sz w:val="19"/>
          <w:szCs w:val="19"/>
        </w:rPr>
      </w:pPr>
    </w:p>
    <w:p w14:paraId="44F8B4FA" w14:textId="77777777" w:rsidR="003E79DC" w:rsidRPr="003E79DC" w:rsidRDefault="003E79DC" w:rsidP="00A92DBF">
      <w:pPr>
        <w:spacing w:after="0" w:line="240" w:lineRule="auto"/>
        <w:ind w:left="567" w:hanging="567"/>
        <w:contextualSpacing/>
        <w:jc w:val="both"/>
        <w:rPr>
          <w:rFonts w:ascii="Tahoma" w:hAnsi="Tahoma" w:cs="Tahoma"/>
          <w:sz w:val="19"/>
          <w:szCs w:val="19"/>
        </w:rPr>
      </w:pPr>
    </w:p>
    <w:p w14:paraId="1443C226" w14:textId="77777777" w:rsidR="003E79DC" w:rsidRPr="003E79DC" w:rsidRDefault="003E79DC" w:rsidP="00A92DBF">
      <w:pPr>
        <w:spacing w:after="0" w:line="240" w:lineRule="auto"/>
        <w:ind w:left="567" w:hanging="567"/>
        <w:contextualSpacing/>
        <w:jc w:val="both"/>
        <w:rPr>
          <w:rFonts w:ascii="Tahoma" w:hAnsi="Tahoma" w:cs="Tahoma"/>
          <w:b/>
          <w:sz w:val="19"/>
          <w:szCs w:val="19"/>
        </w:rPr>
      </w:pPr>
      <w:r w:rsidRPr="003E79DC">
        <w:rPr>
          <w:rFonts w:ascii="Tahoma" w:hAnsi="Tahoma" w:cs="Tahoma"/>
          <w:b/>
          <w:sz w:val="19"/>
          <w:szCs w:val="19"/>
        </w:rPr>
        <w:t>Заказчик обязуется:</w:t>
      </w:r>
    </w:p>
    <w:p w14:paraId="067BF1CB" w14:textId="77777777" w:rsidR="003E79DC" w:rsidRPr="003E79DC" w:rsidRDefault="003E79DC" w:rsidP="00A92DBF">
      <w:pPr>
        <w:numPr>
          <w:ilvl w:val="1"/>
          <w:numId w:val="6"/>
        </w:numPr>
        <w:spacing w:after="0" w:line="240" w:lineRule="auto"/>
        <w:ind w:left="567" w:hanging="567"/>
        <w:jc w:val="both"/>
        <w:rPr>
          <w:rFonts w:ascii="Tahoma" w:hAnsi="Tahoma" w:cs="Tahoma"/>
          <w:vanish/>
          <w:sz w:val="19"/>
          <w:szCs w:val="19"/>
        </w:rPr>
      </w:pPr>
    </w:p>
    <w:p w14:paraId="5BF79EE2" w14:textId="77777777" w:rsidR="003E79DC" w:rsidRPr="003E79DC" w:rsidRDefault="003E79DC" w:rsidP="00A92DBF">
      <w:pPr>
        <w:numPr>
          <w:ilvl w:val="1"/>
          <w:numId w:val="6"/>
        </w:numPr>
        <w:spacing w:after="0" w:line="240" w:lineRule="auto"/>
        <w:ind w:left="567" w:hanging="567"/>
        <w:jc w:val="both"/>
        <w:rPr>
          <w:rFonts w:ascii="Tahoma" w:hAnsi="Tahoma" w:cs="Tahoma"/>
          <w:vanish/>
          <w:sz w:val="19"/>
          <w:szCs w:val="19"/>
        </w:rPr>
      </w:pPr>
    </w:p>
    <w:p w14:paraId="45972F66" w14:textId="101AB978"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3.6. </w:t>
      </w:r>
      <w:r w:rsidR="00A92DBF">
        <w:rPr>
          <w:rFonts w:ascii="Tahoma" w:hAnsi="Tahoma" w:cs="Tahoma"/>
          <w:sz w:val="19"/>
          <w:szCs w:val="19"/>
        </w:rPr>
        <w:tab/>
      </w:r>
      <w:r w:rsidRPr="003E79DC">
        <w:rPr>
          <w:rFonts w:ascii="Tahoma" w:hAnsi="Tahoma" w:cs="Tahoma"/>
          <w:sz w:val="19"/>
          <w:szCs w:val="19"/>
        </w:rPr>
        <w:t>Указать в Техническом задании на выполнение работ всю необходимую информацию для надлежащего выполнения работ Подрядчиком на Объекте.</w:t>
      </w:r>
    </w:p>
    <w:p w14:paraId="54023A17" w14:textId="6C49E1AB"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3.7. </w:t>
      </w:r>
      <w:r w:rsidR="00A92DBF">
        <w:rPr>
          <w:rFonts w:ascii="Tahoma" w:hAnsi="Tahoma" w:cs="Tahoma"/>
          <w:sz w:val="19"/>
          <w:szCs w:val="19"/>
        </w:rPr>
        <w:tab/>
      </w:r>
      <w:r w:rsidRPr="003E79DC">
        <w:rPr>
          <w:rFonts w:ascii="Tahoma" w:hAnsi="Tahoma" w:cs="Tahoma"/>
          <w:sz w:val="19"/>
          <w:szCs w:val="19"/>
        </w:rPr>
        <w:t>Оплатить работы Подрядчика в сроки и порядке, установленные Договором.</w:t>
      </w:r>
    </w:p>
    <w:p w14:paraId="747B5C9E" w14:textId="69635C59"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3.8. </w:t>
      </w:r>
      <w:r w:rsidR="00A92DBF">
        <w:rPr>
          <w:rFonts w:ascii="Tahoma" w:hAnsi="Tahoma" w:cs="Tahoma"/>
          <w:sz w:val="19"/>
          <w:szCs w:val="19"/>
        </w:rPr>
        <w:tab/>
      </w:r>
      <w:r w:rsidRPr="003E79DC">
        <w:rPr>
          <w:rFonts w:ascii="Tahoma" w:hAnsi="Tahoma" w:cs="Tahoma"/>
          <w:sz w:val="19"/>
          <w:szCs w:val="19"/>
        </w:rPr>
        <w:t xml:space="preserve">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работ по Техническому заданию либо дать мотивированный отказ от приемки; </w:t>
      </w:r>
    </w:p>
    <w:p w14:paraId="3B9D188D" w14:textId="23DAACA8"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3.9. </w:t>
      </w:r>
      <w:r w:rsidR="00A92DBF">
        <w:rPr>
          <w:rFonts w:ascii="Tahoma" w:hAnsi="Tahoma" w:cs="Tahoma"/>
          <w:sz w:val="19"/>
          <w:szCs w:val="19"/>
        </w:rPr>
        <w:tab/>
      </w:r>
      <w:r w:rsidRPr="003E79DC">
        <w:rPr>
          <w:rFonts w:ascii="Tahoma" w:hAnsi="Tahoma" w:cs="Tahoma"/>
          <w:sz w:val="19"/>
          <w:szCs w:val="19"/>
        </w:rPr>
        <w:t>Предоставлять беспрепятственный допуск Подрядчика на Объект для выполнения им работ, предусмотренных Договором и ТЗ.</w:t>
      </w:r>
    </w:p>
    <w:p w14:paraId="14C3BC81"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34236E31" w14:textId="77777777" w:rsidR="003E79DC" w:rsidRPr="003E79DC" w:rsidRDefault="003E79DC" w:rsidP="00A92DBF">
      <w:pPr>
        <w:spacing w:after="0" w:line="240" w:lineRule="auto"/>
        <w:ind w:left="567" w:hanging="567"/>
        <w:jc w:val="both"/>
        <w:rPr>
          <w:rFonts w:ascii="Tahoma" w:hAnsi="Tahoma" w:cs="Tahoma"/>
          <w:b/>
          <w:sz w:val="19"/>
          <w:szCs w:val="19"/>
        </w:rPr>
      </w:pPr>
    </w:p>
    <w:p w14:paraId="4E4712A9" w14:textId="77777777" w:rsidR="003E79DC" w:rsidRPr="003E79DC" w:rsidRDefault="003E79DC" w:rsidP="00A92DBF">
      <w:pPr>
        <w:spacing w:after="0" w:line="240" w:lineRule="auto"/>
        <w:ind w:left="567" w:hanging="567"/>
        <w:jc w:val="both"/>
        <w:rPr>
          <w:rFonts w:ascii="Tahoma" w:hAnsi="Tahoma" w:cs="Tahoma"/>
          <w:b/>
          <w:sz w:val="19"/>
          <w:szCs w:val="19"/>
        </w:rPr>
      </w:pPr>
      <w:r w:rsidRPr="003E79DC">
        <w:rPr>
          <w:rFonts w:ascii="Tahoma" w:hAnsi="Tahoma" w:cs="Tahoma"/>
          <w:b/>
          <w:sz w:val="19"/>
          <w:szCs w:val="19"/>
        </w:rPr>
        <w:t>Подрядчик обязуется:</w:t>
      </w:r>
    </w:p>
    <w:p w14:paraId="17A3B477"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3.11. Сдать Заказчику выполненные по Техническим заданиям работы по Актам приемки-передачи выполненных работ в течение сроков, предусмотренных в Технических заданиях. Форма Акта приемки-передачи выполненных строительно-монтажных работ приведена в </w:t>
      </w:r>
      <w:r w:rsidRPr="003E79DC">
        <w:rPr>
          <w:rFonts w:ascii="Tahoma" w:hAnsi="Tahoma" w:cs="Tahoma"/>
          <w:b/>
          <w:sz w:val="19"/>
          <w:szCs w:val="19"/>
        </w:rPr>
        <w:t xml:space="preserve">Приложении №4 </w:t>
      </w:r>
      <w:r w:rsidRPr="003E79DC">
        <w:rPr>
          <w:rFonts w:ascii="Tahoma" w:hAnsi="Tahoma" w:cs="Tahoma"/>
          <w:sz w:val="19"/>
          <w:szCs w:val="19"/>
        </w:rPr>
        <w:t xml:space="preserve">к настоящему Договору. </w:t>
      </w:r>
    </w:p>
    <w:p w14:paraId="7E4EEF40"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3.12.</w:t>
      </w:r>
      <w:r w:rsidRPr="003E79DC">
        <w:rPr>
          <w:rFonts w:ascii="Tahoma" w:hAnsi="Tahoma" w:cs="Tahoma"/>
          <w:b/>
          <w:sz w:val="19"/>
          <w:szCs w:val="19"/>
        </w:rPr>
        <w:t xml:space="preserve"> </w:t>
      </w:r>
      <w:r w:rsidRPr="003E79DC">
        <w:rPr>
          <w:rFonts w:ascii="Tahoma" w:hAnsi="Tahoma" w:cs="Tahoma"/>
          <w:sz w:val="19"/>
          <w:szCs w:val="19"/>
        </w:rPr>
        <w:t xml:space="preserve">В случае, если фактически выполненные работы не будут соответствовать Техническому заданию, строительным нормам и правилам, а также указанным выше требованиям (пп.2.1-2.3.) Договора,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3E79DC">
        <w:rPr>
          <w:rFonts w:ascii="Tahoma" w:hAnsi="Tahoma" w:cs="Tahoma"/>
          <w:b/>
          <w:sz w:val="19"/>
          <w:szCs w:val="19"/>
        </w:rPr>
        <w:t>Приложении №5</w:t>
      </w:r>
      <w:r w:rsidRPr="003E79DC">
        <w:rPr>
          <w:rFonts w:ascii="Tahoma" w:hAnsi="Tahoma" w:cs="Tahoma"/>
          <w:sz w:val="19"/>
          <w:szCs w:val="19"/>
        </w:rPr>
        <w:t xml:space="preserve"> к настоящему Договору.  О начале и завершении строительно-монтажных работ Подрядчик уведомляет Заказчика в письменной форме через факсимильную связь, нарочно или по электронной почте;</w:t>
      </w:r>
    </w:p>
    <w:p w14:paraId="353D6908" w14:textId="171E7935"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3.13. </w:t>
      </w:r>
      <w:r w:rsidR="00A92DBF">
        <w:rPr>
          <w:rFonts w:ascii="Tahoma" w:hAnsi="Tahoma" w:cs="Tahoma"/>
          <w:sz w:val="19"/>
          <w:szCs w:val="19"/>
        </w:rPr>
        <w:tab/>
      </w:r>
      <w:r w:rsidRPr="003E79DC">
        <w:rPr>
          <w:rFonts w:ascii="Tahoma" w:hAnsi="Tahoma" w:cs="Tahoma"/>
          <w:sz w:val="19"/>
          <w:szCs w:val="19"/>
        </w:rPr>
        <w:t>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0FF31846" w14:textId="071CA75F"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3.14. </w:t>
      </w:r>
      <w:r w:rsidR="00A92DBF">
        <w:rPr>
          <w:rFonts w:ascii="Tahoma" w:hAnsi="Tahoma" w:cs="Tahoma"/>
          <w:sz w:val="19"/>
          <w:szCs w:val="19"/>
        </w:rPr>
        <w:tab/>
      </w:r>
      <w:r w:rsidRPr="003E79DC">
        <w:rPr>
          <w:rFonts w:ascii="Tahoma" w:hAnsi="Tahoma" w:cs="Tahoma"/>
          <w:sz w:val="19"/>
          <w:szCs w:val="19"/>
        </w:rPr>
        <w:t>Предоставлять Заказчику еженедельный отчет о выполненных объемах работ и высылать его на электронный адрес Заказчика: для строительно-монтажных работ: dbardakov@megacom.kg.</w:t>
      </w:r>
    </w:p>
    <w:p w14:paraId="7BF6EA07" w14:textId="714D9511"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3.15. </w:t>
      </w:r>
      <w:r w:rsidR="00A92DBF">
        <w:rPr>
          <w:rFonts w:ascii="Tahoma" w:hAnsi="Tahoma" w:cs="Tahoma"/>
          <w:sz w:val="19"/>
          <w:szCs w:val="19"/>
        </w:rPr>
        <w:tab/>
      </w:r>
      <w:r w:rsidRPr="003E79DC">
        <w:rPr>
          <w:rFonts w:ascii="Tahoma" w:hAnsi="Tahoma" w:cs="Tahoma"/>
          <w:sz w:val="19"/>
          <w:szCs w:val="19"/>
        </w:rPr>
        <w:t xml:space="preserve">Информировать Заказчика письменно о производстве скрытых работ за 5 (пять) рабочих дней до момента их проведения. </w:t>
      </w:r>
    </w:p>
    <w:p w14:paraId="4A7CFC03" w14:textId="485C97CC"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3.16. </w:t>
      </w:r>
      <w:r w:rsidR="00A92DBF">
        <w:rPr>
          <w:rFonts w:ascii="Tahoma" w:hAnsi="Tahoma" w:cs="Tahoma"/>
          <w:sz w:val="19"/>
          <w:szCs w:val="19"/>
        </w:rPr>
        <w:tab/>
      </w:r>
      <w:r w:rsidRPr="003E79DC">
        <w:rPr>
          <w:rFonts w:ascii="Tahoma" w:hAnsi="Tahoma" w:cs="Tahoma"/>
          <w:sz w:val="19"/>
          <w:szCs w:val="19"/>
        </w:rPr>
        <w:t>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37DCE777" w14:textId="2338593C"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3.17. </w:t>
      </w:r>
      <w:r w:rsidR="00A92DBF">
        <w:rPr>
          <w:rFonts w:ascii="Tahoma" w:hAnsi="Tahoma" w:cs="Tahoma"/>
          <w:sz w:val="19"/>
          <w:szCs w:val="19"/>
        </w:rPr>
        <w:tab/>
      </w:r>
      <w:r w:rsidRPr="003E79DC">
        <w:rPr>
          <w:rFonts w:ascii="Tahoma" w:hAnsi="Tahoma" w:cs="Tahoma"/>
          <w:sz w:val="19"/>
          <w:szCs w:val="19"/>
        </w:rPr>
        <w:t>Письменно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0A89B0B" w14:textId="43C40A65"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3.18. </w:t>
      </w:r>
      <w:r w:rsidR="00A92DBF">
        <w:rPr>
          <w:rFonts w:ascii="Tahoma" w:hAnsi="Tahoma" w:cs="Tahoma"/>
          <w:sz w:val="19"/>
          <w:szCs w:val="19"/>
        </w:rPr>
        <w:tab/>
      </w:r>
      <w:r w:rsidRPr="003E79DC">
        <w:rPr>
          <w:rFonts w:ascii="Tahoma" w:hAnsi="Tahoma" w:cs="Tahoma"/>
          <w:sz w:val="19"/>
          <w:szCs w:val="19"/>
        </w:rPr>
        <w:t>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F50D487" w14:textId="00B9E7D3"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3.19. </w:t>
      </w:r>
      <w:r w:rsidR="00A92DBF">
        <w:rPr>
          <w:rFonts w:ascii="Tahoma" w:hAnsi="Tahoma" w:cs="Tahoma"/>
          <w:sz w:val="19"/>
          <w:szCs w:val="19"/>
        </w:rPr>
        <w:tab/>
      </w:r>
      <w:r w:rsidRPr="003E79DC">
        <w:rPr>
          <w:rFonts w:ascii="Tahoma" w:hAnsi="Tahoma" w:cs="Tahoma"/>
          <w:sz w:val="19"/>
          <w:szCs w:val="19"/>
        </w:rPr>
        <w:t>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p>
    <w:p w14:paraId="6AF62F95" w14:textId="76FF461E"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3.20.  </w:t>
      </w:r>
      <w:r w:rsidR="00A92DBF">
        <w:rPr>
          <w:rFonts w:ascii="Tahoma" w:hAnsi="Tahoma" w:cs="Tahoma"/>
          <w:sz w:val="19"/>
          <w:szCs w:val="19"/>
        </w:rPr>
        <w:tab/>
      </w:r>
      <w:r w:rsidRPr="003E79DC">
        <w:rPr>
          <w:rFonts w:ascii="Tahoma" w:hAnsi="Tahoma" w:cs="Tahoma"/>
          <w:sz w:val="19"/>
          <w:szCs w:val="19"/>
        </w:rPr>
        <w:t xml:space="preserve">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018C6098"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01624545"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32081553" w14:textId="3A31DD25"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3.23.  </w:t>
      </w:r>
      <w:r w:rsidR="00A92DBF">
        <w:rPr>
          <w:rFonts w:ascii="Tahoma" w:hAnsi="Tahoma" w:cs="Tahoma"/>
          <w:sz w:val="19"/>
          <w:szCs w:val="19"/>
        </w:rPr>
        <w:tab/>
      </w:r>
      <w:r w:rsidRPr="003E79D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о договора. </w:t>
      </w:r>
    </w:p>
    <w:p w14:paraId="7B26EB66" w14:textId="25FD9734"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3.24. </w:t>
      </w:r>
      <w:r w:rsidR="00A92DBF">
        <w:rPr>
          <w:rFonts w:ascii="Tahoma" w:hAnsi="Tahoma" w:cs="Tahoma"/>
          <w:sz w:val="19"/>
          <w:szCs w:val="19"/>
        </w:rPr>
        <w:tab/>
      </w:r>
      <w:r w:rsidRPr="003E79D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F219C3C" w14:textId="0C9E79AA" w:rsidR="003E79DC" w:rsidRPr="003E79DC" w:rsidRDefault="003E79DC" w:rsidP="00A92DBF">
      <w:pPr>
        <w:spacing w:after="0" w:line="240" w:lineRule="auto"/>
        <w:ind w:left="567" w:hanging="567"/>
        <w:jc w:val="both"/>
        <w:rPr>
          <w:rFonts w:ascii="Tahoma" w:hAnsi="Tahoma" w:cs="Tahoma"/>
          <w:iCs/>
          <w:sz w:val="19"/>
          <w:szCs w:val="19"/>
        </w:rPr>
      </w:pPr>
      <w:r w:rsidRPr="003E79DC">
        <w:rPr>
          <w:rFonts w:ascii="Tahoma" w:hAnsi="Tahoma" w:cs="Tahoma"/>
          <w:sz w:val="19"/>
          <w:szCs w:val="19"/>
        </w:rPr>
        <w:t xml:space="preserve">3.25.  </w:t>
      </w:r>
      <w:r w:rsidR="00A92DBF">
        <w:rPr>
          <w:rFonts w:ascii="Tahoma" w:hAnsi="Tahoma" w:cs="Tahoma"/>
          <w:sz w:val="19"/>
          <w:szCs w:val="19"/>
        </w:rPr>
        <w:tab/>
      </w:r>
      <w:r w:rsidRPr="003E79DC">
        <w:rPr>
          <w:rFonts w:ascii="Tahoma" w:hAnsi="Tahoma" w:cs="Tahoma"/>
          <w:sz w:val="19"/>
          <w:szCs w:val="19"/>
        </w:rPr>
        <w:t>Внести гарантийное обеспечение исполнения</w:t>
      </w:r>
      <w:r w:rsidRPr="003E79DC">
        <w:rPr>
          <w:rFonts w:ascii="Tahoma" w:hAnsi="Tahoma" w:cs="Tahoma"/>
          <w:iCs/>
          <w:sz w:val="19"/>
          <w:szCs w:val="19"/>
        </w:rPr>
        <w:t xml:space="preserve"> Договора согласно пункту 8.1 Договора.</w:t>
      </w:r>
    </w:p>
    <w:p w14:paraId="67736284" w14:textId="77777777" w:rsidR="003E79DC" w:rsidRPr="003E79DC" w:rsidRDefault="003E79DC" w:rsidP="00A92DBF">
      <w:pPr>
        <w:spacing w:after="0" w:line="240" w:lineRule="auto"/>
        <w:ind w:left="567" w:hanging="567"/>
        <w:jc w:val="both"/>
        <w:rPr>
          <w:rFonts w:ascii="Tahoma" w:hAnsi="Tahoma" w:cs="Tahoma"/>
          <w:iCs/>
          <w:sz w:val="19"/>
          <w:szCs w:val="19"/>
        </w:rPr>
      </w:pPr>
    </w:p>
    <w:p w14:paraId="50974F0C" w14:textId="77777777" w:rsidR="003E79DC" w:rsidRPr="003E79DC" w:rsidRDefault="003E79DC" w:rsidP="00A92DBF">
      <w:pPr>
        <w:spacing w:after="0" w:line="240" w:lineRule="auto"/>
        <w:ind w:left="567" w:hanging="567"/>
        <w:jc w:val="both"/>
        <w:rPr>
          <w:rFonts w:ascii="Tahoma" w:hAnsi="Tahoma" w:cs="Tahoma"/>
          <w:b/>
          <w:sz w:val="19"/>
          <w:szCs w:val="19"/>
        </w:rPr>
      </w:pPr>
      <w:r w:rsidRPr="003E79DC">
        <w:rPr>
          <w:rFonts w:ascii="Tahoma" w:hAnsi="Tahoma" w:cs="Tahoma"/>
          <w:b/>
          <w:sz w:val="19"/>
          <w:szCs w:val="19"/>
        </w:rPr>
        <w:t>Подрядчик имеет право:</w:t>
      </w:r>
    </w:p>
    <w:p w14:paraId="57C06B2E" w14:textId="77777777" w:rsidR="003E79DC" w:rsidRPr="003E79DC" w:rsidRDefault="003E79DC" w:rsidP="00A92DBF">
      <w:pPr>
        <w:pStyle w:val="a3"/>
        <w:numPr>
          <w:ilvl w:val="1"/>
          <w:numId w:val="13"/>
        </w:numPr>
        <w:ind w:left="567" w:hanging="567"/>
        <w:contextualSpacing/>
        <w:jc w:val="both"/>
        <w:rPr>
          <w:rFonts w:ascii="Tahoma" w:hAnsi="Tahoma" w:cs="Tahoma"/>
          <w:sz w:val="19"/>
          <w:szCs w:val="19"/>
        </w:rPr>
      </w:pPr>
      <w:r w:rsidRPr="003E79DC">
        <w:rPr>
          <w:rFonts w:ascii="Tahoma" w:hAnsi="Tahoma" w:cs="Tahoma"/>
          <w:sz w:val="19"/>
          <w:szCs w:val="19"/>
        </w:rPr>
        <w:t xml:space="preserve">Требовать от Заказчика надлежащего исполнения своих обязательств по Договору. </w:t>
      </w:r>
    </w:p>
    <w:p w14:paraId="0BDCAC2A" w14:textId="77777777" w:rsidR="003E79DC" w:rsidRPr="003E79DC" w:rsidRDefault="003E79DC" w:rsidP="00A92DBF">
      <w:pPr>
        <w:pStyle w:val="a3"/>
        <w:ind w:left="567" w:hanging="567"/>
        <w:jc w:val="both"/>
        <w:rPr>
          <w:rFonts w:ascii="Tahoma" w:hAnsi="Tahoma" w:cs="Tahoma"/>
          <w:sz w:val="19"/>
          <w:szCs w:val="19"/>
        </w:rPr>
      </w:pPr>
    </w:p>
    <w:p w14:paraId="2BC582AD" w14:textId="77777777" w:rsidR="003E79DC" w:rsidRPr="003E79DC" w:rsidRDefault="003E79DC" w:rsidP="00A92DBF">
      <w:pPr>
        <w:numPr>
          <w:ilvl w:val="0"/>
          <w:numId w:val="7"/>
        </w:numPr>
        <w:spacing w:after="0" w:line="240" w:lineRule="auto"/>
        <w:ind w:left="567" w:hanging="567"/>
        <w:jc w:val="center"/>
        <w:rPr>
          <w:rFonts w:ascii="Tahoma" w:hAnsi="Tahoma" w:cs="Tahoma"/>
          <w:sz w:val="19"/>
          <w:szCs w:val="19"/>
        </w:rPr>
      </w:pPr>
      <w:r w:rsidRPr="003E79DC">
        <w:rPr>
          <w:rFonts w:ascii="Tahoma" w:hAnsi="Tahoma" w:cs="Tahoma"/>
          <w:b/>
          <w:sz w:val="19"/>
          <w:szCs w:val="19"/>
        </w:rPr>
        <w:t>Порядок приемки работ</w:t>
      </w:r>
    </w:p>
    <w:p w14:paraId="53330242" w14:textId="77777777" w:rsidR="003E79DC" w:rsidRPr="003E79DC" w:rsidRDefault="003E79DC" w:rsidP="00A92DBF">
      <w:pPr>
        <w:spacing w:after="0" w:line="240" w:lineRule="auto"/>
        <w:ind w:left="567" w:hanging="567"/>
        <w:jc w:val="both"/>
        <w:rPr>
          <w:rFonts w:ascii="Tahoma" w:hAnsi="Tahoma" w:cs="Tahoma"/>
          <w:b/>
          <w:sz w:val="19"/>
          <w:szCs w:val="19"/>
          <w:u w:val="single"/>
        </w:rPr>
      </w:pPr>
      <w:r w:rsidRPr="003E79DC">
        <w:rPr>
          <w:rFonts w:ascii="Tahoma" w:hAnsi="Tahoma" w:cs="Tahoma"/>
          <w:b/>
          <w:sz w:val="19"/>
          <w:szCs w:val="19"/>
          <w:u w:val="single"/>
        </w:rPr>
        <w:t>Приемка строительно-монтажных работ:</w:t>
      </w:r>
    </w:p>
    <w:p w14:paraId="66EA8EE4" w14:textId="36AE2515"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4.1. </w:t>
      </w:r>
      <w:r w:rsidR="00A92DBF">
        <w:rPr>
          <w:rFonts w:ascii="Tahoma" w:hAnsi="Tahoma" w:cs="Tahoma"/>
          <w:sz w:val="19"/>
          <w:szCs w:val="19"/>
        </w:rPr>
        <w:tab/>
      </w:r>
      <w:r w:rsidRPr="003E79DC">
        <w:rPr>
          <w:rFonts w:ascii="Tahoma" w:hAnsi="Tahoma" w:cs="Tahoma"/>
          <w:sz w:val="19"/>
          <w:szCs w:val="19"/>
        </w:rPr>
        <w:t xml:space="preserve">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4F78B6C4" w14:textId="51D1648E"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4.2.  </w:t>
      </w:r>
      <w:r w:rsidR="00A92DBF">
        <w:rPr>
          <w:rFonts w:ascii="Tahoma" w:hAnsi="Tahoma" w:cs="Tahoma"/>
          <w:sz w:val="19"/>
          <w:szCs w:val="19"/>
        </w:rPr>
        <w:tab/>
      </w:r>
      <w:r w:rsidRPr="003E79DC">
        <w:rPr>
          <w:rFonts w:ascii="Tahoma" w:hAnsi="Tahoma" w:cs="Tahoma"/>
          <w:sz w:val="19"/>
          <w:szCs w:val="19"/>
        </w:rPr>
        <w:t xml:space="preserve">В случае наличия замечаний все выявленные при проверке дефекты и несоответствия фиксируются в Дефектном акте (форма Акта указана в </w:t>
      </w:r>
      <w:r w:rsidRPr="003E79DC">
        <w:rPr>
          <w:rFonts w:ascii="Tahoma" w:hAnsi="Tahoma" w:cs="Tahoma"/>
          <w:b/>
          <w:sz w:val="19"/>
          <w:szCs w:val="19"/>
        </w:rPr>
        <w:t>Приложении №5</w:t>
      </w:r>
      <w:r w:rsidRPr="003E79DC">
        <w:rPr>
          <w:rFonts w:ascii="Tahoma" w:hAnsi="Tahoma" w:cs="Tahoma"/>
          <w:sz w:val="19"/>
          <w:szCs w:val="19"/>
        </w:rPr>
        <w:t xml:space="preserve"> к настоящему Договору) и отправляются Подрядчику в виде официального письма для устранения замечаний. </w:t>
      </w:r>
    </w:p>
    <w:p w14:paraId="6508534B" w14:textId="690B71D4"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4.3. </w:t>
      </w:r>
      <w:r w:rsidR="00A92DBF">
        <w:rPr>
          <w:rFonts w:ascii="Tahoma" w:hAnsi="Tahoma" w:cs="Tahoma"/>
          <w:sz w:val="19"/>
          <w:szCs w:val="19"/>
        </w:rPr>
        <w:tab/>
      </w:r>
      <w:r w:rsidRPr="003E79DC">
        <w:rPr>
          <w:rFonts w:ascii="Tahoma" w:hAnsi="Tahoma" w:cs="Tahoma"/>
          <w:sz w:val="19"/>
          <w:szCs w:val="19"/>
        </w:rPr>
        <w:t xml:space="preserve">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0B705923" w14:textId="771AAE79"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4.4. </w:t>
      </w:r>
      <w:r w:rsidR="00A92DBF">
        <w:rPr>
          <w:rFonts w:ascii="Tahoma" w:hAnsi="Tahoma" w:cs="Tahoma"/>
          <w:sz w:val="19"/>
          <w:szCs w:val="19"/>
        </w:rPr>
        <w:tab/>
      </w:r>
      <w:r w:rsidRPr="003E79DC">
        <w:rPr>
          <w:rFonts w:ascii="Tahoma" w:hAnsi="Tahoma" w:cs="Tahoma"/>
          <w:sz w:val="19"/>
          <w:szCs w:val="19"/>
        </w:rPr>
        <w:t>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701854FA" w14:textId="55A45DB4"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4.5. </w:t>
      </w:r>
      <w:r w:rsidR="00A92DBF">
        <w:rPr>
          <w:rFonts w:ascii="Tahoma" w:hAnsi="Tahoma" w:cs="Tahoma"/>
          <w:sz w:val="19"/>
          <w:szCs w:val="19"/>
        </w:rPr>
        <w:tab/>
      </w:r>
      <w:r w:rsidRPr="003E79DC">
        <w:rPr>
          <w:rFonts w:ascii="Tahoma" w:hAnsi="Tahoma" w:cs="Tahoma"/>
          <w:sz w:val="19"/>
          <w:szCs w:val="19"/>
        </w:rPr>
        <w:t xml:space="preserve">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3E79DC">
        <w:rPr>
          <w:rFonts w:ascii="Tahoma" w:hAnsi="Tahoma" w:cs="Tahoma"/>
          <w:b/>
          <w:sz w:val="19"/>
          <w:szCs w:val="19"/>
        </w:rPr>
        <w:t>(Приложение №5)</w:t>
      </w:r>
      <w:r w:rsidRPr="003E79DC">
        <w:rPr>
          <w:rFonts w:ascii="Tahoma" w:hAnsi="Tahoma" w:cs="Tahoma"/>
          <w:sz w:val="19"/>
          <w:szCs w:val="19"/>
        </w:rPr>
        <w:t>.</w:t>
      </w:r>
    </w:p>
    <w:p w14:paraId="7080DCAD" w14:textId="1DABA513"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4.6. </w:t>
      </w:r>
      <w:r w:rsidR="00A92DBF">
        <w:rPr>
          <w:rFonts w:ascii="Tahoma" w:hAnsi="Tahoma" w:cs="Tahoma"/>
          <w:sz w:val="19"/>
          <w:szCs w:val="19"/>
        </w:rPr>
        <w:tab/>
      </w:r>
      <w:r w:rsidRPr="003E79DC">
        <w:rPr>
          <w:rFonts w:ascii="Tahoma" w:hAnsi="Tahoma" w:cs="Tahoma"/>
          <w:sz w:val="19"/>
          <w:szCs w:val="19"/>
        </w:rPr>
        <w:t xml:space="preserve">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работ. </w:t>
      </w:r>
    </w:p>
    <w:p w14:paraId="1A9EBB62" w14:textId="5CE885D8"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4.7. </w:t>
      </w:r>
      <w:r w:rsidR="00A92DBF">
        <w:rPr>
          <w:rFonts w:ascii="Tahoma" w:hAnsi="Tahoma" w:cs="Tahoma"/>
          <w:sz w:val="19"/>
          <w:szCs w:val="19"/>
        </w:rPr>
        <w:tab/>
      </w:r>
      <w:r w:rsidRPr="003E79DC">
        <w:rPr>
          <w:rFonts w:ascii="Tahoma" w:hAnsi="Tahoma" w:cs="Tahoma"/>
          <w:sz w:val="19"/>
          <w:szCs w:val="19"/>
        </w:rPr>
        <w:t>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заново конструкцию за свой счет в сроки, указанные Заказчиком.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w:t>
      </w:r>
    </w:p>
    <w:p w14:paraId="56874CAE" w14:textId="5F63954B"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4.8.  </w:t>
      </w:r>
      <w:r w:rsidR="00A92DBF">
        <w:rPr>
          <w:rFonts w:ascii="Tahoma" w:hAnsi="Tahoma" w:cs="Tahoma"/>
          <w:sz w:val="19"/>
          <w:szCs w:val="19"/>
        </w:rPr>
        <w:tab/>
      </w:r>
      <w:r w:rsidRPr="003E79DC">
        <w:rPr>
          <w:rFonts w:ascii="Tahoma" w:hAnsi="Tahoma" w:cs="Tahoma"/>
          <w:sz w:val="19"/>
          <w:szCs w:val="19"/>
        </w:rPr>
        <w:t>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1F95A440" w14:textId="77777777" w:rsidR="003E79DC" w:rsidRPr="003E79DC" w:rsidRDefault="003E79DC" w:rsidP="00A92DBF">
      <w:pPr>
        <w:numPr>
          <w:ilvl w:val="0"/>
          <w:numId w:val="7"/>
        </w:numPr>
        <w:spacing w:after="0" w:line="240" w:lineRule="auto"/>
        <w:ind w:left="567" w:hanging="567"/>
        <w:jc w:val="center"/>
        <w:rPr>
          <w:rFonts w:ascii="Tahoma" w:hAnsi="Tahoma" w:cs="Tahoma"/>
          <w:sz w:val="19"/>
          <w:szCs w:val="19"/>
        </w:rPr>
      </w:pPr>
      <w:r w:rsidRPr="003E79DC">
        <w:rPr>
          <w:rFonts w:ascii="Tahoma" w:hAnsi="Tahoma" w:cs="Tahoma"/>
          <w:b/>
          <w:sz w:val="19"/>
          <w:szCs w:val="19"/>
        </w:rPr>
        <w:t>Стоимость Договора и порядок оплаты</w:t>
      </w:r>
    </w:p>
    <w:p w14:paraId="4ACAFA73" w14:textId="0A6358AF" w:rsidR="003E79DC" w:rsidRPr="003E79DC" w:rsidRDefault="003E79DC" w:rsidP="00A92DBF">
      <w:pPr>
        <w:spacing w:after="0" w:line="240" w:lineRule="auto"/>
        <w:ind w:left="567" w:hanging="567"/>
        <w:jc w:val="both"/>
        <w:rPr>
          <w:rFonts w:ascii="Tahoma" w:hAnsi="Tahoma" w:cs="Tahoma"/>
          <w:b/>
          <w:sz w:val="19"/>
          <w:szCs w:val="19"/>
        </w:rPr>
      </w:pPr>
      <w:r w:rsidRPr="003E79DC">
        <w:rPr>
          <w:rFonts w:ascii="Tahoma" w:hAnsi="Tahoma" w:cs="Tahoma"/>
          <w:sz w:val="19"/>
          <w:szCs w:val="19"/>
        </w:rPr>
        <w:t xml:space="preserve">5.1. </w:t>
      </w:r>
      <w:r w:rsidR="00A92DBF">
        <w:rPr>
          <w:rFonts w:ascii="Tahoma" w:hAnsi="Tahoma" w:cs="Tahoma"/>
          <w:sz w:val="19"/>
          <w:szCs w:val="19"/>
        </w:rPr>
        <w:tab/>
      </w:r>
      <w:r w:rsidRPr="003E79DC">
        <w:rPr>
          <w:rFonts w:ascii="Tahoma" w:hAnsi="Tahoma" w:cs="Tahoma"/>
          <w:sz w:val="19"/>
          <w:szCs w:val="19"/>
        </w:rPr>
        <w:t xml:space="preserve">Стоимость всех работ по Договору устанавливается в сумме: </w:t>
      </w:r>
      <w:r w:rsidRPr="003E79DC">
        <w:rPr>
          <w:rFonts w:ascii="Tahoma" w:hAnsi="Tahoma" w:cs="Tahoma"/>
          <w:b/>
          <w:sz w:val="19"/>
          <w:szCs w:val="19"/>
        </w:rPr>
        <w:t>__________________________</w:t>
      </w:r>
      <w:r w:rsidRPr="003E79DC">
        <w:rPr>
          <w:rFonts w:ascii="Tahoma" w:hAnsi="Tahoma" w:cs="Tahoma"/>
          <w:sz w:val="19"/>
          <w:szCs w:val="19"/>
        </w:rPr>
        <w:t xml:space="preserve"> сомов</w:t>
      </w:r>
      <w:r w:rsidRPr="003E79DC">
        <w:rPr>
          <w:rFonts w:ascii="Tahoma" w:hAnsi="Tahoma" w:cs="Tahoma"/>
          <w:b/>
          <w:sz w:val="19"/>
          <w:szCs w:val="19"/>
        </w:rPr>
        <w:t xml:space="preserve"> </w:t>
      </w:r>
      <w:r w:rsidRPr="003E79DC">
        <w:rPr>
          <w:rFonts w:ascii="Tahoma" w:hAnsi="Tahoma" w:cs="Tahoma"/>
          <w:sz w:val="19"/>
          <w:szCs w:val="19"/>
        </w:rPr>
        <w:t>с учетом НДС</w:t>
      </w:r>
      <w:r w:rsidRPr="003E79DC">
        <w:rPr>
          <w:rFonts w:ascii="Tahoma" w:hAnsi="Tahoma" w:cs="Tahoma"/>
          <w:b/>
          <w:sz w:val="19"/>
          <w:szCs w:val="19"/>
        </w:rPr>
        <w:t xml:space="preserve">, </w:t>
      </w:r>
      <w:r w:rsidRPr="003E79DC">
        <w:rPr>
          <w:rFonts w:ascii="Tahoma" w:hAnsi="Tahoma" w:cs="Tahoma"/>
          <w:sz w:val="19"/>
          <w:szCs w:val="19"/>
        </w:rPr>
        <w:t>НСП, из них сумма НДС составляет</w:t>
      </w:r>
      <w:r w:rsidRPr="003E79DC">
        <w:rPr>
          <w:rFonts w:ascii="Tahoma" w:hAnsi="Tahoma" w:cs="Tahoma"/>
          <w:b/>
          <w:sz w:val="19"/>
          <w:szCs w:val="19"/>
        </w:rPr>
        <w:t xml:space="preserve"> __________________ </w:t>
      </w:r>
      <w:r w:rsidRPr="003E79DC">
        <w:rPr>
          <w:rFonts w:ascii="Tahoma" w:hAnsi="Tahoma" w:cs="Tahoma"/>
          <w:sz w:val="19"/>
          <w:szCs w:val="19"/>
        </w:rPr>
        <w:t xml:space="preserve">сомов. </w:t>
      </w:r>
    </w:p>
    <w:p w14:paraId="67F6E764" w14:textId="204DDD69" w:rsidR="003E79DC" w:rsidRPr="003E79DC" w:rsidRDefault="003E79DC" w:rsidP="00A92DBF">
      <w:pPr>
        <w:tabs>
          <w:tab w:val="left" w:pos="709"/>
        </w:tabs>
        <w:autoSpaceDE w:val="0"/>
        <w:autoSpaceDN w:val="0"/>
        <w:adjustRightInd w:val="0"/>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5.2. </w:t>
      </w:r>
      <w:r w:rsidR="00A92DBF">
        <w:rPr>
          <w:rFonts w:ascii="Tahoma" w:hAnsi="Tahoma" w:cs="Tahoma"/>
          <w:sz w:val="19"/>
          <w:szCs w:val="19"/>
        </w:rPr>
        <w:tab/>
      </w:r>
      <w:r w:rsidRPr="003E79DC">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5.1., или по Техническому заданию (Приложение №1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обозначенную ранее НДС по п.5.1;  </w:t>
      </w:r>
    </w:p>
    <w:p w14:paraId="0617CA76" w14:textId="6633C295" w:rsidR="003E79DC" w:rsidRPr="003E79DC" w:rsidRDefault="003E79DC" w:rsidP="00A92DBF">
      <w:pPr>
        <w:tabs>
          <w:tab w:val="left" w:pos="709"/>
        </w:tabs>
        <w:autoSpaceDE w:val="0"/>
        <w:autoSpaceDN w:val="0"/>
        <w:adjustRightInd w:val="0"/>
        <w:spacing w:after="0" w:line="240" w:lineRule="auto"/>
        <w:ind w:left="567" w:hanging="567"/>
        <w:contextualSpacing/>
        <w:jc w:val="both"/>
        <w:rPr>
          <w:rFonts w:ascii="Tahoma" w:hAnsi="Tahoma" w:cs="Tahoma"/>
          <w:sz w:val="19"/>
          <w:szCs w:val="19"/>
        </w:rPr>
      </w:pPr>
      <w:r w:rsidRPr="003E79DC">
        <w:rPr>
          <w:rFonts w:ascii="Tahoma" w:hAnsi="Tahoma" w:cs="Tahoma"/>
          <w:sz w:val="19"/>
          <w:szCs w:val="19"/>
        </w:rPr>
        <w:t xml:space="preserve">5.3. </w:t>
      </w:r>
      <w:r w:rsidR="00A92DBF">
        <w:rPr>
          <w:rFonts w:ascii="Tahoma" w:hAnsi="Tahoma" w:cs="Tahoma"/>
          <w:sz w:val="19"/>
          <w:szCs w:val="19"/>
        </w:rPr>
        <w:tab/>
      </w:r>
      <w:r w:rsidRPr="003E79DC">
        <w:rPr>
          <w:rFonts w:ascii="Tahoma" w:hAnsi="Tahoma" w:cs="Tahoma"/>
          <w:sz w:val="19"/>
          <w:szCs w:val="19"/>
        </w:rPr>
        <w:t xml:space="preserve">При возникновении обстоятельств, указанных в п.5.2.  Заказчик оплачивает сумму, указанную в 5.1., за вычетом суммы НДС в размере: </w:t>
      </w:r>
      <w:r w:rsidRPr="003E79DC">
        <w:rPr>
          <w:rFonts w:ascii="Tahoma" w:hAnsi="Tahoma" w:cs="Tahoma"/>
          <w:b/>
          <w:sz w:val="19"/>
          <w:szCs w:val="19"/>
        </w:rPr>
        <w:t xml:space="preserve">___________________ </w:t>
      </w:r>
      <w:r w:rsidRPr="003E79DC">
        <w:rPr>
          <w:rFonts w:ascii="Tahoma" w:hAnsi="Tahoma" w:cs="Tahoma"/>
          <w:sz w:val="19"/>
          <w:szCs w:val="19"/>
        </w:rPr>
        <w:t xml:space="preserve">сомов </w:t>
      </w:r>
      <w:proofErr w:type="spellStart"/>
      <w:r w:rsidRPr="003E79DC">
        <w:rPr>
          <w:rFonts w:ascii="Tahoma" w:hAnsi="Tahoma" w:cs="Tahoma"/>
          <w:sz w:val="19"/>
          <w:szCs w:val="19"/>
        </w:rPr>
        <w:t>безакцептно</w:t>
      </w:r>
      <w:proofErr w:type="spellEnd"/>
      <w:r w:rsidRPr="003E79DC">
        <w:rPr>
          <w:rFonts w:ascii="Tahoma" w:hAnsi="Tahoma" w:cs="Tahoma"/>
          <w:sz w:val="19"/>
          <w:szCs w:val="19"/>
        </w:rPr>
        <w:t xml:space="preserve">, т.е. оплате подлежит сумма </w:t>
      </w:r>
      <w:r w:rsidRPr="003E79DC">
        <w:rPr>
          <w:rFonts w:ascii="Tahoma" w:hAnsi="Tahoma" w:cs="Tahoma"/>
          <w:b/>
          <w:sz w:val="19"/>
          <w:szCs w:val="19"/>
        </w:rPr>
        <w:t>_____________________</w:t>
      </w:r>
      <w:r w:rsidRPr="003E79DC">
        <w:rPr>
          <w:rFonts w:ascii="Tahoma" w:hAnsi="Tahoma" w:cs="Tahoma"/>
          <w:sz w:val="19"/>
          <w:szCs w:val="19"/>
        </w:rPr>
        <w:t xml:space="preserve"> сомов.</w:t>
      </w:r>
    </w:p>
    <w:p w14:paraId="2139A190" w14:textId="59A0BC3D"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5.4. </w:t>
      </w:r>
      <w:r w:rsidR="00A92DBF">
        <w:rPr>
          <w:rFonts w:ascii="Tahoma" w:hAnsi="Tahoma" w:cs="Tahoma"/>
          <w:sz w:val="19"/>
          <w:szCs w:val="19"/>
        </w:rPr>
        <w:tab/>
      </w:r>
      <w:r w:rsidRPr="003E79DC">
        <w:rPr>
          <w:rFonts w:ascii="Tahoma" w:hAnsi="Tahoma" w:cs="Tahoma"/>
          <w:sz w:val="19"/>
          <w:szCs w:val="19"/>
        </w:rPr>
        <w:t>Заказчик осуществляет оплату отдельно по каждому техническому заданию исключительно в порядке</w:t>
      </w:r>
      <w:r w:rsidR="00A92DBF">
        <w:rPr>
          <w:rFonts w:ascii="Tahoma" w:hAnsi="Tahoma" w:cs="Tahoma"/>
          <w:sz w:val="19"/>
          <w:szCs w:val="19"/>
        </w:rPr>
        <w:t xml:space="preserve"> </w:t>
      </w:r>
      <w:r w:rsidRPr="003E79DC">
        <w:rPr>
          <w:rFonts w:ascii="Tahoma" w:hAnsi="Tahoma" w:cs="Tahoma"/>
          <w:sz w:val="19"/>
          <w:szCs w:val="19"/>
        </w:rPr>
        <w:t>окончательного расчета, в течение 15 (пятнадцати) банковских дней со дня получения счета-фактуры,</w:t>
      </w:r>
      <w:r w:rsidR="00A92DBF">
        <w:rPr>
          <w:rFonts w:ascii="Tahoma" w:hAnsi="Tahoma" w:cs="Tahoma"/>
          <w:sz w:val="19"/>
          <w:szCs w:val="19"/>
        </w:rPr>
        <w:t xml:space="preserve"> </w:t>
      </w:r>
      <w:r w:rsidRPr="003E79DC">
        <w:rPr>
          <w:rFonts w:ascii="Tahoma" w:hAnsi="Tahoma" w:cs="Tahoma"/>
          <w:sz w:val="19"/>
          <w:szCs w:val="19"/>
        </w:rPr>
        <w:t>выставленного Подрядчиком в системе ЭСФ на основании Акта приема-передачи выполненных работ по</w:t>
      </w:r>
      <w:r w:rsidR="00A92DBF">
        <w:rPr>
          <w:rFonts w:ascii="Tahoma" w:hAnsi="Tahoma" w:cs="Tahoma"/>
          <w:sz w:val="19"/>
          <w:szCs w:val="19"/>
        </w:rPr>
        <w:t xml:space="preserve"> </w:t>
      </w:r>
      <w:r w:rsidRPr="003E79DC">
        <w:rPr>
          <w:rFonts w:ascii="Tahoma" w:hAnsi="Tahoma" w:cs="Tahoma"/>
          <w:sz w:val="19"/>
          <w:szCs w:val="19"/>
        </w:rPr>
        <w:t>соответствующему Техническому заданию.</w:t>
      </w:r>
    </w:p>
    <w:p w14:paraId="3AF7C636" w14:textId="06625E02"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5.5. </w:t>
      </w:r>
      <w:r w:rsidR="00A92DBF">
        <w:rPr>
          <w:rFonts w:ascii="Tahoma" w:hAnsi="Tahoma" w:cs="Tahoma"/>
          <w:sz w:val="19"/>
          <w:szCs w:val="19"/>
        </w:rPr>
        <w:tab/>
      </w:r>
      <w:r w:rsidRPr="003E79DC">
        <w:rPr>
          <w:rFonts w:ascii="Tahoma" w:hAnsi="Tahoma" w:cs="Tahoma"/>
          <w:sz w:val="19"/>
          <w:szCs w:val="19"/>
        </w:rPr>
        <w:t>Основанием для выставления счет- фактуры Подрядчика является подписанный Сторонами Акт приемки-передачи выполненных Работ.</w:t>
      </w:r>
    </w:p>
    <w:p w14:paraId="4E7BE899" w14:textId="06BD3125"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5.6. </w:t>
      </w:r>
      <w:r w:rsidR="00A92DBF">
        <w:rPr>
          <w:rFonts w:ascii="Tahoma" w:hAnsi="Tahoma" w:cs="Tahoma"/>
          <w:sz w:val="19"/>
          <w:szCs w:val="19"/>
        </w:rPr>
        <w:tab/>
      </w:r>
      <w:r w:rsidRPr="003E79DC">
        <w:rPr>
          <w:rFonts w:ascii="Tahoma" w:hAnsi="Tahoma" w:cs="Tahoma"/>
          <w:sz w:val="19"/>
          <w:szCs w:val="19"/>
        </w:rPr>
        <w:t>Обязанность Заказчика по оплате по Договору считается выполненной с момента списания соответствующих денежных средств со счета Заказчика.</w:t>
      </w:r>
    </w:p>
    <w:p w14:paraId="02970D67"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Гарантийное обслуживание</w:t>
      </w:r>
    </w:p>
    <w:p w14:paraId="77E9D765"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6.1. Подрядчик предоставляет гарантию: </w:t>
      </w:r>
    </w:p>
    <w:p w14:paraId="60F939A0" w14:textId="77777777" w:rsidR="003E79DC" w:rsidRPr="003E79DC" w:rsidRDefault="003E79DC" w:rsidP="00A92DBF">
      <w:pPr>
        <w:spacing w:after="0" w:line="240" w:lineRule="auto"/>
        <w:ind w:left="567"/>
        <w:jc w:val="both"/>
        <w:rPr>
          <w:rFonts w:ascii="Tahoma" w:hAnsi="Tahoma" w:cs="Tahoma"/>
          <w:sz w:val="19"/>
          <w:szCs w:val="19"/>
        </w:rPr>
      </w:pPr>
      <w:r w:rsidRPr="003E79DC">
        <w:rPr>
          <w:rFonts w:ascii="Tahoma" w:hAnsi="Tahoma" w:cs="Tahoma"/>
          <w:sz w:val="19"/>
          <w:szCs w:val="19"/>
        </w:rPr>
        <w:t>На строительно-монтажные работы:</w:t>
      </w:r>
    </w:p>
    <w:p w14:paraId="54248A50" w14:textId="77777777" w:rsidR="003E79DC" w:rsidRPr="003E79DC" w:rsidRDefault="003E79DC" w:rsidP="00A92DBF">
      <w:pPr>
        <w:numPr>
          <w:ilvl w:val="0"/>
          <w:numId w:val="12"/>
        </w:num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относительно целостности фундамента – 2 (два) года со дня подписания Акта приемки выполненных работ; </w:t>
      </w:r>
    </w:p>
    <w:p w14:paraId="18DAFB14" w14:textId="77777777" w:rsidR="003E79DC" w:rsidRPr="003E79DC" w:rsidRDefault="003E79DC" w:rsidP="00A92DBF">
      <w:pPr>
        <w:numPr>
          <w:ilvl w:val="0"/>
          <w:numId w:val="12"/>
        </w:numPr>
        <w:spacing w:after="0" w:line="240" w:lineRule="auto"/>
        <w:ind w:left="567" w:hanging="567"/>
        <w:jc w:val="both"/>
        <w:rPr>
          <w:rFonts w:ascii="Tahoma" w:hAnsi="Tahoma" w:cs="Tahoma"/>
          <w:sz w:val="19"/>
          <w:szCs w:val="19"/>
        </w:rPr>
      </w:pPr>
      <w:r w:rsidRPr="003E79DC">
        <w:rPr>
          <w:rFonts w:ascii="Tahoma" w:hAnsi="Tahoma" w:cs="Tahoma"/>
          <w:sz w:val="19"/>
          <w:szCs w:val="19"/>
        </w:rPr>
        <w:t>относительно металлоконструкций башен – 2 (два) года со дня подписания Акта приемки выполненных работ объекта;</w:t>
      </w:r>
    </w:p>
    <w:p w14:paraId="23DEE3D7" w14:textId="77777777" w:rsidR="003E79DC" w:rsidRPr="003E79DC" w:rsidRDefault="003E79DC" w:rsidP="00A92DBF">
      <w:pPr>
        <w:numPr>
          <w:ilvl w:val="0"/>
          <w:numId w:val="12"/>
        </w:numPr>
        <w:spacing w:after="0" w:line="240" w:lineRule="auto"/>
        <w:ind w:left="567" w:hanging="567"/>
        <w:jc w:val="both"/>
        <w:rPr>
          <w:rFonts w:ascii="Tahoma" w:hAnsi="Tahoma" w:cs="Tahoma"/>
          <w:sz w:val="19"/>
          <w:szCs w:val="19"/>
        </w:rPr>
      </w:pPr>
      <w:r w:rsidRPr="003E79DC">
        <w:rPr>
          <w:rFonts w:ascii="Tahoma" w:hAnsi="Tahoma" w:cs="Tahoma"/>
          <w:sz w:val="19"/>
          <w:szCs w:val="19"/>
        </w:rPr>
        <w:t>относительно защитного покрытия (покраска) – 2 (два) года со дня подписания Акта приемки выполненных работ.</w:t>
      </w:r>
    </w:p>
    <w:p w14:paraId="38D78413" w14:textId="77777777" w:rsidR="003E79DC" w:rsidRPr="003E79DC" w:rsidRDefault="003E79DC" w:rsidP="00A92DBF">
      <w:pPr>
        <w:spacing w:after="0" w:line="240" w:lineRule="auto"/>
        <w:ind w:left="567"/>
        <w:jc w:val="both"/>
        <w:rPr>
          <w:rFonts w:ascii="Tahoma" w:hAnsi="Tahoma" w:cs="Tahoma"/>
          <w:sz w:val="19"/>
          <w:szCs w:val="19"/>
        </w:rPr>
      </w:pPr>
      <w:r w:rsidRPr="003E79DC">
        <w:rPr>
          <w:rFonts w:ascii="Tahoma" w:hAnsi="Tahoma" w:cs="Tahoma"/>
          <w:sz w:val="19"/>
          <w:szCs w:val="19"/>
        </w:rPr>
        <w:t xml:space="preserve">Исключением являются повреждения, вызванные действиями третьих лиц, стихийными бедствиями или техногенными катастрофами. </w:t>
      </w:r>
    </w:p>
    <w:p w14:paraId="3EF2A5FE" w14:textId="231317AF"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6.2.</w:t>
      </w:r>
      <w:r w:rsidR="00A92DBF">
        <w:rPr>
          <w:rFonts w:ascii="Tahoma" w:hAnsi="Tahoma" w:cs="Tahoma"/>
          <w:sz w:val="19"/>
          <w:szCs w:val="19"/>
        </w:rPr>
        <w:tab/>
      </w:r>
      <w:r w:rsidRPr="003E79DC">
        <w:rPr>
          <w:rFonts w:ascii="Tahoma" w:hAnsi="Tahoma" w:cs="Tahoma"/>
          <w:sz w:val="19"/>
          <w:szCs w:val="19"/>
        </w:rPr>
        <w:t xml:space="preserve">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7DD6D9FC" w14:textId="77777777" w:rsidR="003E79DC" w:rsidRPr="003E79DC" w:rsidRDefault="003E79DC" w:rsidP="00A92DBF">
      <w:pPr>
        <w:spacing w:after="0" w:line="240" w:lineRule="auto"/>
        <w:ind w:left="567" w:hanging="567"/>
        <w:jc w:val="both"/>
        <w:rPr>
          <w:rFonts w:ascii="Tahoma" w:hAnsi="Tahoma" w:cs="Tahoma"/>
          <w:sz w:val="19"/>
          <w:szCs w:val="19"/>
        </w:rPr>
      </w:pPr>
    </w:p>
    <w:p w14:paraId="36759B26"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Ответственность сторон</w:t>
      </w:r>
    </w:p>
    <w:p w14:paraId="58CDCB5B" w14:textId="2E8053BD"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7.1. </w:t>
      </w:r>
      <w:r w:rsidR="00A92DBF">
        <w:rPr>
          <w:rFonts w:ascii="Tahoma" w:hAnsi="Tahoma" w:cs="Tahoma"/>
          <w:sz w:val="19"/>
          <w:szCs w:val="19"/>
        </w:rPr>
        <w:tab/>
      </w:r>
      <w:r w:rsidRPr="003E79DC">
        <w:rPr>
          <w:rFonts w:ascii="Tahoma" w:hAnsi="Tahoma" w:cs="Tahoma"/>
          <w:sz w:val="19"/>
          <w:szCs w:val="19"/>
        </w:rPr>
        <w:t>В случае нарушения сроков выполнения работ, в том числе сроков установленных в Графике выполнения работ или устранения выявленных недостатков в выполненных работах в сроки, установленные Договором, Заказчик начисляет Подрядчику неустойку в размере 0,1% от стоимости просроченных работ за каждый день просрочки, но не более 10% от стоимости Работ по ТЗ, и удерживает из суммы подлежащей оплате и/или суммы гарантийного обеспечения исполнения договора.</w:t>
      </w:r>
    </w:p>
    <w:p w14:paraId="69FF57FE" w14:textId="0C195839"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7.2. </w:t>
      </w:r>
      <w:r w:rsidR="00A92DBF">
        <w:rPr>
          <w:rFonts w:ascii="Tahoma" w:hAnsi="Tahoma" w:cs="Tahoma"/>
          <w:sz w:val="19"/>
          <w:szCs w:val="19"/>
        </w:rPr>
        <w:tab/>
      </w:r>
      <w:r w:rsidRPr="003E79DC">
        <w:rPr>
          <w:rFonts w:ascii="Tahoma" w:hAnsi="Tahoma" w:cs="Tahoma"/>
          <w:sz w:val="19"/>
          <w:szCs w:val="19"/>
        </w:rPr>
        <w:t>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календарный день просрочки, но не более 5% от суммы подлежащей оплате.</w:t>
      </w:r>
    </w:p>
    <w:p w14:paraId="03DFA7BC" w14:textId="435A3F06"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7.3. </w:t>
      </w:r>
      <w:r w:rsidR="00A92DBF">
        <w:rPr>
          <w:rFonts w:ascii="Tahoma" w:hAnsi="Tahoma" w:cs="Tahoma"/>
          <w:sz w:val="19"/>
          <w:szCs w:val="19"/>
        </w:rPr>
        <w:tab/>
      </w:r>
      <w:r w:rsidRPr="003E79DC">
        <w:rPr>
          <w:rFonts w:ascii="Tahoma" w:hAnsi="Tahoma" w:cs="Tahoma"/>
          <w:sz w:val="19"/>
          <w:szCs w:val="19"/>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36327F76" w14:textId="7830AB7C"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7.4. </w:t>
      </w:r>
      <w:r w:rsidR="00A92DBF">
        <w:rPr>
          <w:rFonts w:ascii="Tahoma" w:hAnsi="Tahoma" w:cs="Tahoma"/>
          <w:sz w:val="19"/>
          <w:szCs w:val="19"/>
        </w:rPr>
        <w:tab/>
      </w:r>
      <w:r w:rsidRPr="003E79DC">
        <w:rPr>
          <w:rFonts w:ascii="Tahoma" w:hAnsi="Tahoma" w:cs="Tahoma"/>
          <w:sz w:val="19"/>
          <w:szCs w:val="19"/>
        </w:rPr>
        <w:t>Выплата неустойки (пеня или штраф) не освобождает Стороны от выполнения возложенных на них обязательств по Договору.</w:t>
      </w:r>
    </w:p>
    <w:p w14:paraId="4A509321" w14:textId="7E2F99DF"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7.5. </w:t>
      </w:r>
      <w:r w:rsidR="00A92DBF">
        <w:rPr>
          <w:rFonts w:ascii="Tahoma" w:hAnsi="Tahoma" w:cs="Tahoma"/>
          <w:sz w:val="19"/>
          <w:szCs w:val="19"/>
        </w:rPr>
        <w:tab/>
      </w:r>
      <w:r w:rsidRPr="003E79DC">
        <w:rPr>
          <w:rFonts w:ascii="Tahoma" w:hAnsi="Tahoma" w:cs="Tahoma"/>
          <w:sz w:val="19"/>
          <w:szCs w:val="19"/>
        </w:rPr>
        <w:t xml:space="preserve">Подрядчик несет полную материальную и иную ответственность, предусмотренную законодательством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10293AD9" w14:textId="032EFA86"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7.6. </w:t>
      </w:r>
      <w:r w:rsidR="00A92DBF">
        <w:rPr>
          <w:rFonts w:ascii="Tahoma" w:hAnsi="Tahoma" w:cs="Tahoma"/>
          <w:sz w:val="19"/>
          <w:szCs w:val="19"/>
        </w:rPr>
        <w:tab/>
      </w:r>
      <w:r w:rsidRPr="003E79DC">
        <w:rPr>
          <w:rFonts w:ascii="Tahoma" w:hAnsi="Tahoma" w:cs="Tahoma"/>
          <w:sz w:val="19"/>
          <w:szCs w:val="19"/>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18C352DA" w14:textId="3C4D998E"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7.7. </w:t>
      </w:r>
      <w:r w:rsidR="00A92DBF">
        <w:rPr>
          <w:rFonts w:ascii="Tahoma" w:hAnsi="Tahoma" w:cs="Tahoma"/>
          <w:sz w:val="19"/>
          <w:szCs w:val="19"/>
        </w:rPr>
        <w:tab/>
      </w:r>
      <w:r w:rsidRPr="003E79DC">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184E3BA1"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 xml:space="preserve">Гарантийное обеспечение исполнения договора (ГОИД) </w:t>
      </w:r>
    </w:p>
    <w:p w14:paraId="4F241E42" w14:textId="0808C33E" w:rsidR="003E79DC" w:rsidRPr="003E79DC" w:rsidRDefault="003E79DC" w:rsidP="00A92DBF">
      <w:pPr>
        <w:tabs>
          <w:tab w:val="left" w:pos="567"/>
        </w:tabs>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8.1. </w:t>
      </w:r>
      <w:r w:rsidR="00A92DBF">
        <w:rPr>
          <w:rFonts w:ascii="Tahoma" w:hAnsi="Tahoma" w:cs="Tahoma"/>
          <w:sz w:val="19"/>
          <w:szCs w:val="19"/>
        </w:rPr>
        <w:tab/>
      </w:r>
      <w:r w:rsidRPr="003E79DC">
        <w:rPr>
          <w:rFonts w:ascii="Tahoma" w:hAnsi="Tahoma" w:cs="Tahoma"/>
          <w:sz w:val="19"/>
          <w:szCs w:val="19"/>
        </w:rPr>
        <w:t>Подрядчик в течение 5 банковских дней с момента заключения Договора перечисляет ГОИД в размере</w:t>
      </w:r>
      <w:r>
        <w:rPr>
          <w:rFonts w:ascii="Tahoma" w:hAnsi="Tahoma" w:cs="Tahoma"/>
          <w:sz w:val="19"/>
          <w:szCs w:val="19"/>
        </w:rPr>
        <w:t xml:space="preserve"> </w:t>
      </w:r>
      <w:r w:rsidRPr="003E79DC">
        <w:rPr>
          <w:rFonts w:ascii="Tahoma" w:hAnsi="Tahoma" w:cs="Tahoma"/>
          <w:sz w:val="19"/>
          <w:szCs w:val="19"/>
        </w:rPr>
        <w:t xml:space="preserve">2,5 %, что составляет в сумме: </w:t>
      </w:r>
      <w:r w:rsidRPr="003E79DC">
        <w:rPr>
          <w:rFonts w:ascii="Tahoma" w:hAnsi="Tahoma" w:cs="Tahoma"/>
          <w:b/>
          <w:sz w:val="19"/>
          <w:szCs w:val="19"/>
        </w:rPr>
        <w:t xml:space="preserve">___________________ сомов </w:t>
      </w:r>
      <w:r w:rsidRPr="003E79DC">
        <w:rPr>
          <w:rFonts w:ascii="Tahoma" w:hAnsi="Tahoma" w:cs="Tahoma"/>
          <w:sz w:val="19"/>
          <w:szCs w:val="19"/>
        </w:rPr>
        <w:t xml:space="preserve">на банковский счет Заказчика, указанный в разделе 15 Договора. </w:t>
      </w:r>
    </w:p>
    <w:p w14:paraId="37A9AA43" w14:textId="5336E628" w:rsidR="003E79DC" w:rsidRPr="003E79DC" w:rsidRDefault="003E79DC" w:rsidP="00A92DBF">
      <w:pPr>
        <w:tabs>
          <w:tab w:val="left" w:pos="567"/>
        </w:tabs>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8.2. </w:t>
      </w:r>
      <w:r w:rsidR="00A92DBF">
        <w:rPr>
          <w:rFonts w:ascii="Tahoma" w:hAnsi="Tahoma" w:cs="Tahoma"/>
          <w:sz w:val="19"/>
          <w:szCs w:val="19"/>
        </w:rPr>
        <w:tab/>
      </w:r>
      <w:r w:rsidRPr="003E79DC">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3E79DC">
        <w:rPr>
          <w:rFonts w:ascii="Tahoma" w:hAnsi="Tahoma" w:cs="Tahoma"/>
          <w:sz w:val="19"/>
          <w:szCs w:val="19"/>
        </w:rPr>
        <w:t>безакцептном</w:t>
      </w:r>
      <w:proofErr w:type="spellEnd"/>
      <w:r w:rsidRPr="003E79DC">
        <w:rPr>
          <w:rFonts w:ascii="Tahoma" w:hAnsi="Tahoma" w:cs="Tahoma"/>
          <w:sz w:val="19"/>
          <w:szCs w:val="19"/>
        </w:rPr>
        <w:t xml:space="preserve"> порядке удерживает сумму гарантийного обеспечения исполнения договора, сумму убытков, причиненных таким неисполнением.</w:t>
      </w:r>
    </w:p>
    <w:p w14:paraId="02F58F7B" w14:textId="7C28750E" w:rsidR="003E79DC" w:rsidRPr="003E79DC" w:rsidRDefault="003E79DC" w:rsidP="00A92DBF">
      <w:pPr>
        <w:tabs>
          <w:tab w:val="left" w:pos="567"/>
        </w:tabs>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8.3. </w:t>
      </w:r>
      <w:r w:rsidR="00A92DBF">
        <w:rPr>
          <w:rFonts w:ascii="Tahoma" w:hAnsi="Tahoma" w:cs="Tahoma"/>
          <w:sz w:val="19"/>
          <w:szCs w:val="19"/>
        </w:rPr>
        <w:tab/>
      </w:r>
      <w:r w:rsidRPr="003E79DC">
        <w:rPr>
          <w:rFonts w:ascii="Tahoma" w:hAnsi="Tahoma" w:cs="Tahoma"/>
          <w:sz w:val="19"/>
          <w:szCs w:val="19"/>
        </w:rPr>
        <w:t xml:space="preserve">Гарантийное обеспечение исполнения договора в размере 90 % от суммы, указанной в п.8.1. Договора возвращается Подрядчику в течение 10 (десяти) рабочих дней с даты подписания последнего Акта приемки-передачи выполненных работ по Договору.  </w:t>
      </w:r>
    </w:p>
    <w:p w14:paraId="218E0B92" w14:textId="371F82D6" w:rsidR="003E79DC" w:rsidRPr="003E79DC" w:rsidRDefault="003E79DC" w:rsidP="00A92DBF">
      <w:pPr>
        <w:tabs>
          <w:tab w:val="left" w:pos="567"/>
        </w:tabs>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8.4 </w:t>
      </w:r>
      <w:r w:rsidR="00A92DBF">
        <w:rPr>
          <w:rFonts w:ascii="Tahoma" w:hAnsi="Tahoma" w:cs="Tahoma"/>
          <w:sz w:val="19"/>
          <w:szCs w:val="19"/>
        </w:rPr>
        <w:tab/>
      </w:r>
      <w:r w:rsidRPr="003E79DC">
        <w:rPr>
          <w:rFonts w:ascii="Tahoma" w:hAnsi="Tahoma" w:cs="Tahoma"/>
          <w:sz w:val="19"/>
          <w:szCs w:val="19"/>
        </w:rPr>
        <w:t>Оставшаяся сумма ГОИД в размере 10 процентов от внесенной суммы, будет возвращена Подрядчику после истечения гарантийного срока на выполненные работы.</w:t>
      </w:r>
    </w:p>
    <w:p w14:paraId="615EA81F" w14:textId="77777777" w:rsidR="003E79DC" w:rsidRPr="003E79DC" w:rsidRDefault="003E79DC" w:rsidP="00A92DBF">
      <w:pPr>
        <w:spacing w:after="0" w:line="240" w:lineRule="auto"/>
        <w:ind w:left="567" w:hanging="567"/>
        <w:jc w:val="both"/>
        <w:rPr>
          <w:rFonts w:ascii="Tahoma" w:hAnsi="Tahoma" w:cs="Tahoma"/>
          <w:sz w:val="19"/>
          <w:szCs w:val="19"/>
        </w:rPr>
      </w:pPr>
    </w:p>
    <w:p w14:paraId="07649411"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Форс-мажор</w:t>
      </w:r>
    </w:p>
    <w:p w14:paraId="38910BBF" w14:textId="4EEB232F"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9.1. </w:t>
      </w:r>
      <w:r w:rsidR="00A92DBF">
        <w:rPr>
          <w:rFonts w:ascii="Tahoma" w:hAnsi="Tahoma" w:cs="Tahoma"/>
          <w:sz w:val="19"/>
          <w:szCs w:val="19"/>
        </w:rPr>
        <w:tab/>
      </w:r>
      <w:r w:rsidRPr="003E79DC">
        <w:rPr>
          <w:rFonts w:ascii="Tahoma" w:hAnsi="Tahoma" w:cs="Tahoma"/>
          <w:sz w:val="19"/>
          <w:szCs w:val="19"/>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 События, неподвластные контролю со стороны Подрядчика, несвязанные с просчетом или небрежностью Подрядчика и имеющие непредвиденный характер  также признаются форс-мажорным обстоятельством. При возникновении таких обстоятельств, срок выполнения всех обязательств по Договору откладывается на время действия форс-мажора или устранения его последствий.</w:t>
      </w:r>
    </w:p>
    <w:p w14:paraId="2F7C6160" w14:textId="2DB19AF1"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9.2. </w:t>
      </w:r>
      <w:r w:rsidR="00A92DBF">
        <w:rPr>
          <w:rFonts w:ascii="Tahoma" w:hAnsi="Tahoma" w:cs="Tahoma"/>
          <w:sz w:val="19"/>
          <w:szCs w:val="19"/>
        </w:rPr>
        <w:tab/>
      </w:r>
      <w:r w:rsidRPr="003E79DC">
        <w:rPr>
          <w:rFonts w:ascii="Tahoma" w:hAnsi="Tahoma" w:cs="Tahoma"/>
          <w:sz w:val="19"/>
          <w:szCs w:val="19"/>
        </w:rPr>
        <w:t>В случае, когда форс-мажорные обстоятельства преодолены, действие Договора продлевается на срок, равный по продолжительности периоду действия форс-мажорных обстоятельств.</w:t>
      </w:r>
    </w:p>
    <w:p w14:paraId="51B06230" w14:textId="1191D35D"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9.3. </w:t>
      </w:r>
      <w:r w:rsidR="00A92DBF">
        <w:rPr>
          <w:rFonts w:ascii="Tahoma" w:hAnsi="Tahoma" w:cs="Tahoma"/>
          <w:sz w:val="19"/>
          <w:szCs w:val="19"/>
        </w:rPr>
        <w:tab/>
      </w:r>
      <w:r w:rsidRPr="003E79DC">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76B39BC2" w14:textId="22665906"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9.4. </w:t>
      </w:r>
      <w:r w:rsidR="00A92DBF">
        <w:rPr>
          <w:rFonts w:ascii="Tahoma" w:hAnsi="Tahoma" w:cs="Tahoma"/>
          <w:sz w:val="19"/>
          <w:szCs w:val="19"/>
        </w:rPr>
        <w:tab/>
      </w:r>
      <w:r w:rsidRPr="003E79DC">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636B56E3" w14:textId="4B720489"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9.5.  </w:t>
      </w:r>
      <w:r w:rsidR="00A92DBF">
        <w:rPr>
          <w:rFonts w:ascii="Tahoma" w:hAnsi="Tahoma" w:cs="Tahoma"/>
          <w:sz w:val="19"/>
          <w:szCs w:val="19"/>
        </w:rPr>
        <w:tab/>
      </w:r>
      <w:r w:rsidRPr="003E79DC">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27F13495" w14:textId="7024CEF0"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9.6. </w:t>
      </w:r>
      <w:r w:rsidR="00A92DBF">
        <w:rPr>
          <w:rFonts w:ascii="Tahoma" w:hAnsi="Tahoma" w:cs="Tahoma"/>
          <w:sz w:val="19"/>
          <w:szCs w:val="19"/>
        </w:rPr>
        <w:tab/>
      </w:r>
      <w:r w:rsidRPr="003E79DC">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6B7B041B" w14:textId="77777777" w:rsidR="003E79DC" w:rsidRPr="003E79DC" w:rsidRDefault="003E79DC" w:rsidP="00A92DBF">
      <w:pPr>
        <w:numPr>
          <w:ilvl w:val="0"/>
          <w:numId w:val="7"/>
        </w:numPr>
        <w:spacing w:after="0" w:line="240" w:lineRule="auto"/>
        <w:ind w:left="567" w:hanging="567"/>
        <w:jc w:val="center"/>
        <w:rPr>
          <w:rFonts w:ascii="Tahoma" w:hAnsi="Tahoma" w:cs="Tahoma"/>
          <w:sz w:val="19"/>
          <w:szCs w:val="19"/>
        </w:rPr>
      </w:pPr>
      <w:r w:rsidRPr="003E79DC">
        <w:rPr>
          <w:rFonts w:ascii="Tahoma" w:hAnsi="Tahoma" w:cs="Tahoma"/>
          <w:b/>
          <w:sz w:val="19"/>
          <w:szCs w:val="19"/>
        </w:rPr>
        <w:t>Порядок</w:t>
      </w:r>
      <w:r w:rsidRPr="003E79DC">
        <w:rPr>
          <w:rFonts w:ascii="Tahoma" w:hAnsi="Tahoma" w:cs="Tahoma"/>
          <w:sz w:val="19"/>
          <w:szCs w:val="19"/>
        </w:rPr>
        <w:t xml:space="preserve"> </w:t>
      </w:r>
      <w:r w:rsidRPr="003E79DC">
        <w:rPr>
          <w:rFonts w:ascii="Tahoma" w:hAnsi="Tahoma" w:cs="Tahoma"/>
          <w:b/>
          <w:sz w:val="19"/>
          <w:szCs w:val="19"/>
        </w:rPr>
        <w:t>разрешения споров</w:t>
      </w:r>
    </w:p>
    <w:p w14:paraId="695960B0" w14:textId="4F23BEDA"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10.1. </w:t>
      </w:r>
      <w:r w:rsidR="00A92DBF">
        <w:rPr>
          <w:rFonts w:ascii="Tahoma" w:hAnsi="Tahoma" w:cs="Tahoma"/>
          <w:sz w:val="19"/>
          <w:szCs w:val="19"/>
        </w:rPr>
        <w:tab/>
      </w:r>
      <w:r w:rsidRPr="003E79DC">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24DF3AE6" w14:textId="4148D876"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10.2. </w:t>
      </w:r>
      <w:r w:rsidR="00A92DBF">
        <w:rPr>
          <w:rFonts w:ascii="Tahoma" w:hAnsi="Tahoma" w:cs="Tahoma"/>
          <w:sz w:val="19"/>
          <w:szCs w:val="19"/>
        </w:rPr>
        <w:tab/>
      </w:r>
      <w:r w:rsidRPr="003E79DC">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 в судах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w:t>
      </w:r>
    </w:p>
    <w:p w14:paraId="22E33FCE" w14:textId="77777777" w:rsidR="003E79DC" w:rsidRPr="003E79DC" w:rsidRDefault="003E79DC" w:rsidP="00A92DBF">
      <w:pPr>
        <w:spacing w:after="0" w:line="240" w:lineRule="auto"/>
        <w:ind w:left="567" w:hanging="567"/>
        <w:jc w:val="both"/>
        <w:rPr>
          <w:rFonts w:ascii="Tahoma" w:hAnsi="Tahoma" w:cs="Tahoma"/>
          <w:sz w:val="19"/>
          <w:szCs w:val="19"/>
        </w:rPr>
      </w:pPr>
    </w:p>
    <w:p w14:paraId="031388CC"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Конфиденциальность</w:t>
      </w:r>
    </w:p>
    <w:p w14:paraId="1F73AE1D" w14:textId="22A4F013"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11.1. </w:t>
      </w:r>
      <w:r w:rsidR="00A92DBF">
        <w:rPr>
          <w:rFonts w:ascii="Tahoma" w:hAnsi="Tahoma" w:cs="Tahoma"/>
          <w:sz w:val="19"/>
          <w:szCs w:val="19"/>
        </w:rPr>
        <w:tab/>
      </w:r>
      <w:r w:rsidRPr="003E79DC">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Договору во время действия и по истечении срока действия Договора в течение пяти лет.</w:t>
      </w:r>
    </w:p>
    <w:p w14:paraId="33EB4443" w14:textId="2C9ACE23"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11.2. </w:t>
      </w:r>
      <w:r w:rsidR="00A92DBF">
        <w:rPr>
          <w:rFonts w:ascii="Tahoma" w:hAnsi="Tahoma" w:cs="Tahoma"/>
          <w:sz w:val="19"/>
          <w:szCs w:val="19"/>
        </w:rPr>
        <w:tab/>
      </w:r>
      <w:r w:rsidRPr="003E79DC">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w:t>
      </w:r>
    </w:p>
    <w:p w14:paraId="63A691E2" w14:textId="77777777" w:rsidR="003E79DC" w:rsidRPr="003E79DC" w:rsidRDefault="003E79DC" w:rsidP="00A92DBF">
      <w:pPr>
        <w:numPr>
          <w:ilvl w:val="0"/>
          <w:numId w:val="7"/>
        </w:numPr>
        <w:spacing w:after="0" w:line="240" w:lineRule="auto"/>
        <w:ind w:left="567" w:hanging="567"/>
        <w:jc w:val="center"/>
        <w:rPr>
          <w:rFonts w:ascii="Tahoma" w:hAnsi="Tahoma" w:cs="Tahoma"/>
          <w:b/>
          <w:sz w:val="19"/>
          <w:szCs w:val="19"/>
        </w:rPr>
      </w:pPr>
      <w:r w:rsidRPr="003E79DC">
        <w:rPr>
          <w:rFonts w:ascii="Tahoma" w:hAnsi="Tahoma" w:cs="Tahoma"/>
          <w:b/>
          <w:sz w:val="19"/>
          <w:szCs w:val="19"/>
        </w:rPr>
        <w:t>Порядок расторжения Договора</w:t>
      </w:r>
    </w:p>
    <w:p w14:paraId="08377940" w14:textId="49E2E842"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12.1. </w:t>
      </w:r>
      <w:r w:rsidR="00A92DBF">
        <w:rPr>
          <w:rFonts w:ascii="Tahoma" w:hAnsi="Tahoma" w:cs="Tahoma"/>
          <w:sz w:val="19"/>
          <w:szCs w:val="19"/>
        </w:rPr>
        <w:tab/>
      </w:r>
      <w:r w:rsidRPr="003E79DC">
        <w:rPr>
          <w:rFonts w:ascii="Tahoma" w:hAnsi="Tahoma" w:cs="Tahoma"/>
          <w:sz w:val="19"/>
          <w:szCs w:val="19"/>
        </w:rPr>
        <w:t>Заказчик имеет право в одностороннем порядке отказаться от исполнения Договора, направив Подрядчику уведомление за 14 календарных дней до предполагаемой даты расторжения Договора, в том числе и в следующих случаях:</w:t>
      </w:r>
    </w:p>
    <w:p w14:paraId="5333402D"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несоответствие должного (требуемого) качества выполнения работ, определяемого в процессе проверки работ техническим надзором Заказчика;</w:t>
      </w:r>
    </w:p>
    <w:p w14:paraId="7031D377"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428A6342"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в связи с невыполнением обязательств по срокам выполнения работ и получения разрешительной документации на строительство;</w:t>
      </w:r>
    </w:p>
    <w:p w14:paraId="520EAB86"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17D717A3"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отказа Подрядчика от выполнения работы;</w:t>
      </w:r>
    </w:p>
    <w:p w14:paraId="31B28788"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если Подрядчик терпит банкротство или подвергается ликвидации.</w:t>
      </w:r>
    </w:p>
    <w:p w14:paraId="2906328A" w14:textId="77777777" w:rsidR="003E79DC" w:rsidRPr="003E79DC" w:rsidRDefault="003E79DC" w:rsidP="00A92DBF">
      <w:pPr>
        <w:numPr>
          <w:ilvl w:val="0"/>
          <w:numId w:val="8"/>
        </w:numPr>
        <w:spacing w:after="0" w:line="240" w:lineRule="auto"/>
        <w:ind w:left="567" w:hanging="567"/>
        <w:jc w:val="both"/>
        <w:rPr>
          <w:rFonts w:ascii="Tahoma" w:hAnsi="Tahoma" w:cs="Tahoma"/>
          <w:sz w:val="19"/>
          <w:szCs w:val="19"/>
        </w:rPr>
      </w:pPr>
      <w:r w:rsidRPr="003E79DC">
        <w:rPr>
          <w:rFonts w:ascii="Tahoma" w:hAnsi="Tahoma" w:cs="Tahoma"/>
          <w:sz w:val="19"/>
          <w:szCs w:val="19"/>
        </w:rPr>
        <w:t>Если Подрядчик не оплатил ГОИД в соответствии с п.8.1 настоящего Договора</w:t>
      </w:r>
    </w:p>
    <w:p w14:paraId="6DCDB292" w14:textId="20F51A20"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12.2. </w:t>
      </w:r>
      <w:r w:rsidR="00A92DBF">
        <w:rPr>
          <w:rFonts w:ascii="Tahoma" w:hAnsi="Tahoma" w:cs="Tahoma"/>
          <w:sz w:val="19"/>
          <w:szCs w:val="19"/>
        </w:rPr>
        <w:tab/>
      </w:r>
      <w:r w:rsidRPr="003E79DC">
        <w:rPr>
          <w:rFonts w:ascii="Tahoma" w:hAnsi="Tahoma" w:cs="Tahoma"/>
          <w:sz w:val="19"/>
          <w:szCs w:val="19"/>
        </w:rPr>
        <w:t xml:space="preserve">Заказчик может в любое время до сдачи ему результата работы отказаться от исполнения Договора. </w:t>
      </w:r>
    </w:p>
    <w:p w14:paraId="07486E19" w14:textId="75F7F18C"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12.3. </w:t>
      </w:r>
      <w:r w:rsidR="00A92DBF">
        <w:rPr>
          <w:rFonts w:ascii="Tahoma" w:hAnsi="Tahoma" w:cs="Tahoma"/>
          <w:sz w:val="19"/>
          <w:szCs w:val="19"/>
        </w:rPr>
        <w:tab/>
      </w:r>
      <w:r w:rsidRPr="003E79DC">
        <w:rPr>
          <w:rFonts w:ascii="Tahoma" w:hAnsi="Tahoma" w:cs="Tahoma"/>
          <w:sz w:val="19"/>
          <w:szCs w:val="19"/>
        </w:rPr>
        <w:t xml:space="preserve">В случае досрочного расторжения Договора по причинам, указанным в пп.12.1, 12.2 Договора, Технадзор Заказчика составляет Акт выполненных работ. </w:t>
      </w:r>
    </w:p>
    <w:p w14:paraId="00B46DA8" w14:textId="77777777" w:rsidR="003E79DC" w:rsidRPr="003E79DC" w:rsidRDefault="003E79DC" w:rsidP="00A92DBF">
      <w:pPr>
        <w:spacing w:after="0" w:line="240" w:lineRule="auto"/>
        <w:ind w:left="567" w:right="32" w:hanging="567"/>
        <w:jc w:val="center"/>
        <w:rPr>
          <w:rFonts w:ascii="Tahoma" w:hAnsi="Tahoma" w:cs="Tahoma"/>
          <w:b/>
          <w:sz w:val="19"/>
          <w:szCs w:val="19"/>
        </w:rPr>
      </w:pPr>
      <w:r w:rsidRPr="003E79DC">
        <w:rPr>
          <w:rFonts w:ascii="Tahoma" w:hAnsi="Tahoma" w:cs="Tahoma"/>
          <w:b/>
          <w:sz w:val="19"/>
          <w:szCs w:val="19"/>
        </w:rPr>
        <w:t xml:space="preserve">13. </w:t>
      </w:r>
      <w:r w:rsidRPr="003E79DC">
        <w:rPr>
          <w:rFonts w:ascii="Tahoma" w:hAnsi="Tahoma" w:cs="Tahoma"/>
          <w:b/>
          <w:bCs/>
          <w:sz w:val="19"/>
          <w:szCs w:val="19"/>
        </w:rPr>
        <w:t>Гарантии Сторон</w:t>
      </w:r>
    </w:p>
    <w:p w14:paraId="24DF7ED4" w14:textId="77777777"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bCs/>
          <w:sz w:val="19"/>
          <w:szCs w:val="19"/>
        </w:rPr>
        <w:t>13.1.</w:t>
      </w:r>
      <w:r w:rsidRPr="003E79DC">
        <w:rPr>
          <w:rFonts w:ascii="Tahoma" w:hAnsi="Tahoma" w:cs="Tahoma"/>
          <w:b/>
          <w:bCs/>
          <w:sz w:val="19"/>
          <w:szCs w:val="19"/>
        </w:rPr>
        <w:t>     </w:t>
      </w:r>
      <w:r w:rsidRPr="003E79DC">
        <w:rPr>
          <w:rFonts w:ascii="Tahoma" w:hAnsi="Tahoma" w:cs="Tahoma"/>
          <w:sz w:val="19"/>
          <w:szCs w:val="19"/>
        </w:rPr>
        <w:t>Каждая из Сторон, заключая настоящий Договор, подтверждает и гарантирует, что:</w:t>
      </w:r>
    </w:p>
    <w:p w14:paraId="2D1158B8" w14:textId="43FA8357" w:rsidR="003E79DC" w:rsidRPr="003E79DC" w:rsidRDefault="003E79DC" w:rsidP="00A92DBF">
      <w:pPr>
        <w:spacing w:after="0" w:line="240" w:lineRule="auto"/>
        <w:ind w:left="705" w:right="32" w:hanging="705"/>
        <w:jc w:val="both"/>
        <w:rPr>
          <w:rFonts w:ascii="Tahoma" w:hAnsi="Tahoma" w:cs="Tahoma"/>
          <w:sz w:val="19"/>
          <w:szCs w:val="19"/>
        </w:rPr>
      </w:pPr>
      <w:r w:rsidRPr="003E79DC">
        <w:rPr>
          <w:rFonts w:ascii="Tahoma" w:hAnsi="Tahoma" w:cs="Tahoma"/>
          <w:sz w:val="19"/>
          <w:szCs w:val="19"/>
        </w:rPr>
        <w:t>13.1.1.  </w:t>
      </w:r>
      <w:r w:rsidR="00A92DBF">
        <w:rPr>
          <w:rFonts w:ascii="Tahoma" w:hAnsi="Tahoma" w:cs="Tahoma"/>
          <w:sz w:val="19"/>
          <w:szCs w:val="19"/>
        </w:rPr>
        <w:tab/>
      </w:r>
      <w:r w:rsidRPr="003E79DC">
        <w:rPr>
          <w:rFonts w:ascii="Tahoma" w:hAnsi="Tahoma" w:cs="Tahoma"/>
          <w:sz w:val="19"/>
          <w:szCs w:val="19"/>
        </w:rPr>
        <w:t xml:space="preserve">является действующей по законодательству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w:t>
      </w:r>
    </w:p>
    <w:p w14:paraId="0D8557B0" w14:textId="09C53695"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sz w:val="19"/>
          <w:szCs w:val="19"/>
        </w:rPr>
        <w:t>13.1.2.</w:t>
      </w:r>
      <w:r w:rsidR="00A92DBF">
        <w:rPr>
          <w:rFonts w:ascii="Tahoma" w:hAnsi="Tahoma" w:cs="Tahoma"/>
          <w:sz w:val="19"/>
          <w:szCs w:val="19"/>
        </w:rPr>
        <w:tab/>
      </w:r>
      <w:r w:rsidRPr="003E79DC">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81A5AF" w14:textId="3B23BFE2"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sz w:val="19"/>
          <w:szCs w:val="19"/>
        </w:rPr>
        <w:t>13.1.3.</w:t>
      </w:r>
      <w:r w:rsidR="00A92DBF">
        <w:rPr>
          <w:rFonts w:ascii="Tahoma" w:hAnsi="Tahoma" w:cs="Tahoma"/>
          <w:sz w:val="19"/>
          <w:szCs w:val="19"/>
        </w:rPr>
        <w:tab/>
      </w:r>
      <w:r w:rsidRPr="003E79DC">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BBE093F" w14:textId="77777777"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sz w:val="19"/>
          <w:szCs w:val="19"/>
        </w:rPr>
        <w:t>13.1.4.   не имеет ограничений и запретов, препятствующих, ограничивающих и/или делающих невозможным заключить настоящий Договор;</w:t>
      </w:r>
    </w:p>
    <w:p w14:paraId="04758FCE" w14:textId="77777777"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bCs/>
          <w:sz w:val="19"/>
          <w:szCs w:val="19"/>
        </w:rPr>
        <w:t>13.2.</w:t>
      </w:r>
      <w:r w:rsidRPr="003E79DC">
        <w:rPr>
          <w:rFonts w:ascii="Tahoma" w:hAnsi="Tahoma" w:cs="Tahoma"/>
          <w:b/>
          <w:bCs/>
          <w:sz w:val="19"/>
          <w:szCs w:val="19"/>
        </w:rPr>
        <w:t>     </w:t>
      </w:r>
      <w:r w:rsidRPr="003E79DC">
        <w:rPr>
          <w:rFonts w:ascii="Tahoma" w:hAnsi="Tahoma" w:cs="Tahoma"/>
          <w:sz w:val="19"/>
          <w:szCs w:val="19"/>
        </w:rPr>
        <w:t>Каждая Сторона самостоятельно несет ответственность за нарушение п. 13.1 настоящего Договора, а также за последствия, наступившие ввиду такого нарушения.</w:t>
      </w:r>
    </w:p>
    <w:p w14:paraId="2D1A841D" w14:textId="77777777" w:rsidR="003E79DC" w:rsidRPr="003E79DC" w:rsidRDefault="003E79DC" w:rsidP="00A92DBF">
      <w:pPr>
        <w:spacing w:after="0" w:line="240" w:lineRule="auto"/>
        <w:ind w:left="567" w:right="32" w:hanging="567"/>
        <w:jc w:val="both"/>
        <w:rPr>
          <w:rFonts w:ascii="Tahoma" w:hAnsi="Tahoma" w:cs="Tahoma"/>
          <w:sz w:val="19"/>
          <w:szCs w:val="19"/>
        </w:rPr>
      </w:pPr>
      <w:r w:rsidRPr="003E79DC">
        <w:rPr>
          <w:rFonts w:ascii="Tahoma" w:hAnsi="Tahoma" w:cs="Tahoma"/>
          <w:bCs/>
          <w:sz w:val="19"/>
          <w:szCs w:val="19"/>
        </w:rPr>
        <w:t>13.3.</w:t>
      </w:r>
      <w:r w:rsidRPr="003E79DC">
        <w:rPr>
          <w:rFonts w:ascii="Tahoma" w:hAnsi="Tahoma" w:cs="Tahoma"/>
          <w:b/>
          <w:bCs/>
          <w:sz w:val="19"/>
          <w:szCs w:val="19"/>
        </w:rPr>
        <w:t>     </w:t>
      </w:r>
      <w:r w:rsidRPr="003E79DC">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D4B21CD" w14:textId="77777777" w:rsidR="003E79DC" w:rsidRPr="003E79DC" w:rsidRDefault="003E79DC" w:rsidP="00A92DBF">
      <w:pPr>
        <w:spacing w:after="0" w:line="240" w:lineRule="auto"/>
        <w:ind w:left="567" w:right="32" w:hanging="567"/>
        <w:jc w:val="both"/>
        <w:rPr>
          <w:rFonts w:ascii="Tahoma" w:hAnsi="Tahoma" w:cs="Tahoma"/>
          <w:sz w:val="19"/>
          <w:szCs w:val="19"/>
        </w:rPr>
      </w:pPr>
    </w:p>
    <w:p w14:paraId="765CAA6F" w14:textId="77777777" w:rsidR="003E79DC" w:rsidRPr="003E79DC" w:rsidRDefault="003E79DC" w:rsidP="00A92DBF">
      <w:pPr>
        <w:spacing w:after="0" w:line="240" w:lineRule="auto"/>
        <w:ind w:left="567" w:hanging="567"/>
        <w:jc w:val="center"/>
        <w:rPr>
          <w:rFonts w:ascii="Tahoma" w:hAnsi="Tahoma" w:cs="Tahoma"/>
          <w:b/>
          <w:sz w:val="19"/>
          <w:szCs w:val="19"/>
        </w:rPr>
      </w:pPr>
      <w:r w:rsidRPr="003E79DC">
        <w:rPr>
          <w:rFonts w:ascii="Tahoma" w:hAnsi="Tahoma" w:cs="Tahoma"/>
          <w:b/>
          <w:sz w:val="19"/>
          <w:szCs w:val="19"/>
        </w:rPr>
        <w:t>14.Срок действия Договора. Внесение изменений</w:t>
      </w:r>
    </w:p>
    <w:p w14:paraId="5C0352FE" w14:textId="6585140C"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14.1. </w:t>
      </w:r>
      <w:r w:rsidR="00A92DBF">
        <w:rPr>
          <w:rFonts w:ascii="Tahoma" w:hAnsi="Tahoma" w:cs="Tahoma"/>
          <w:sz w:val="19"/>
          <w:szCs w:val="19"/>
        </w:rPr>
        <w:tab/>
      </w:r>
      <w:r w:rsidRPr="003E79DC">
        <w:rPr>
          <w:rFonts w:ascii="Tahoma" w:hAnsi="Tahoma" w:cs="Tahoma"/>
          <w:sz w:val="19"/>
          <w:szCs w:val="19"/>
        </w:rPr>
        <w:t>Договор вступает в силу с даты его подписания Сторонами и действует до полного исполнения Сторонами своих обязательств по Договору.</w:t>
      </w:r>
    </w:p>
    <w:p w14:paraId="0693BF0E" w14:textId="3D5EED1F"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14.2. </w:t>
      </w:r>
      <w:r w:rsidR="00A92DBF">
        <w:rPr>
          <w:rFonts w:ascii="Tahoma" w:hAnsi="Tahoma" w:cs="Tahoma"/>
          <w:sz w:val="19"/>
          <w:szCs w:val="19"/>
        </w:rPr>
        <w:tab/>
      </w:r>
      <w:r w:rsidRPr="003E79DC">
        <w:rPr>
          <w:rFonts w:ascii="Tahoma" w:hAnsi="Tahoma" w:cs="Tahoma"/>
          <w:sz w:val="19"/>
          <w:szCs w:val="19"/>
        </w:rPr>
        <w:t>Изменение условий Договора возможно только по соглашению Сторон в письменном виде надлежащим образом уполномоченными представителями сторон.</w:t>
      </w:r>
    </w:p>
    <w:p w14:paraId="6D153B53" w14:textId="7DBB932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14.3. </w:t>
      </w:r>
      <w:r w:rsidR="00A92DBF">
        <w:rPr>
          <w:rFonts w:ascii="Tahoma" w:hAnsi="Tahoma" w:cs="Tahoma"/>
          <w:sz w:val="19"/>
          <w:szCs w:val="19"/>
        </w:rPr>
        <w:tab/>
      </w:r>
      <w:r w:rsidRPr="003E79DC">
        <w:rPr>
          <w:rFonts w:ascii="Tahoma" w:hAnsi="Tahoma" w:cs="Tahoma"/>
          <w:sz w:val="19"/>
          <w:szCs w:val="19"/>
        </w:rPr>
        <w:t>Все согласованные и подписанные Сторонами Приложения к Договору составляют его неотъемлемую часть.</w:t>
      </w:r>
    </w:p>
    <w:p w14:paraId="6291C4AE" w14:textId="200937A8"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14.4. </w:t>
      </w:r>
      <w:r w:rsidR="00A92DBF">
        <w:rPr>
          <w:rFonts w:ascii="Tahoma" w:hAnsi="Tahoma" w:cs="Tahoma"/>
          <w:sz w:val="19"/>
          <w:szCs w:val="19"/>
        </w:rPr>
        <w:tab/>
      </w:r>
      <w:r w:rsidRPr="003E79DC">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D3325D9" w14:textId="77777777"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14.5. Во всем, что не предусмотрено Договором, Стороны будут руководствоваться действующим законодательством </w:t>
      </w:r>
      <w:proofErr w:type="spellStart"/>
      <w:r w:rsidRPr="003E79DC">
        <w:rPr>
          <w:rFonts w:ascii="Tahoma" w:hAnsi="Tahoma" w:cs="Tahoma"/>
          <w:sz w:val="19"/>
          <w:szCs w:val="19"/>
        </w:rPr>
        <w:t>Кыргызской</w:t>
      </w:r>
      <w:proofErr w:type="spellEnd"/>
      <w:r w:rsidRPr="003E79DC">
        <w:rPr>
          <w:rFonts w:ascii="Tahoma" w:hAnsi="Tahoma" w:cs="Tahoma"/>
          <w:sz w:val="19"/>
          <w:szCs w:val="19"/>
        </w:rPr>
        <w:t xml:space="preserve"> Республики.</w:t>
      </w:r>
    </w:p>
    <w:p w14:paraId="7E3FB91D" w14:textId="1CA8DE82" w:rsidR="003E79DC" w:rsidRPr="003E79DC" w:rsidRDefault="003E79DC" w:rsidP="00A92DBF">
      <w:pPr>
        <w:spacing w:after="0" w:line="240" w:lineRule="auto"/>
        <w:ind w:left="567" w:hanging="567"/>
        <w:jc w:val="both"/>
        <w:rPr>
          <w:rFonts w:ascii="Tahoma" w:hAnsi="Tahoma" w:cs="Tahoma"/>
          <w:sz w:val="19"/>
          <w:szCs w:val="19"/>
        </w:rPr>
      </w:pPr>
      <w:r w:rsidRPr="003E79DC">
        <w:rPr>
          <w:rFonts w:ascii="Tahoma" w:hAnsi="Tahoma" w:cs="Tahoma"/>
          <w:sz w:val="19"/>
          <w:szCs w:val="19"/>
        </w:rPr>
        <w:t xml:space="preserve">14.6. </w:t>
      </w:r>
      <w:r w:rsidR="00A92DBF">
        <w:rPr>
          <w:rFonts w:ascii="Tahoma" w:hAnsi="Tahoma" w:cs="Tahoma"/>
          <w:sz w:val="19"/>
          <w:szCs w:val="19"/>
        </w:rPr>
        <w:tab/>
      </w:r>
      <w:r w:rsidRPr="003E79DC">
        <w:rPr>
          <w:rFonts w:ascii="Tahoma" w:hAnsi="Tahoma" w:cs="Tahoma"/>
          <w:sz w:val="19"/>
          <w:szCs w:val="19"/>
        </w:rPr>
        <w:t>Все приложения, рабочие проекты, технические задания к Договору являются неотъемлемой его частью.</w:t>
      </w:r>
    </w:p>
    <w:p w14:paraId="6DAD9215" w14:textId="156CD6BA" w:rsidR="003E79DC" w:rsidRPr="003E79DC" w:rsidRDefault="003E79DC" w:rsidP="00A92DBF">
      <w:pPr>
        <w:spacing w:after="0" w:line="240" w:lineRule="auto"/>
        <w:ind w:left="567" w:hanging="567"/>
        <w:jc w:val="both"/>
        <w:rPr>
          <w:rFonts w:ascii="Tahoma" w:hAnsi="Tahoma" w:cs="Tahoma"/>
          <w:bCs/>
          <w:sz w:val="19"/>
          <w:szCs w:val="19"/>
        </w:rPr>
      </w:pPr>
      <w:r w:rsidRPr="003E79DC">
        <w:rPr>
          <w:rFonts w:ascii="Tahoma" w:hAnsi="Tahoma" w:cs="Tahoma"/>
          <w:bCs/>
          <w:sz w:val="19"/>
          <w:szCs w:val="19"/>
        </w:rPr>
        <w:t xml:space="preserve">14.7. </w:t>
      </w:r>
      <w:r w:rsidR="00A92DBF">
        <w:rPr>
          <w:rFonts w:ascii="Tahoma" w:hAnsi="Tahoma" w:cs="Tahoma"/>
          <w:bCs/>
          <w:sz w:val="19"/>
          <w:szCs w:val="19"/>
        </w:rPr>
        <w:tab/>
      </w:r>
      <w:r w:rsidRPr="003E79DC">
        <w:rPr>
          <w:rFonts w:ascii="Tahoma" w:hAnsi="Tahoma" w:cs="Tahoma"/>
          <w:bCs/>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 </w:t>
      </w:r>
    </w:p>
    <w:p w14:paraId="36CA15E8" w14:textId="77777777" w:rsidR="003E79DC" w:rsidRPr="003E79DC" w:rsidRDefault="003E79DC" w:rsidP="003E79DC">
      <w:pPr>
        <w:spacing w:after="0" w:line="240" w:lineRule="auto"/>
        <w:jc w:val="both"/>
        <w:rPr>
          <w:rFonts w:ascii="Tahoma" w:hAnsi="Tahoma" w:cs="Tahoma"/>
          <w:sz w:val="19"/>
          <w:szCs w:val="19"/>
        </w:rPr>
      </w:pPr>
    </w:p>
    <w:p w14:paraId="01B73CE0"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Приложения к Договору:</w:t>
      </w:r>
    </w:p>
    <w:p w14:paraId="6DA71DD0"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Приложение №1 – </w:t>
      </w:r>
      <w:r w:rsidRPr="003E79DC">
        <w:rPr>
          <w:rFonts w:ascii="Tahoma" w:hAnsi="Tahoma" w:cs="Tahoma"/>
          <w:sz w:val="19"/>
          <w:szCs w:val="19"/>
        </w:rPr>
        <w:t>Перечень выполняемых работ;</w:t>
      </w:r>
    </w:p>
    <w:p w14:paraId="3F2F967F"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Приложение №2 – </w:t>
      </w:r>
      <w:r w:rsidRPr="003E79DC">
        <w:rPr>
          <w:rFonts w:ascii="Tahoma" w:hAnsi="Tahoma" w:cs="Tahoma"/>
          <w:sz w:val="19"/>
          <w:szCs w:val="19"/>
        </w:rPr>
        <w:t>Техническое задание на строительно-монтажные работы;</w:t>
      </w:r>
    </w:p>
    <w:p w14:paraId="1FAD6021"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Приложение №3 – </w:t>
      </w:r>
      <w:r w:rsidRPr="003E79DC">
        <w:rPr>
          <w:rFonts w:ascii="Tahoma" w:hAnsi="Tahoma" w:cs="Tahoma"/>
          <w:sz w:val="19"/>
          <w:szCs w:val="19"/>
        </w:rPr>
        <w:t>Смета на выполнение строительно-монтажных работ;</w:t>
      </w:r>
    </w:p>
    <w:p w14:paraId="594D8B3B"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Приложение №4 – </w:t>
      </w:r>
      <w:r w:rsidRPr="003E79DC">
        <w:rPr>
          <w:rFonts w:ascii="Tahoma" w:hAnsi="Tahoma" w:cs="Tahoma"/>
          <w:sz w:val="19"/>
          <w:szCs w:val="19"/>
        </w:rPr>
        <w:t>Акт приемки-передачи выполненных строительно-монтажных работ;</w:t>
      </w:r>
    </w:p>
    <w:p w14:paraId="0EE34DF3"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Приложение №5</w:t>
      </w:r>
      <w:r w:rsidRPr="003E79DC">
        <w:rPr>
          <w:rFonts w:ascii="Tahoma" w:hAnsi="Tahoma" w:cs="Tahoma"/>
          <w:sz w:val="19"/>
          <w:szCs w:val="19"/>
        </w:rPr>
        <w:t xml:space="preserve"> – Дефектный Акт;</w:t>
      </w:r>
    </w:p>
    <w:p w14:paraId="41320BE4"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Приложение №6</w:t>
      </w:r>
      <w:r w:rsidRPr="003E79DC">
        <w:rPr>
          <w:rFonts w:ascii="Tahoma" w:hAnsi="Tahoma" w:cs="Tahoma"/>
          <w:sz w:val="19"/>
          <w:szCs w:val="19"/>
        </w:rPr>
        <w:t xml:space="preserve"> – Требования по изготовлению, хранению и монтажу башен.</w:t>
      </w:r>
    </w:p>
    <w:p w14:paraId="37FEEE8A" w14:textId="77777777" w:rsidR="003E79DC" w:rsidRPr="003E79DC" w:rsidRDefault="003E79DC" w:rsidP="003E79DC">
      <w:pPr>
        <w:spacing w:after="0" w:line="240" w:lineRule="auto"/>
        <w:jc w:val="both"/>
        <w:rPr>
          <w:rFonts w:ascii="Tahoma" w:hAnsi="Tahoma" w:cs="Tahoma"/>
          <w:sz w:val="19"/>
          <w:szCs w:val="19"/>
        </w:rPr>
      </w:pPr>
    </w:p>
    <w:p w14:paraId="4A11ED43" w14:textId="77777777" w:rsidR="003E79DC" w:rsidRPr="003E79DC" w:rsidRDefault="003E79DC" w:rsidP="003E79DC">
      <w:pPr>
        <w:spacing w:after="0" w:line="240" w:lineRule="auto"/>
        <w:ind w:left="360"/>
        <w:jc w:val="center"/>
        <w:rPr>
          <w:rFonts w:ascii="Tahoma" w:hAnsi="Tahoma" w:cs="Tahoma"/>
          <w:b/>
          <w:sz w:val="19"/>
          <w:szCs w:val="19"/>
        </w:rPr>
      </w:pPr>
      <w:r w:rsidRPr="003E79DC">
        <w:rPr>
          <w:rFonts w:ascii="Tahoma" w:hAnsi="Tahoma" w:cs="Tahoma"/>
          <w:b/>
          <w:sz w:val="19"/>
          <w:szCs w:val="19"/>
        </w:rPr>
        <w:t>15.Адреса, реквизиты и подписи сторон</w:t>
      </w:r>
    </w:p>
    <w:p w14:paraId="2CC807F8" w14:textId="77777777" w:rsidR="003E79DC" w:rsidRPr="003E79DC" w:rsidRDefault="003E79DC" w:rsidP="003E79DC">
      <w:pPr>
        <w:spacing w:after="0" w:line="240" w:lineRule="auto"/>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4"/>
      </w:tblGrid>
      <w:tr w:rsidR="003E79DC" w:rsidRPr="003E79DC" w14:paraId="6DB0A863" w14:textId="77777777" w:rsidTr="00D845C4">
        <w:tc>
          <w:tcPr>
            <w:tcW w:w="4956" w:type="dxa"/>
          </w:tcPr>
          <w:p w14:paraId="10E68CC3" w14:textId="77777777" w:rsidR="003E79DC" w:rsidRPr="003E79DC" w:rsidRDefault="003E79DC" w:rsidP="00D845C4">
            <w:pPr>
              <w:pStyle w:val="af2"/>
              <w:rPr>
                <w:rFonts w:ascii="Tahoma" w:hAnsi="Tahoma" w:cs="Tahoma"/>
                <w:b/>
                <w:sz w:val="19"/>
                <w:szCs w:val="19"/>
              </w:rPr>
            </w:pPr>
            <w:r w:rsidRPr="003E79DC">
              <w:rPr>
                <w:rFonts w:ascii="Tahoma" w:hAnsi="Tahoma" w:cs="Tahoma"/>
                <w:b/>
                <w:sz w:val="19"/>
                <w:szCs w:val="19"/>
              </w:rPr>
              <w:t>«ЗАКАЗЧИК»:</w:t>
            </w:r>
          </w:p>
          <w:p w14:paraId="77B2DC3E" w14:textId="77777777" w:rsidR="003E79DC" w:rsidRPr="003E79DC" w:rsidRDefault="003E79DC" w:rsidP="00D845C4">
            <w:pPr>
              <w:pStyle w:val="af2"/>
              <w:rPr>
                <w:rFonts w:ascii="Tahoma" w:hAnsi="Tahoma" w:cs="Tahoma"/>
                <w:sz w:val="19"/>
                <w:szCs w:val="19"/>
              </w:rPr>
            </w:pPr>
          </w:p>
        </w:tc>
        <w:tc>
          <w:tcPr>
            <w:tcW w:w="4957" w:type="dxa"/>
          </w:tcPr>
          <w:p w14:paraId="23B83AB3" w14:textId="77777777" w:rsidR="003E79DC" w:rsidRPr="003E79DC" w:rsidRDefault="003E79DC" w:rsidP="00D845C4">
            <w:pPr>
              <w:pStyle w:val="af2"/>
              <w:rPr>
                <w:rFonts w:ascii="Tahoma" w:hAnsi="Tahoma" w:cs="Tahoma"/>
                <w:sz w:val="19"/>
                <w:szCs w:val="19"/>
              </w:rPr>
            </w:pPr>
            <w:r w:rsidRPr="003E79DC">
              <w:rPr>
                <w:rFonts w:ascii="Tahoma" w:hAnsi="Tahoma" w:cs="Tahoma"/>
                <w:b/>
                <w:sz w:val="19"/>
                <w:szCs w:val="19"/>
              </w:rPr>
              <w:t>«ПОДРЯДЧИК»</w:t>
            </w:r>
          </w:p>
        </w:tc>
      </w:tr>
      <w:tr w:rsidR="003E79DC" w:rsidRPr="003E79DC" w14:paraId="164CE497" w14:textId="77777777" w:rsidTr="00D845C4">
        <w:tc>
          <w:tcPr>
            <w:tcW w:w="4956" w:type="dxa"/>
          </w:tcPr>
          <w:p w14:paraId="2D38C31F" w14:textId="77777777" w:rsidR="003E79DC" w:rsidRPr="003E79DC" w:rsidRDefault="003E79DC" w:rsidP="00D845C4">
            <w:pPr>
              <w:spacing w:after="0" w:line="240" w:lineRule="auto"/>
              <w:rPr>
                <w:rFonts w:ascii="Tahoma" w:hAnsi="Tahoma" w:cs="Tahoma"/>
                <w:b/>
                <w:sz w:val="19"/>
                <w:szCs w:val="19"/>
              </w:rPr>
            </w:pPr>
            <w:r w:rsidRPr="003E79DC">
              <w:rPr>
                <w:rFonts w:ascii="Tahoma" w:hAnsi="Tahoma" w:cs="Tahoma"/>
                <w:b/>
                <w:sz w:val="19"/>
                <w:szCs w:val="19"/>
              </w:rPr>
              <w:t xml:space="preserve">ЗАО «Альфа Телеком»                                </w:t>
            </w:r>
          </w:p>
          <w:p w14:paraId="75A23820" w14:textId="77777777" w:rsidR="003E79DC" w:rsidRPr="003E79DC" w:rsidRDefault="003E79DC" w:rsidP="00D845C4">
            <w:pPr>
              <w:spacing w:after="0" w:line="240" w:lineRule="auto"/>
              <w:rPr>
                <w:rFonts w:ascii="Tahoma" w:hAnsi="Tahoma" w:cs="Tahoma"/>
                <w:sz w:val="19"/>
                <w:szCs w:val="19"/>
              </w:rPr>
            </w:pPr>
            <w:proofErr w:type="spellStart"/>
            <w:r w:rsidRPr="003E79DC">
              <w:rPr>
                <w:rFonts w:ascii="Tahoma" w:hAnsi="Tahoma" w:cs="Tahoma"/>
                <w:sz w:val="19"/>
                <w:szCs w:val="19"/>
              </w:rPr>
              <w:t>Кыргызская</w:t>
            </w:r>
            <w:proofErr w:type="spellEnd"/>
            <w:r w:rsidRPr="003E79DC">
              <w:rPr>
                <w:rFonts w:ascii="Tahoma" w:hAnsi="Tahoma" w:cs="Tahoma"/>
                <w:sz w:val="19"/>
                <w:szCs w:val="19"/>
              </w:rPr>
              <w:t xml:space="preserve"> Республика                                     </w:t>
            </w:r>
            <w:r w:rsidRPr="003E79DC">
              <w:rPr>
                <w:rFonts w:ascii="Tahoma" w:hAnsi="Tahoma" w:cs="Tahoma"/>
                <w:sz w:val="19"/>
                <w:szCs w:val="19"/>
              </w:rPr>
              <w:tab/>
              <w:t xml:space="preserve">                                             </w:t>
            </w:r>
          </w:p>
          <w:p w14:paraId="6B5028D8"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г. Бишкек, ул. </w:t>
            </w:r>
            <w:proofErr w:type="spellStart"/>
            <w:r w:rsidRPr="003E79DC">
              <w:rPr>
                <w:rFonts w:ascii="Tahoma" w:hAnsi="Tahoma" w:cs="Tahoma"/>
                <w:sz w:val="19"/>
                <w:szCs w:val="19"/>
              </w:rPr>
              <w:t>Суюмбаева</w:t>
            </w:r>
            <w:proofErr w:type="spellEnd"/>
            <w:r w:rsidRPr="003E79DC">
              <w:rPr>
                <w:rFonts w:ascii="Tahoma" w:hAnsi="Tahoma" w:cs="Tahoma"/>
                <w:sz w:val="19"/>
                <w:szCs w:val="19"/>
              </w:rPr>
              <w:t xml:space="preserve">, 123                           </w:t>
            </w:r>
          </w:p>
          <w:p w14:paraId="7D3BE52B"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р/с 1091820182530113</w:t>
            </w:r>
            <w:r w:rsidRPr="003E79DC">
              <w:rPr>
                <w:rFonts w:ascii="Tahoma" w:hAnsi="Tahoma" w:cs="Tahoma"/>
                <w:sz w:val="19"/>
                <w:szCs w:val="19"/>
              </w:rPr>
              <w:tab/>
              <w:t xml:space="preserve">                                     </w:t>
            </w:r>
          </w:p>
          <w:p w14:paraId="7DD3A8D0"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в ОАО «</w:t>
            </w:r>
            <w:proofErr w:type="spellStart"/>
            <w:r w:rsidRPr="003E79DC">
              <w:rPr>
                <w:rFonts w:ascii="Tahoma" w:hAnsi="Tahoma" w:cs="Tahoma"/>
                <w:sz w:val="19"/>
                <w:szCs w:val="19"/>
              </w:rPr>
              <w:t>Оптима</w:t>
            </w:r>
            <w:proofErr w:type="spellEnd"/>
            <w:r w:rsidRPr="003E79DC">
              <w:rPr>
                <w:rFonts w:ascii="Tahoma" w:hAnsi="Tahoma" w:cs="Tahoma"/>
                <w:sz w:val="19"/>
                <w:szCs w:val="19"/>
              </w:rPr>
              <w:t xml:space="preserve"> Банк»,</w:t>
            </w:r>
            <w:r w:rsidRPr="003E79DC">
              <w:rPr>
                <w:rFonts w:ascii="Tahoma" w:hAnsi="Tahoma" w:cs="Tahoma"/>
                <w:sz w:val="19"/>
                <w:szCs w:val="19"/>
              </w:rPr>
              <w:tab/>
              <w:t xml:space="preserve">                                     </w:t>
            </w:r>
          </w:p>
          <w:p w14:paraId="3C00400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БИК 109018                                                       </w:t>
            </w:r>
          </w:p>
          <w:p w14:paraId="70A622BD"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ИНН: 00406200910056                                       </w:t>
            </w:r>
          </w:p>
          <w:p w14:paraId="308F9BB5"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ОКПО 26611735                                                </w:t>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r>
          </w:p>
          <w:p w14:paraId="105529BA"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b/>
                <w:sz w:val="19"/>
                <w:szCs w:val="19"/>
              </w:rPr>
              <w:t>Реквизиты для внесения ГОИД:</w:t>
            </w:r>
          </w:p>
          <w:p w14:paraId="2E2E762D" w14:textId="77777777" w:rsidR="003E79DC" w:rsidRPr="003E79DC" w:rsidRDefault="003E79DC" w:rsidP="00D845C4">
            <w:pPr>
              <w:pStyle w:val="af2"/>
              <w:rPr>
                <w:rFonts w:ascii="Tahoma" w:eastAsiaTheme="minorHAnsi" w:hAnsi="Tahoma" w:cs="Tahoma"/>
                <w:sz w:val="19"/>
                <w:szCs w:val="19"/>
              </w:rPr>
            </w:pPr>
            <w:r w:rsidRPr="003E79DC">
              <w:rPr>
                <w:rFonts w:ascii="Tahoma" w:eastAsiaTheme="minorHAnsi" w:hAnsi="Tahoma" w:cs="Tahoma"/>
                <w:sz w:val="19"/>
                <w:szCs w:val="19"/>
              </w:rPr>
              <w:t>ОАО “</w:t>
            </w:r>
            <w:proofErr w:type="spellStart"/>
            <w:r w:rsidRPr="003E79DC">
              <w:rPr>
                <w:rFonts w:ascii="Tahoma" w:eastAsiaTheme="minorHAnsi" w:hAnsi="Tahoma" w:cs="Tahoma"/>
                <w:sz w:val="19"/>
                <w:szCs w:val="19"/>
              </w:rPr>
              <w:t>Айыл</w:t>
            </w:r>
            <w:proofErr w:type="spellEnd"/>
            <w:r w:rsidRPr="003E79DC">
              <w:rPr>
                <w:rFonts w:ascii="Tahoma" w:eastAsiaTheme="minorHAnsi" w:hAnsi="Tahoma" w:cs="Tahoma"/>
                <w:sz w:val="19"/>
                <w:szCs w:val="19"/>
              </w:rPr>
              <w:t xml:space="preserve"> Банк»</w:t>
            </w:r>
          </w:p>
          <w:p w14:paraId="47785944" w14:textId="77777777" w:rsidR="003E79DC" w:rsidRPr="003E79DC" w:rsidRDefault="003E79DC" w:rsidP="00D845C4">
            <w:pPr>
              <w:pStyle w:val="af2"/>
              <w:rPr>
                <w:rFonts w:ascii="Tahoma" w:eastAsiaTheme="minorHAnsi" w:hAnsi="Tahoma" w:cs="Tahoma"/>
                <w:sz w:val="19"/>
                <w:szCs w:val="19"/>
              </w:rPr>
            </w:pPr>
            <w:r w:rsidRPr="003E79DC">
              <w:rPr>
                <w:rFonts w:ascii="Tahoma" w:eastAsiaTheme="minorHAnsi" w:hAnsi="Tahoma" w:cs="Tahoma"/>
                <w:sz w:val="19"/>
                <w:szCs w:val="19"/>
              </w:rPr>
              <w:t>Получатель: ЗАО "Альфа Телеком",</w:t>
            </w:r>
          </w:p>
          <w:p w14:paraId="6F055307" w14:textId="77777777" w:rsidR="003E79DC" w:rsidRPr="003E79DC" w:rsidRDefault="003E79DC" w:rsidP="00D845C4">
            <w:pPr>
              <w:pStyle w:val="af2"/>
              <w:rPr>
                <w:rFonts w:ascii="Tahoma" w:eastAsiaTheme="minorHAnsi" w:hAnsi="Tahoma" w:cs="Tahoma"/>
                <w:sz w:val="19"/>
                <w:szCs w:val="19"/>
              </w:rPr>
            </w:pPr>
            <w:r w:rsidRPr="003E79DC">
              <w:rPr>
                <w:rFonts w:ascii="Tahoma" w:eastAsiaTheme="minorHAnsi" w:hAnsi="Tahoma" w:cs="Tahoma"/>
                <w:sz w:val="19"/>
                <w:szCs w:val="19"/>
              </w:rPr>
              <w:t>Счет № 1350100027537623</w:t>
            </w:r>
          </w:p>
          <w:p w14:paraId="3A4F1EC4" w14:textId="77777777" w:rsidR="003E79DC" w:rsidRPr="003E79DC" w:rsidRDefault="003E79DC" w:rsidP="00D845C4">
            <w:pPr>
              <w:pStyle w:val="af2"/>
              <w:rPr>
                <w:rFonts w:ascii="Tahoma" w:eastAsiaTheme="minorHAnsi" w:hAnsi="Tahoma" w:cs="Tahoma"/>
                <w:b/>
                <w:sz w:val="19"/>
                <w:szCs w:val="19"/>
              </w:rPr>
            </w:pPr>
            <w:r w:rsidRPr="003E79DC">
              <w:rPr>
                <w:rFonts w:ascii="Tahoma" w:eastAsiaTheme="minorHAnsi" w:hAnsi="Tahoma" w:cs="Tahoma"/>
                <w:sz w:val="19"/>
                <w:szCs w:val="19"/>
              </w:rPr>
              <w:t>БИК: 135501</w:t>
            </w:r>
          </w:p>
          <w:p w14:paraId="085C1C59" w14:textId="77777777" w:rsidR="003E79DC" w:rsidRPr="003E79DC" w:rsidRDefault="003E79DC" w:rsidP="00D845C4">
            <w:pPr>
              <w:pStyle w:val="af2"/>
              <w:rPr>
                <w:rFonts w:ascii="Tahoma" w:eastAsiaTheme="minorHAnsi" w:hAnsi="Tahoma" w:cs="Tahoma"/>
                <w:sz w:val="19"/>
                <w:szCs w:val="19"/>
              </w:rPr>
            </w:pPr>
            <w:r w:rsidRPr="003E79DC">
              <w:rPr>
                <w:rFonts w:ascii="Tahoma" w:eastAsiaTheme="minorHAnsi" w:hAnsi="Tahoma" w:cs="Tahoma"/>
                <w:sz w:val="19"/>
                <w:szCs w:val="19"/>
              </w:rPr>
              <w:t xml:space="preserve">Назначение платежа: ГОИД по конкурсу </w:t>
            </w:r>
          </w:p>
          <w:p w14:paraId="50B83F53" w14:textId="77777777" w:rsidR="003E79DC" w:rsidRPr="003E79DC" w:rsidRDefault="003E79DC" w:rsidP="00D845C4">
            <w:pPr>
              <w:pStyle w:val="af2"/>
              <w:rPr>
                <w:rFonts w:ascii="Tahoma" w:eastAsiaTheme="minorHAnsi" w:hAnsi="Tahoma" w:cs="Tahoma"/>
                <w:sz w:val="19"/>
                <w:szCs w:val="19"/>
              </w:rPr>
            </w:pPr>
            <w:r w:rsidRPr="003E79DC">
              <w:rPr>
                <w:rFonts w:ascii="Tahoma" w:eastAsiaTheme="minorHAnsi" w:hAnsi="Tahoma" w:cs="Tahoma"/>
                <w:sz w:val="19"/>
                <w:szCs w:val="19"/>
              </w:rPr>
              <w:t>на строительство БС ЗАО "Альфа Телеком".</w:t>
            </w:r>
          </w:p>
          <w:p w14:paraId="47622772" w14:textId="77777777" w:rsidR="003E79DC" w:rsidRPr="003E79DC" w:rsidRDefault="003E79DC" w:rsidP="00D845C4">
            <w:pPr>
              <w:pStyle w:val="af2"/>
              <w:rPr>
                <w:rFonts w:ascii="Tahoma" w:hAnsi="Tahoma" w:cs="Tahoma"/>
                <w:sz w:val="19"/>
                <w:szCs w:val="19"/>
              </w:rPr>
            </w:pPr>
          </w:p>
          <w:p w14:paraId="1B902785" w14:textId="77777777" w:rsidR="003E79DC" w:rsidRPr="003E79DC" w:rsidRDefault="003E79DC" w:rsidP="00D845C4">
            <w:pPr>
              <w:pStyle w:val="af2"/>
              <w:rPr>
                <w:rFonts w:ascii="Tahoma" w:hAnsi="Tahoma" w:cs="Tahoma"/>
                <w:b/>
                <w:sz w:val="19"/>
                <w:szCs w:val="19"/>
              </w:rPr>
            </w:pPr>
            <w:r w:rsidRPr="003E79DC">
              <w:rPr>
                <w:rFonts w:ascii="Tahoma" w:hAnsi="Tahoma" w:cs="Tahoma"/>
                <w:b/>
                <w:sz w:val="19"/>
                <w:szCs w:val="19"/>
              </w:rPr>
              <w:t>Технический директор</w:t>
            </w:r>
          </w:p>
          <w:p w14:paraId="0448CA66" w14:textId="77777777" w:rsidR="003E79DC" w:rsidRPr="003E79DC" w:rsidRDefault="003E79DC" w:rsidP="00D845C4">
            <w:pPr>
              <w:pStyle w:val="af2"/>
              <w:rPr>
                <w:rFonts w:ascii="Tahoma" w:hAnsi="Tahoma" w:cs="Tahoma"/>
                <w:sz w:val="19"/>
                <w:szCs w:val="19"/>
              </w:rPr>
            </w:pPr>
          </w:p>
          <w:p w14:paraId="77895D8E" w14:textId="77777777" w:rsidR="003E79DC" w:rsidRPr="003E79DC" w:rsidRDefault="003E79DC" w:rsidP="00D845C4">
            <w:pPr>
              <w:pStyle w:val="af2"/>
              <w:rPr>
                <w:rFonts w:ascii="Tahoma" w:hAnsi="Tahoma" w:cs="Tahoma"/>
                <w:sz w:val="19"/>
                <w:szCs w:val="19"/>
              </w:rPr>
            </w:pPr>
          </w:p>
          <w:p w14:paraId="6BD6FAC2" w14:textId="77777777" w:rsidR="003E79DC" w:rsidRPr="003E79DC" w:rsidRDefault="003E79DC" w:rsidP="00D845C4">
            <w:pPr>
              <w:pStyle w:val="af2"/>
              <w:rPr>
                <w:rFonts w:ascii="Tahoma" w:hAnsi="Tahoma" w:cs="Tahoma"/>
                <w:b/>
                <w:sz w:val="19"/>
                <w:szCs w:val="19"/>
              </w:rPr>
            </w:pPr>
            <w:r w:rsidRPr="003E79DC">
              <w:rPr>
                <w:rFonts w:ascii="Tahoma" w:hAnsi="Tahoma" w:cs="Tahoma"/>
                <w:b/>
                <w:sz w:val="19"/>
                <w:szCs w:val="19"/>
              </w:rPr>
              <w:t>/Кайыков Б. Ш. /________________________</w:t>
            </w:r>
          </w:p>
          <w:p w14:paraId="315ECD27" w14:textId="77777777" w:rsidR="003E79DC" w:rsidRPr="003E79DC" w:rsidRDefault="003E79DC" w:rsidP="00D845C4">
            <w:pPr>
              <w:pStyle w:val="af2"/>
              <w:rPr>
                <w:rFonts w:ascii="Tahoma" w:hAnsi="Tahoma" w:cs="Tahoma"/>
                <w:sz w:val="19"/>
                <w:szCs w:val="19"/>
              </w:rPr>
            </w:pPr>
            <w:r w:rsidRPr="003E79DC">
              <w:rPr>
                <w:rFonts w:ascii="Tahoma" w:hAnsi="Tahoma" w:cs="Tahoma"/>
                <w:sz w:val="19"/>
                <w:szCs w:val="19"/>
              </w:rPr>
              <w:t xml:space="preserve">                          </w:t>
            </w:r>
          </w:p>
          <w:p w14:paraId="1CF12192" w14:textId="77777777" w:rsidR="003E79DC" w:rsidRPr="003E79DC" w:rsidRDefault="003E79DC" w:rsidP="00D845C4">
            <w:pPr>
              <w:pStyle w:val="af2"/>
              <w:rPr>
                <w:rFonts w:ascii="Tahoma" w:hAnsi="Tahoma" w:cs="Tahoma"/>
                <w:sz w:val="19"/>
                <w:szCs w:val="19"/>
              </w:rPr>
            </w:pPr>
            <w:r w:rsidRPr="003E79DC">
              <w:rPr>
                <w:rFonts w:ascii="Tahoma" w:hAnsi="Tahoma" w:cs="Tahoma"/>
                <w:sz w:val="19"/>
                <w:szCs w:val="19"/>
              </w:rPr>
              <w:t>М.П.</w:t>
            </w:r>
            <w:r w:rsidRPr="003E79DC">
              <w:rPr>
                <w:rFonts w:ascii="Tahoma" w:hAnsi="Tahoma" w:cs="Tahoma"/>
                <w:sz w:val="19"/>
                <w:szCs w:val="19"/>
              </w:rPr>
              <w:tab/>
            </w:r>
          </w:p>
        </w:tc>
        <w:tc>
          <w:tcPr>
            <w:tcW w:w="4957" w:type="dxa"/>
          </w:tcPr>
          <w:p w14:paraId="69A18DB1" w14:textId="77777777" w:rsidR="003E79DC" w:rsidRPr="003E79DC" w:rsidRDefault="003E79DC" w:rsidP="00D845C4">
            <w:pPr>
              <w:pStyle w:val="af2"/>
              <w:contextualSpacing/>
              <w:rPr>
                <w:rFonts w:ascii="Tahoma" w:hAnsi="Tahoma" w:cs="Tahoma"/>
                <w:b/>
                <w:sz w:val="19"/>
                <w:szCs w:val="19"/>
              </w:rPr>
            </w:pPr>
          </w:p>
          <w:p w14:paraId="75C5AD38" w14:textId="77777777" w:rsidR="003E79DC" w:rsidRPr="003E79DC" w:rsidRDefault="003E79DC" w:rsidP="00D845C4">
            <w:pPr>
              <w:pStyle w:val="af2"/>
              <w:contextualSpacing/>
              <w:rPr>
                <w:rFonts w:ascii="Tahoma" w:hAnsi="Tahoma" w:cs="Tahoma"/>
                <w:b/>
                <w:sz w:val="19"/>
                <w:szCs w:val="19"/>
              </w:rPr>
            </w:pPr>
          </w:p>
          <w:p w14:paraId="3B932917" w14:textId="77777777" w:rsidR="003E79DC" w:rsidRPr="003E79DC" w:rsidRDefault="003E79DC" w:rsidP="00D845C4">
            <w:pPr>
              <w:pStyle w:val="af2"/>
              <w:contextualSpacing/>
              <w:rPr>
                <w:rFonts w:ascii="Tahoma" w:hAnsi="Tahoma" w:cs="Tahoma"/>
                <w:b/>
                <w:sz w:val="19"/>
                <w:szCs w:val="19"/>
              </w:rPr>
            </w:pPr>
          </w:p>
          <w:p w14:paraId="179C38FD" w14:textId="77777777" w:rsidR="003E79DC" w:rsidRPr="003E79DC" w:rsidRDefault="003E79DC" w:rsidP="00D845C4">
            <w:pPr>
              <w:pStyle w:val="af2"/>
              <w:contextualSpacing/>
              <w:rPr>
                <w:rFonts w:ascii="Tahoma" w:hAnsi="Tahoma" w:cs="Tahoma"/>
                <w:b/>
                <w:sz w:val="19"/>
                <w:szCs w:val="19"/>
              </w:rPr>
            </w:pPr>
          </w:p>
          <w:p w14:paraId="5F430F62" w14:textId="77777777" w:rsidR="003E79DC" w:rsidRPr="003E79DC" w:rsidRDefault="003E79DC" w:rsidP="00D845C4">
            <w:pPr>
              <w:pStyle w:val="af2"/>
              <w:contextualSpacing/>
              <w:rPr>
                <w:rFonts w:ascii="Tahoma" w:hAnsi="Tahoma" w:cs="Tahoma"/>
                <w:b/>
                <w:sz w:val="19"/>
                <w:szCs w:val="19"/>
              </w:rPr>
            </w:pPr>
          </w:p>
          <w:p w14:paraId="2AB21BC3" w14:textId="77777777" w:rsidR="003E79DC" w:rsidRPr="003E79DC" w:rsidRDefault="003E79DC" w:rsidP="00D845C4">
            <w:pPr>
              <w:pStyle w:val="af2"/>
              <w:contextualSpacing/>
              <w:rPr>
                <w:rFonts w:ascii="Tahoma" w:hAnsi="Tahoma" w:cs="Tahoma"/>
                <w:b/>
                <w:sz w:val="19"/>
                <w:szCs w:val="19"/>
              </w:rPr>
            </w:pPr>
            <w:r w:rsidRPr="003E79DC">
              <w:rPr>
                <w:rFonts w:ascii="Tahoma" w:hAnsi="Tahoma" w:cs="Tahoma"/>
                <w:b/>
                <w:sz w:val="19"/>
                <w:szCs w:val="19"/>
              </w:rPr>
              <w:t xml:space="preserve"> </w:t>
            </w:r>
          </w:p>
          <w:p w14:paraId="0DDFD6AB" w14:textId="77777777" w:rsidR="003E79DC" w:rsidRPr="003E79DC" w:rsidRDefault="003E79DC" w:rsidP="00D845C4">
            <w:pPr>
              <w:pStyle w:val="af2"/>
              <w:contextualSpacing/>
              <w:rPr>
                <w:rFonts w:ascii="Tahoma" w:hAnsi="Tahoma" w:cs="Tahoma"/>
                <w:b/>
                <w:sz w:val="19"/>
                <w:szCs w:val="19"/>
              </w:rPr>
            </w:pPr>
          </w:p>
          <w:p w14:paraId="5F3B14E4" w14:textId="77777777" w:rsidR="003E79DC" w:rsidRPr="003E79DC" w:rsidRDefault="003E79DC" w:rsidP="00D845C4">
            <w:pPr>
              <w:pStyle w:val="af2"/>
              <w:contextualSpacing/>
              <w:rPr>
                <w:rFonts w:ascii="Tahoma" w:hAnsi="Tahoma" w:cs="Tahoma"/>
                <w:b/>
                <w:sz w:val="19"/>
                <w:szCs w:val="19"/>
              </w:rPr>
            </w:pPr>
            <w:r w:rsidRPr="003E79DC">
              <w:rPr>
                <w:rFonts w:ascii="Tahoma" w:hAnsi="Tahoma" w:cs="Tahoma"/>
                <w:b/>
                <w:sz w:val="19"/>
                <w:szCs w:val="19"/>
              </w:rPr>
              <w:t xml:space="preserve">_________________________ </w:t>
            </w:r>
          </w:p>
          <w:p w14:paraId="789D668F" w14:textId="77777777" w:rsidR="003E79DC" w:rsidRPr="003E79DC" w:rsidRDefault="003E79DC" w:rsidP="00D845C4">
            <w:pPr>
              <w:pStyle w:val="af2"/>
              <w:contextualSpacing/>
              <w:rPr>
                <w:rFonts w:ascii="Tahoma" w:hAnsi="Tahoma" w:cs="Tahoma"/>
                <w:b/>
                <w:sz w:val="19"/>
                <w:szCs w:val="19"/>
              </w:rPr>
            </w:pPr>
          </w:p>
          <w:p w14:paraId="49748631" w14:textId="77777777" w:rsidR="003E79DC" w:rsidRPr="003E79DC" w:rsidRDefault="003E79DC" w:rsidP="00D845C4">
            <w:pPr>
              <w:pStyle w:val="af2"/>
              <w:rPr>
                <w:rFonts w:ascii="Tahoma" w:hAnsi="Tahoma" w:cs="Tahoma"/>
                <w:sz w:val="19"/>
                <w:szCs w:val="19"/>
              </w:rPr>
            </w:pPr>
            <w:r w:rsidRPr="003E79DC">
              <w:rPr>
                <w:rFonts w:ascii="Tahoma" w:hAnsi="Tahoma" w:cs="Tahoma"/>
                <w:sz w:val="19"/>
                <w:szCs w:val="19"/>
              </w:rPr>
              <w:t>М.П.</w:t>
            </w:r>
          </w:p>
        </w:tc>
      </w:tr>
    </w:tbl>
    <w:p w14:paraId="1EEA1FB8" w14:textId="77777777" w:rsidR="003E79DC" w:rsidRPr="003E79DC" w:rsidRDefault="003E79DC" w:rsidP="003E79DC">
      <w:pPr>
        <w:spacing w:after="0" w:line="240" w:lineRule="auto"/>
        <w:jc w:val="right"/>
        <w:rPr>
          <w:rFonts w:ascii="Tahoma" w:hAnsi="Tahoma" w:cs="Tahoma"/>
          <w:b/>
          <w:sz w:val="19"/>
          <w:szCs w:val="19"/>
        </w:rPr>
      </w:pPr>
    </w:p>
    <w:p w14:paraId="16CF856D"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rPr>
        <w:br w:type="page"/>
      </w:r>
    </w:p>
    <w:p w14:paraId="323E6730" w14:textId="77777777" w:rsidR="003E79DC" w:rsidRPr="003E79DC" w:rsidRDefault="003E79DC" w:rsidP="003E79DC">
      <w:pPr>
        <w:spacing w:after="0" w:line="240" w:lineRule="auto"/>
        <w:jc w:val="right"/>
        <w:rPr>
          <w:rFonts w:ascii="Tahoma" w:hAnsi="Tahoma" w:cs="Tahoma"/>
          <w:b/>
          <w:sz w:val="19"/>
          <w:szCs w:val="19"/>
        </w:rPr>
      </w:pPr>
      <w:r w:rsidRPr="003E79DC">
        <w:rPr>
          <w:rFonts w:ascii="Tahoma" w:hAnsi="Tahoma" w:cs="Tahoma"/>
          <w:b/>
          <w:sz w:val="19"/>
          <w:szCs w:val="19"/>
        </w:rPr>
        <w:t>Приложение №1</w:t>
      </w:r>
    </w:p>
    <w:p w14:paraId="1F0965F2"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 xml:space="preserve">к Договору подряда №________ </w:t>
      </w:r>
    </w:p>
    <w:p w14:paraId="4698AFA8"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от «____» ___________ 2023г.</w:t>
      </w:r>
    </w:p>
    <w:p w14:paraId="574CB6C8"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Перечень выполняемых работ</w:t>
      </w:r>
    </w:p>
    <w:p w14:paraId="350D0939" w14:textId="77777777" w:rsidR="003E79DC" w:rsidRPr="003E79DC" w:rsidRDefault="003E79DC" w:rsidP="003E79DC">
      <w:pPr>
        <w:spacing w:after="0" w:line="23" w:lineRule="atLeast"/>
        <w:ind w:left="-567"/>
        <w:jc w:val="center"/>
        <w:rPr>
          <w:rFonts w:ascii="Tahoma" w:hAnsi="Tahoma" w:cs="Tahoma"/>
          <w:sz w:val="19"/>
          <w:szCs w:val="19"/>
        </w:rPr>
      </w:pPr>
      <w:r w:rsidRPr="003E79DC">
        <w:rPr>
          <w:rFonts w:ascii="Tahoma" w:hAnsi="Tahoma" w:cs="Tahoma"/>
          <w:sz w:val="19"/>
          <w:szCs w:val="19"/>
        </w:rPr>
        <w:t>на строительство объектов связи с получением</w:t>
      </w:r>
    </w:p>
    <w:p w14:paraId="50279F21" w14:textId="49D49094" w:rsidR="003E79DC" w:rsidRDefault="003E79DC" w:rsidP="003E79DC">
      <w:pPr>
        <w:spacing w:after="0" w:line="23" w:lineRule="atLeast"/>
        <w:ind w:left="-567"/>
        <w:jc w:val="center"/>
        <w:rPr>
          <w:rFonts w:ascii="Tahoma" w:eastAsia="SimSun" w:hAnsi="Tahoma" w:cs="Tahoma"/>
          <w:b/>
          <w:bCs/>
          <w:color w:val="000000"/>
          <w:sz w:val="19"/>
          <w:szCs w:val="19"/>
        </w:rPr>
      </w:pPr>
      <w:r w:rsidRPr="003E79DC">
        <w:rPr>
          <w:rFonts w:ascii="Tahoma" w:hAnsi="Tahoma" w:cs="Tahoma"/>
          <w:sz w:val="19"/>
          <w:szCs w:val="19"/>
        </w:rPr>
        <w:t xml:space="preserve"> разрешительной и технической документации</w:t>
      </w:r>
      <w:r w:rsidRPr="003E79DC">
        <w:rPr>
          <w:rFonts w:ascii="Tahoma" w:eastAsia="SimSun" w:hAnsi="Tahoma" w:cs="Tahoma"/>
          <w:bCs/>
          <w:i/>
          <w:color w:val="000000"/>
          <w:sz w:val="19"/>
          <w:szCs w:val="19"/>
        </w:rPr>
        <w:t xml:space="preserve"> </w:t>
      </w:r>
      <w:r w:rsidRPr="003E79DC">
        <w:rPr>
          <w:rFonts w:ascii="Tahoma" w:eastAsia="SimSun" w:hAnsi="Tahoma" w:cs="Tahoma"/>
          <w:bCs/>
          <w:color w:val="000000"/>
          <w:sz w:val="19"/>
          <w:szCs w:val="19"/>
        </w:rPr>
        <w:t xml:space="preserve">по </w:t>
      </w:r>
      <w:r w:rsidRPr="003E79DC">
        <w:rPr>
          <w:rFonts w:ascii="Tahoma" w:eastAsia="SimSun" w:hAnsi="Tahoma" w:cs="Tahoma"/>
          <w:b/>
          <w:bCs/>
          <w:color w:val="000000"/>
          <w:sz w:val="19"/>
          <w:szCs w:val="19"/>
        </w:rPr>
        <w:t>Лоту№_____</w:t>
      </w:r>
    </w:p>
    <w:tbl>
      <w:tblPr>
        <w:tblW w:w="10343" w:type="dxa"/>
        <w:tblLook w:val="04A0" w:firstRow="1" w:lastRow="0" w:firstColumn="1" w:lastColumn="0" w:noHBand="0" w:noVBand="1"/>
      </w:tblPr>
      <w:tblGrid>
        <w:gridCol w:w="5098"/>
        <w:gridCol w:w="993"/>
        <w:gridCol w:w="992"/>
        <w:gridCol w:w="1559"/>
        <w:gridCol w:w="1701"/>
      </w:tblGrid>
      <w:tr w:rsidR="00287C50" w:rsidRPr="00362F38" w14:paraId="71897CDF" w14:textId="77777777" w:rsidTr="00443274">
        <w:trPr>
          <w:trHeight w:val="675"/>
        </w:trPr>
        <w:tc>
          <w:tcPr>
            <w:tcW w:w="50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C93F9" w14:textId="77777777" w:rsidR="00287C50" w:rsidRPr="00362F38" w:rsidRDefault="00287C50" w:rsidP="00287C50">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Подробное описание работ</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1605792C" w14:textId="77777777" w:rsidR="00287C50" w:rsidRPr="00362F38" w:rsidRDefault="00287C50" w:rsidP="00287C50">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B064BEC" w14:textId="77777777" w:rsidR="00287C50" w:rsidRPr="00362F38" w:rsidRDefault="00287C50" w:rsidP="00287C50">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Кол-во, объем</w:t>
            </w:r>
          </w:p>
        </w:tc>
        <w:tc>
          <w:tcPr>
            <w:tcW w:w="1559" w:type="dxa"/>
            <w:tcBorders>
              <w:top w:val="single" w:sz="4" w:space="0" w:color="auto"/>
              <w:left w:val="nil"/>
              <w:bottom w:val="single" w:sz="4" w:space="0" w:color="auto"/>
              <w:right w:val="single" w:sz="4" w:space="0" w:color="auto"/>
            </w:tcBorders>
            <w:shd w:val="clear" w:color="000000" w:fill="D9D9D9"/>
            <w:hideMark/>
          </w:tcPr>
          <w:p w14:paraId="6B9B8CC0" w14:textId="1B76F83F" w:rsidR="00287C50" w:rsidRPr="00362F38" w:rsidRDefault="00287C50" w:rsidP="00287C50">
            <w:pPr>
              <w:spacing w:after="0" w:line="240" w:lineRule="auto"/>
              <w:jc w:val="center"/>
              <w:rPr>
                <w:rFonts w:ascii="Tahoma" w:eastAsia="Times New Roman" w:hAnsi="Tahoma" w:cs="Tahoma"/>
                <w:b/>
                <w:bCs/>
                <w:color w:val="000000"/>
                <w:sz w:val="18"/>
                <w:szCs w:val="18"/>
                <w:lang w:eastAsia="ru-RU"/>
              </w:rPr>
            </w:pPr>
            <w:r w:rsidRPr="00287C50">
              <w:rPr>
                <w:rFonts w:ascii="Tahoma" w:eastAsia="Times New Roman" w:hAnsi="Tahoma" w:cs="Tahoma"/>
                <w:b/>
                <w:bCs/>
                <w:color w:val="000000"/>
                <w:sz w:val="18"/>
                <w:szCs w:val="18"/>
                <w:lang w:eastAsia="ru-RU"/>
              </w:rPr>
              <w:t>Стоимость без налогов, сом</w:t>
            </w:r>
          </w:p>
        </w:tc>
        <w:tc>
          <w:tcPr>
            <w:tcW w:w="1701" w:type="dxa"/>
            <w:tcBorders>
              <w:top w:val="single" w:sz="4" w:space="0" w:color="auto"/>
              <w:left w:val="nil"/>
              <w:bottom w:val="single" w:sz="4" w:space="0" w:color="auto"/>
              <w:right w:val="single" w:sz="4" w:space="0" w:color="auto"/>
            </w:tcBorders>
            <w:shd w:val="clear" w:color="000000" w:fill="D9D9D9"/>
            <w:hideMark/>
          </w:tcPr>
          <w:p w14:paraId="497390DE" w14:textId="29EA42DB" w:rsidR="00287C50" w:rsidRPr="00362F38" w:rsidRDefault="00287C50" w:rsidP="00287C50">
            <w:pPr>
              <w:spacing w:after="0" w:line="240" w:lineRule="auto"/>
              <w:jc w:val="center"/>
              <w:rPr>
                <w:rFonts w:ascii="Tahoma" w:eastAsia="Times New Roman" w:hAnsi="Tahoma" w:cs="Tahoma"/>
                <w:b/>
                <w:bCs/>
                <w:color w:val="000000"/>
                <w:sz w:val="18"/>
                <w:szCs w:val="18"/>
                <w:lang w:eastAsia="ru-RU"/>
              </w:rPr>
            </w:pPr>
            <w:r w:rsidRPr="00287C50">
              <w:rPr>
                <w:rFonts w:ascii="Tahoma" w:eastAsia="Times New Roman" w:hAnsi="Tahoma" w:cs="Tahoma"/>
                <w:b/>
                <w:bCs/>
                <w:color w:val="000000"/>
                <w:sz w:val="18"/>
                <w:szCs w:val="18"/>
                <w:lang w:eastAsia="ru-RU"/>
              </w:rPr>
              <w:t>Стоимость с уч. Налогов (НДС, НСП), сом</w:t>
            </w:r>
          </w:p>
        </w:tc>
      </w:tr>
      <w:tr w:rsidR="00287C50" w:rsidRPr="00362F38" w14:paraId="0661012E"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886A40"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1.</w:t>
            </w:r>
            <w:r w:rsidRPr="00362F38">
              <w:rPr>
                <w:rFonts w:ascii="Times New Roman" w:eastAsia="Times New Roman" w:hAnsi="Times New Roman"/>
                <w:b/>
                <w:bCs/>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Документация на строительство объектов связи:</w:t>
            </w:r>
          </w:p>
        </w:tc>
      </w:tr>
      <w:tr w:rsidR="00287C50" w:rsidRPr="00362F38" w14:paraId="12FD9288"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276F2B7"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93" w:type="dxa"/>
            <w:tcBorders>
              <w:top w:val="nil"/>
              <w:left w:val="nil"/>
              <w:bottom w:val="single" w:sz="4" w:space="0" w:color="auto"/>
              <w:right w:val="single" w:sz="4" w:space="0" w:color="auto"/>
            </w:tcBorders>
            <w:shd w:val="clear" w:color="auto" w:fill="auto"/>
            <w:vAlign w:val="center"/>
            <w:hideMark/>
          </w:tcPr>
          <w:p w14:paraId="384A2861"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0FFBD92C"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4BC72ED9" w14:textId="6EC116CD"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335D07B6"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4EE8EB99"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4EB34D7"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1.2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93" w:type="dxa"/>
            <w:tcBorders>
              <w:top w:val="nil"/>
              <w:left w:val="nil"/>
              <w:bottom w:val="single" w:sz="4" w:space="0" w:color="auto"/>
              <w:right w:val="single" w:sz="4" w:space="0" w:color="auto"/>
            </w:tcBorders>
            <w:shd w:val="clear" w:color="auto" w:fill="auto"/>
            <w:vAlign w:val="center"/>
            <w:hideMark/>
          </w:tcPr>
          <w:p w14:paraId="6E56CFE1"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371D849"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11833194" w14:textId="00949E41"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7111B20F"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EAE507A"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8A33A0D"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1.3 Подготовка топографической съемки</w:t>
            </w:r>
            <w:r w:rsidRPr="00362F38">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93" w:type="dxa"/>
            <w:tcBorders>
              <w:top w:val="nil"/>
              <w:left w:val="nil"/>
              <w:bottom w:val="single" w:sz="4" w:space="0" w:color="auto"/>
              <w:right w:val="single" w:sz="4" w:space="0" w:color="auto"/>
            </w:tcBorders>
            <w:shd w:val="clear" w:color="auto" w:fill="auto"/>
            <w:vAlign w:val="center"/>
            <w:hideMark/>
          </w:tcPr>
          <w:p w14:paraId="08F6ED0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03EFD30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27F70D6" w14:textId="6087C6C1"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E188B8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025D5E17"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0523142"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1.4 Получение АГЗ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4C38A21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33B03D61"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0B2F7BF9" w14:textId="53E0BB38"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37B3A8BE"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295ECB8"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2EF3C65"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1.5 Получение АТЗ</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3EECD6B2"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EF539A4"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40B10D4A" w14:textId="6F7B483B"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63579903"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28598EE2"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A72683"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1.6 Получение ТУ на электроснабжение</w:t>
            </w:r>
            <w:r w:rsidRPr="00362F38">
              <w:rPr>
                <w:rFonts w:ascii="Tahoma" w:eastAsia="Times New Roman" w:hAnsi="Tahoma" w:cs="Tahoma"/>
                <w:color w:val="000000"/>
                <w:sz w:val="18"/>
                <w:szCs w:val="18"/>
                <w:lang w:eastAsia="ru-RU"/>
              </w:rPr>
              <w:t xml:space="preserve"> (с учетом всех расходов и согласований)</w:t>
            </w:r>
          </w:p>
        </w:tc>
        <w:tc>
          <w:tcPr>
            <w:tcW w:w="993" w:type="dxa"/>
            <w:tcBorders>
              <w:top w:val="nil"/>
              <w:left w:val="nil"/>
              <w:bottom w:val="single" w:sz="4" w:space="0" w:color="auto"/>
              <w:right w:val="single" w:sz="4" w:space="0" w:color="auto"/>
            </w:tcBorders>
            <w:shd w:val="clear" w:color="auto" w:fill="auto"/>
            <w:vAlign w:val="center"/>
            <w:hideMark/>
          </w:tcPr>
          <w:p w14:paraId="737D36F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5B3B27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9D1A922" w14:textId="678EE70F"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7B5288D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6420EA8"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ECB2CAD"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1.7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Архитектурной части</w:t>
            </w:r>
            <w:r w:rsidRPr="00362F38">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93" w:type="dxa"/>
            <w:tcBorders>
              <w:top w:val="nil"/>
              <w:left w:val="nil"/>
              <w:bottom w:val="single" w:sz="4" w:space="0" w:color="auto"/>
              <w:right w:val="single" w:sz="4" w:space="0" w:color="auto"/>
            </w:tcBorders>
            <w:shd w:val="clear" w:color="auto" w:fill="auto"/>
            <w:vAlign w:val="center"/>
            <w:hideMark/>
          </w:tcPr>
          <w:p w14:paraId="237DA1A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5AF04A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4651EF47" w14:textId="70430C61"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0555F9E"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2B1B8B0"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F393033"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362F38">
              <w:rPr>
                <w:rFonts w:ascii="Tahoma" w:eastAsia="Times New Roman" w:hAnsi="Tahoma" w:cs="Tahoma"/>
                <w:color w:val="000000"/>
                <w:sz w:val="18"/>
                <w:szCs w:val="18"/>
                <w:lang w:eastAsia="ru-RU"/>
              </w:rPr>
              <w:t>Рабочего проекта</w:t>
            </w:r>
            <w:r w:rsidRPr="00362F38">
              <w:rPr>
                <w:rFonts w:ascii="Tahoma" w:eastAsia="Times New Roman" w:hAnsi="Tahoma" w:cs="Tahoma"/>
                <w:b/>
                <w:bCs/>
                <w:color w:val="000000"/>
                <w:sz w:val="18"/>
                <w:szCs w:val="18"/>
                <w:lang w:eastAsia="ru-RU"/>
              </w:rPr>
              <w:t>:</w:t>
            </w:r>
            <w:r w:rsidRPr="00362F38">
              <w:rPr>
                <w:rFonts w:ascii="Tahoma" w:eastAsia="Times New Roman" w:hAnsi="Tahoma" w:cs="Tahoma"/>
                <w:color w:val="000000"/>
                <w:sz w:val="18"/>
                <w:szCs w:val="18"/>
                <w:lang w:eastAsia="ru-RU"/>
              </w:rPr>
              <w:t xml:space="preserve"> (с учетом всех расходов). </w:t>
            </w:r>
            <w:r w:rsidRPr="00362F38">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362F38">
              <w:rPr>
                <w:rFonts w:ascii="Tahoma" w:eastAsia="Times New Roman" w:hAnsi="Tahoma" w:cs="Tahoma"/>
                <w:color w:val="000000"/>
                <w:sz w:val="18"/>
                <w:szCs w:val="18"/>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FFB076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C5772A0"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51D54229" w14:textId="573ECE96"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7D57F728"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6206AC59" w14:textId="77777777" w:rsidTr="00287C50">
        <w:trPr>
          <w:trHeight w:val="13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706F4DA"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1.9 Разработка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Электротехнической части</w:t>
            </w:r>
            <w:r w:rsidRPr="00362F38">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362F38">
              <w:rPr>
                <w:rFonts w:ascii="Tahoma" w:eastAsia="Times New Roman" w:hAnsi="Tahoma" w:cs="Tahoma"/>
                <w:b/>
                <w:bCs/>
                <w:color w:val="000000"/>
                <w:sz w:val="18"/>
                <w:szCs w:val="18"/>
                <w:lang w:eastAsia="ru-RU"/>
              </w:rPr>
              <w:t>лицензию</w:t>
            </w:r>
            <w:r w:rsidRPr="00362F38">
              <w:rPr>
                <w:rFonts w:ascii="Tahoma" w:eastAsia="Times New Roman" w:hAnsi="Tahoma" w:cs="Tahoma"/>
                <w:color w:val="000000"/>
                <w:sz w:val="18"/>
                <w:szCs w:val="18"/>
                <w:lang w:eastAsia="ru-RU"/>
              </w:rPr>
              <w:t xml:space="preserve"> и квалификационные </w:t>
            </w:r>
            <w:r w:rsidRPr="00362F38">
              <w:rPr>
                <w:rFonts w:ascii="Tahoma" w:eastAsia="Times New Roman" w:hAnsi="Tahoma" w:cs="Tahoma"/>
                <w:b/>
                <w:bCs/>
                <w:color w:val="000000"/>
                <w:sz w:val="18"/>
                <w:szCs w:val="18"/>
                <w:lang w:eastAsia="ru-RU"/>
              </w:rPr>
              <w:t>сертификаты</w:t>
            </w:r>
            <w:r w:rsidRPr="00362F38">
              <w:rPr>
                <w:rFonts w:ascii="Tahoma" w:eastAsia="Times New Roman" w:hAnsi="Tahoma" w:cs="Tahoma"/>
                <w:color w:val="000000"/>
                <w:sz w:val="18"/>
                <w:szCs w:val="18"/>
                <w:lang w:eastAsia="ru-RU"/>
              </w:rPr>
              <w:t xml:space="preserve"> на выполнение работ по  проектированию ЛЭП.</w:t>
            </w:r>
          </w:p>
        </w:tc>
        <w:tc>
          <w:tcPr>
            <w:tcW w:w="993" w:type="dxa"/>
            <w:tcBorders>
              <w:top w:val="nil"/>
              <w:left w:val="nil"/>
              <w:bottom w:val="single" w:sz="4" w:space="0" w:color="auto"/>
              <w:right w:val="single" w:sz="4" w:space="0" w:color="auto"/>
            </w:tcBorders>
            <w:shd w:val="clear" w:color="auto" w:fill="auto"/>
            <w:vAlign w:val="center"/>
            <w:hideMark/>
          </w:tcPr>
          <w:p w14:paraId="10EC42E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52CEC35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61281E38" w14:textId="1F88395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B1C26BB"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18FE9DA6"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50EB90F"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1.10 Согласование Электротехнической части</w:t>
            </w:r>
            <w:r w:rsidRPr="00362F38">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nil"/>
              <w:left w:val="nil"/>
              <w:bottom w:val="single" w:sz="4" w:space="0" w:color="auto"/>
              <w:right w:val="single" w:sz="4" w:space="0" w:color="auto"/>
            </w:tcBorders>
            <w:shd w:val="clear" w:color="auto" w:fill="auto"/>
            <w:vAlign w:val="center"/>
            <w:hideMark/>
          </w:tcPr>
          <w:p w14:paraId="10DE4F6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3B995C9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0582DB57" w14:textId="480BB6AF"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8254617"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A13DC47" w14:textId="77777777" w:rsidTr="00287C50">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AF2B31B"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1.11 Экспертиза ПСД</w:t>
            </w:r>
            <w:r w:rsidRPr="00362F38">
              <w:rPr>
                <w:rFonts w:ascii="Tahoma" w:eastAsia="Times New Roman" w:hAnsi="Tahoma" w:cs="Tahoma"/>
                <w:color w:val="000000"/>
                <w:sz w:val="18"/>
                <w:szCs w:val="18"/>
                <w:lang w:eastAsia="ru-RU"/>
              </w:rPr>
              <w:t xml:space="preserve"> (проектно-сметной документации).</w:t>
            </w:r>
          </w:p>
        </w:tc>
        <w:tc>
          <w:tcPr>
            <w:tcW w:w="993" w:type="dxa"/>
            <w:tcBorders>
              <w:top w:val="nil"/>
              <w:left w:val="nil"/>
              <w:bottom w:val="single" w:sz="4" w:space="0" w:color="auto"/>
              <w:right w:val="single" w:sz="4" w:space="0" w:color="auto"/>
            </w:tcBorders>
            <w:shd w:val="clear" w:color="auto" w:fill="auto"/>
            <w:vAlign w:val="center"/>
            <w:hideMark/>
          </w:tcPr>
          <w:p w14:paraId="4BCE0FC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3B40915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3713E7EF" w14:textId="046C44C0"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1B579F1"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6FFDD42B"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6F685CE"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1.12 Акт о приемке объекта в эксплуатацию</w:t>
            </w:r>
            <w:r w:rsidRPr="00362F38">
              <w:rPr>
                <w:rFonts w:ascii="Tahoma" w:eastAsia="Times New Roman" w:hAnsi="Tahoma" w:cs="Tahoma"/>
                <w:color w:val="000000"/>
                <w:sz w:val="18"/>
                <w:szCs w:val="18"/>
                <w:lang w:eastAsia="ru-RU"/>
              </w:rPr>
              <w:t xml:space="preserve"> (с учетом всех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A780CF9"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0A967DD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4A6611E5" w14:textId="48961FD0"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48C95CE7"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3DA9116" w14:textId="77777777" w:rsidTr="005B28B2">
        <w:trPr>
          <w:trHeight w:val="44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C1760C"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287C50" w:rsidRPr="00362F38" w14:paraId="385F04FB"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FCD409" w14:textId="77777777" w:rsidR="00287C50" w:rsidRPr="00362F38" w:rsidRDefault="00287C50" w:rsidP="005B28B2">
            <w:pPr>
              <w:spacing w:after="0" w:line="240" w:lineRule="auto"/>
              <w:jc w:val="center"/>
              <w:rPr>
                <w:rFonts w:ascii="Tahoma" w:eastAsia="Times New Roman" w:hAnsi="Tahoma" w:cs="Tahoma"/>
                <w:i/>
                <w:iCs/>
                <w:color w:val="000000"/>
                <w:sz w:val="18"/>
                <w:szCs w:val="18"/>
                <w:lang w:eastAsia="ru-RU"/>
              </w:rPr>
            </w:pPr>
            <w:r w:rsidRPr="00362F38">
              <w:rPr>
                <w:rFonts w:ascii="Tahoma" w:eastAsia="Times New Roman" w:hAnsi="Tahoma" w:cs="Tahoma"/>
                <w:i/>
                <w:iCs/>
                <w:color w:val="000000"/>
                <w:sz w:val="18"/>
                <w:szCs w:val="18"/>
                <w:lang w:eastAsia="ru-RU"/>
              </w:rPr>
              <w:t>2.</w:t>
            </w:r>
            <w:r w:rsidRPr="00362F38">
              <w:rPr>
                <w:rFonts w:ascii="Times New Roman" w:eastAsia="Times New Roman" w:hAnsi="Times New Roman"/>
                <w:i/>
                <w:iCs/>
                <w:color w:val="000000"/>
                <w:sz w:val="14"/>
                <w:szCs w:val="14"/>
                <w:lang w:eastAsia="ru-RU"/>
              </w:rPr>
              <w:t xml:space="preserve">     </w:t>
            </w:r>
            <w:r w:rsidRPr="00362F38">
              <w:rPr>
                <w:rFonts w:ascii="Tahoma" w:eastAsia="Times New Roman" w:hAnsi="Tahoma" w:cs="Tahoma"/>
                <w:b/>
                <w:bCs/>
                <w:i/>
                <w:iCs/>
                <w:color w:val="000000"/>
                <w:sz w:val="18"/>
                <w:szCs w:val="18"/>
                <w:lang w:eastAsia="ru-RU"/>
              </w:rPr>
              <w:t>Изготовление типовых башен:</w:t>
            </w:r>
          </w:p>
        </w:tc>
      </w:tr>
      <w:tr w:rsidR="00287C50" w:rsidRPr="00362F38" w14:paraId="491D28E0"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4EF55E"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2.1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№1.</w:t>
            </w:r>
          </w:p>
        </w:tc>
        <w:tc>
          <w:tcPr>
            <w:tcW w:w="993" w:type="dxa"/>
            <w:tcBorders>
              <w:top w:val="nil"/>
              <w:left w:val="nil"/>
              <w:bottom w:val="single" w:sz="4" w:space="0" w:color="auto"/>
              <w:right w:val="single" w:sz="4" w:space="0" w:color="auto"/>
            </w:tcBorders>
            <w:shd w:val="clear" w:color="auto" w:fill="auto"/>
            <w:vAlign w:val="center"/>
            <w:hideMark/>
          </w:tcPr>
          <w:p w14:paraId="6027DC02"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4300FC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2DABB21" w14:textId="424F52E4"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4C49DFD7"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1144AD2B" w14:textId="77777777" w:rsidTr="00287C50">
        <w:trPr>
          <w:trHeight w:val="11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EB5F72F"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2.2 Изготовление металлоконструкций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362F38">
              <w:rPr>
                <w:rFonts w:ascii="Tahoma" w:eastAsia="Times New Roman" w:hAnsi="Tahoma" w:cs="Tahoma"/>
                <w:b/>
                <w:bCs/>
                <w:color w:val="000000"/>
                <w:sz w:val="18"/>
                <w:szCs w:val="18"/>
                <w:lang w:eastAsia="ru-RU"/>
              </w:rPr>
              <w:t>Приложение №2.</w:t>
            </w:r>
          </w:p>
        </w:tc>
        <w:tc>
          <w:tcPr>
            <w:tcW w:w="993" w:type="dxa"/>
            <w:tcBorders>
              <w:top w:val="nil"/>
              <w:left w:val="nil"/>
              <w:bottom w:val="single" w:sz="4" w:space="0" w:color="auto"/>
              <w:right w:val="single" w:sz="4" w:space="0" w:color="auto"/>
            </w:tcBorders>
            <w:shd w:val="clear" w:color="auto" w:fill="auto"/>
            <w:vAlign w:val="center"/>
            <w:hideMark/>
          </w:tcPr>
          <w:p w14:paraId="25D8AFCD"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4DD0A5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EE26E4B" w14:textId="782BD6FB"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3FAE000C"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221029C0" w14:textId="77777777" w:rsidTr="005B28B2">
        <w:trPr>
          <w:trHeight w:val="37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B4182D"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287C50" w:rsidRPr="00362F38" w14:paraId="688CC0A6"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1E7574"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3.</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котлована под фундаменты типовых башен:</w:t>
            </w:r>
          </w:p>
        </w:tc>
      </w:tr>
      <w:tr w:rsidR="00287C50" w:rsidRPr="00362F38" w14:paraId="031B947A"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AC79484"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3.1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5599819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D0D5E96"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04F28D71" w14:textId="44E35970"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6828DFB8"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437ADA6C"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41BBEBF"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3.2 Разработка котлована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под фундамент</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47718898"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69920C94"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2F9700B" w14:textId="60EAFA13"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64C2D83"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1A2DA47F" w14:textId="77777777" w:rsidTr="005B28B2">
        <w:trPr>
          <w:trHeight w:val="448"/>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1A4749"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287C50" w:rsidRPr="00362F38" w14:paraId="4A174C06"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0C61F8"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4.</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фундаментов типовых башен:</w:t>
            </w:r>
          </w:p>
        </w:tc>
      </w:tr>
      <w:tr w:rsidR="00287C50" w:rsidRPr="00362F38" w14:paraId="2850F6A6"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ACC4F5A"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4.1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B0D3359"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477965B"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4ACFDD4D" w14:textId="3188835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369AE50"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3290CED"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5131200"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4.2 Устройство фундамента</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07A65FB9"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4B2E7E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E76EBB3" w14:textId="5D22A12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33CEBA6"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03E80B0E"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E1E732"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362F38">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D6F2FD2"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D8A702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12FD01A7" w14:textId="148D302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F351EB7"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8E63BCE" w14:textId="77777777" w:rsidTr="005B28B2">
        <w:trPr>
          <w:trHeight w:val="43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FCD0E1"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87C50" w:rsidRPr="00362F38" w14:paraId="1F02D3AF"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910F3F"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5.</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287C50" w:rsidRPr="00362F38" w14:paraId="15A09CAB"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A7F9459"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362F38">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B6B07E1" w14:textId="77777777" w:rsidR="00287C50" w:rsidRPr="00362F38" w:rsidRDefault="00287C50" w:rsidP="005B28B2">
            <w:pPr>
              <w:spacing w:after="0" w:line="240" w:lineRule="auto"/>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41A0BA4"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63D88AB" w14:textId="077C4F76"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1B0C5CA"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527A57F"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DA70E22"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362F38">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CD6092B"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5A2A6FC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90F88ED" w14:textId="470123CE"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404BF31"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0E46709" w14:textId="77777777" w:rsidTr="005B28B2">
        <w:trPr>
          <w:trHeight w:val="768"/>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04EC26"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362F38">
              <w:rPr>
                <w:rFonts w:ascii="Tahoma" w:eastAsia="Times New Roman" w:hAnsi="Tahoma" w:cs="Tahoma"/>
                <w:b/>
                <w:bCs/>
                <w:i/>
                <w:iCs/>
                <w:color w:val="000000"/>
                <w:sz w:val="18"/>
                <w:szCs w:val="18"/>
                <w:lang w:eastAsia="ru-RU"/>
              </w:rPr>
              <w:t>Указать точный адрес завода изготовителя!</w:t>
            </w:r>
          </w:p>
        </w:tc>
      </w:tr>
      <w:tr w:rsidR="00287C50" w:rsidRPr="00362F38" w14:paraId="2C55AE6E"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51C094"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6.</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Монтаж типовых башен:</w:t>
            </w:r>
          </w:p>
        </w:tc>
      </w:tr>
      <w:tr w:rsidR="00287C50" w:rsidRPr="00362F38" w14:paraId="61F892C3"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E11826E"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6.1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27м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30C5B950"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C62F59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6B73D520" w14:textId="11C769AF"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5C42CD4"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45F4E6D2"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232333"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6.2 Монтаж ствола 3-х-гранной башни</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b/>
                <w:bCs/>
                <w:color w:val="000000"/>
                <w:sz w:val="18"/>
                <w:szCs w:val="18"/>
                <w:lang w:eastAsia="ru-RU"/>
              </w:rPr>
              <w:t>высотой 30м</w:t>
            </w:r>
            <w:r w:rsidRPr="00362F38">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70A25A2"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7B5283F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79DFCA4" w14:textId="2A2E1BDE"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72F1EBE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65510DEE" w14:textId="77777777" w:rsidTr="005B28B2">
        <w:trPr>
          <w:trHeight w:val="74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47ECB7"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87C50" w:rsidRPr="00362F38" w14:paraId="4AF6064F" w14:textId="77777777" w:rsidTr="005B28B2">
        <w:trPr>
          <w:trHeight w:val="44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90616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7.</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362F38">
              <w:rPr>
                <w:rFonts w:ascii="Tahoma" w:eastAsia="Times New Roman" w:hAnsi="Tahoma" w:cs="Tahoma"/>
                <w:b/>
                <w:bCs/>
                <w:i/>
                <w:iCs/>
                <w:color w:val="000000"/>
                <w:sz w:val="18"/>
                <w:szCs w:val="18"/>
                <w:lang w:eastAsia="ru-RU"/>
              </w:rPr>
              <w:br/>
              <w:t>(по отдельному согласованию с Заказчиком):</w:t>
            </w:r>
          </w:p>
        </w:tc>
      </w:tr>
      <w:tr w:rsidR="00287C50" w:rsidRPr="00362F38" w14:paraId="7CB38CBB"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B5CE6A1"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362F38">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60897D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м³</w:t>
            </w:r>
          </w:p>
        </w:tc>
        <w:tc>
          <w:tcPr>
            <w:tcW w:w="992" w:type="dxa"/>
            <w:tcBorders>
              <w:top w:val="nil"/>
              <w:left w:val="nil"/>
              <w:bottom w:val="single" w:sz="4" w:space="0" w:color="auto"/>
              <w:right w:val="single" w:sz="4" w:space="0" w:color="auto"/>
            </w:tcBorders>
            <w:shd w:val="clear" w:color="auto" w:fill="auto"/>
            <w:vAlign w:val="center"/>
            <w:hideMark/>
          </w:tcPr>
          <w:p w14:paraId="62B5D56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4C93A31" w14:textId="45EFDD74"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66CA5F36"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14D32C3D"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F2AD447"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7.2 Организация мероприятий по удалению грунтовых вод с котлована</w:t>
            </w:r>
            <w:r w:rsidRPr="00362F38">
              <w:rPr>
                <w:rFonts w:ascii="Tahoma" w:eastAsia="Times New Roman" w:hAnsi="Tahoma" w:cs="Tahoma"/>
                <w:color w:val="000000"/>
                <w:sz w:val="18"/>
                <w:szCs w:val="18"/>
                <w:lang w:eastAsia="ru-RU"/>
              </w:rPr>
              <w:t xml:space="preserve"> в </w:t>
            </w:r>
            <w:r w:rsidRPr="00362F38">
              <w:rPr>
                <w:rFonts w:ascii="Tahoma" w:eastAsia="Times New Roman" w:hAnsi="Tahoma" w:cs="Tahoma"/>
                <w:b/>
                <w:bCs/>
                <w:color w:val="000000"/>
                <w:sz w:val="18"/>
                <w:szCs w:val="18"/>
                <w:lang w:eastAsia="ru-RU"/>
              </w:rPr>
              <w:t>период устройства фундамента башен</w:t>
            </w:r>
            <w:r w:rsidRPr="00362F38">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93" w:type="dxa"/>
            <w:tcBorders>
              <w:top w:val="nil"/>
              <w:left w:val="nil"/>
              <w:bottom w:val="single" w:sz="4" w:space="0" w:color="auto"/>
              <w:right w:val="single" w:sz="4" w:space="0" w:color="auto"/>
            </w:tcBorders>
            <w:shd w:val="clear" w:color="auto" w:fill="auto"/>
            <w:vAlign w:val="center"/>
            <w:hideMark/>
          </w:tcPr>
          <w:p w14:paraId="791E6275"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DB42B5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3EEDCB5" w14:textId="1E0F81C3"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D95BF28"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42AC6553"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454D750"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7.3 Демонтаж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5D4BF8D"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0DC55380"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66210FB8" w14:textId="53F1C86A"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D64E4DB"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DF72374"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AB7EABB"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362F38">
              <w:rPr>
                <w:rFonts w:ascii="Tahoma" w:eastAsia="Times New Roman" w:hAnsi="Tahoma" w:cs="Tahoma"/>
                <w:b/>
                <w:bCs/>
                <w:color w:val="000000"/>
                <w:sz w:val="18"/>
                <w:szCs w:val="18"/>
                <w:lang w:eastAsia="ru-RU"/>
              </w:rPr>
              <w:t>пескоблока</w:t>
            </w:r>
            <w:proofErr w:type="spellEnd"/>
            <w:r w:rsidRPr="00362F38">
              <w:rPr>
                <w:rFonts w:ascii="Tahoma" w:eastAsia="Times New Roman" w:hAnsi="Tahoma" w:cs="Tahoma"/>
                <w:b/>
                <w:bCs/>
                <w:color w:val="000000"/>
                <w:sz w:val="18"/>
                <w:szCs w:val="18"/>
                <w:lang w:eastAsia="ru-RU"/>
              </w:rPr>
              <w:t xml:space="preserve">/шлакоблока, за 1 квадратный метр забора </w:t>
            </w:r>
            <w:r w:rsidRPr="00362F38">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CB4F003"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34686208"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3859690" w14:textId="7DA27BA5"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6EDDAFE"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15BB9FE"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D180989"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7.5 Демонтаж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E3291ED"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2515240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37145FB0" w14:textId="5D6E73C8"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3A7A46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01906AAC"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6FB41A7"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7.6 Устройство бетонных конструкций </w:t>
            </w:r>
            <w:r w:rsidRPr="00362F38">
              <w:rPr>
                <w:rFonts w:ascii="Tahoma" w:eastAsia="Times New Roman" w:hAnsi="Tahoma" w:cs="Tahoma"/>
                <w:color w:val="000000"/>
                <w:sz w:val="18"/>
                <w:szCs w:val="18"/>
                <w:lang w:eastAsia="ru-RU"/>
              </w:rPr>
              <w:t>(бетонное основание, фундамент и пр.), за 1 кубический метр</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0129196"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7368133C"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AB6ECA3" w14:textId="715CAFD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6A1358E"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EB44CF1" w14:textId="77777777" w:rsidTr="00287C50">
        <w:trPr>
          <w:trHeight w:val="81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C58F30C"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7.7  Дополнительная работа автокрана </w:t>
            </w:r>
            <w:r w:rsidRPr="00362F38">
              <w:rPr>
                <w:rFonts w:ascii="Tahoma" w:eastAsia="Times New Roman" w:hAnsi="Tahoma" w:cs="Tahoma"/>
                <w:color w:val="000000"/>
                <w:sz w:val="18"/>
                <w:szCs w:val="18"/>
                <w:lang w:eastAsia="ru-RU"/>
              </w:rPr>
              <w:t>(дополнительный выезд на строительную площадку), за 1 час 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1B70CD6F"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5185D189"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15C44B6D" w14:textId="0BD20846"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268E5DE1"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32B8496"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5F888FA"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7.8  Дополнительная работа экскаватора </w:t>
            </w:r>
            <w:r w:rsidRPr="00362F38">
              <w:rPr>
                <w:rFonts w:ascii="Tahoma" w:eastAsia="Times New Roman" w:hAnsi="Tahoma" w:cs="Tahoma"/>
                <w:color w:val="000000"/>
                <w:sz w:val="18"/>
                <w:szCs w:val="18"/>
                <w:lang w:eastAsia="ru-RU"/>
              </w:rPr>
              <w:t>(дополнительный выезд на площадку строительства), за 1 час</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работы</w:t>
            </w:r>
            <w:r w:rsidRPr="00362F38">
              <w:rPr>
                <w:rFonts w:ascii="Tahoma" w:eastAsia="Times New Roman" w:hAnsi="Tahoma" w:cs="Tahoma"/>
                <w:b/>
                <w:bCs/>
                <w:color w:val="000000"/>
                <w:sz w:val="18"/>
                <w:szCs w:val="18"/>
                <w:lang w:eastAsia="ru-RU"/>
              </w:rPr>
              <w:t xml:space="preserve"> </w:t>
            </w:r>
            <w:r w:rsidRPr="00362F38">
              <w:rPr>
                <w:rFonts w:ascii="Tahoma" w:eastAsia="Times New Roman" w:hAnsi="Tahoma" w:cs="Tahoma"/>
                <w:color w:val="000000"/>
                <w:sz w:val="18"/>
                <w:szCs w:val="18"/>
                <w:lang w:eastAsia="ru-RU"/>
              </w:rPr>
              <w:t>(с учетом доставки техники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4AABA6F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36319B9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282AB05F" w14:textId="1394180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8BCEF0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4D5C65DA" w14:textId="77777777" w:rsidTr="00287C50">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78A578B"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214D3C4D"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2B0F106B"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BF5A66B" w14:textId="3369CF82"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9FE5700"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B9252A1"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CBC47A4"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362F38">
              <w:rPr>
                <w:rFonts w:ascii="Tahoma" w:eastAsia="Times New Roman" w:hAnsi="Tahoma" w:cs="Tahoma"/>
                <w:color w:val="000000"/>
                <w:sz w:val="18"/>
                <w:szCs w:val="18"/>
                <w:lang w:eastAsia="ru-RU"/>
              </w:rPr>
              <w:t>(при возникновении форс-мажорных обстоятельств).</w:t>
            </w:r>
          </w:p>
        </w:tc>
        <w:tc>
          <w:tcPr>
            <w:tcW w:w="993" w:type="dxa"/>
            <w:tcBorders>
              <w:top w:val="nil"/>
              <w:left w:val="nil"/>
              <w:bottom w:val="single" w:sz="4" w:space="0" w:color="auto"/>
              <w:right w:val="single" w:sz="4" w:space="0" w:color="auto"/>
            </w:tcBorders>
            <w:shd w:val="clear" w:color="auto" w:fill="auto"/>
            <w:vAlign w:val="center"/>
            <w:hideMark/>
          </w:tcPr>
          <w:p w14:paraId="0E154A8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61D9D352"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C8CD14B" w14:textId="7D4A6C5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414628A6"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6D9DCCDE" w14:textId="77777777" w:rsidTr="005B28B2">
        <w:trPr>
          <w:trHeight w:val="60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78BAA9"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362F38">
              <w:rPr>
                <w:rFonts w:ascii="Tahoma" w:eastAsia="Times New Roman" w:hAnsi="Tahoma" w:cs="Tahoma"/>
                <w:color w:val="000000"/>
                <w:sz w:val="18"/>
                <w:szCs w:val="18"/>
                <w:lang w:eastAsia="ru-RU"/>
              </w:rPr>
              <w:t xml:space="preserve"> </w:t>
            </w:r>
            <w:r w:rsidRPr="00362F38">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287C50" w:rsidRPr="00362F38" w14:paraId="1CB52708"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C95B01"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8.</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Демонтажные и восстановительные работы:</w:t>
            </w:r>
          </w:p>
        </w:tc>
      </w:tr>
      <w:tr w:rsidR="00287C50" w:rsidRPr="00362F38" w14:paraId="52F2C5A5"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CA7266F"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362F38">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37A69E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6A3EC82B"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05920B5E" w14:textId="2B2B35B3"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4ECABE49"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E08CB24"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6951D96"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8.2 Обратная засыпка котлована в полном объеме  (с учетом работы бригады, спец техники, транспортировки</w:t>
            </w:r>
            <w:r w:rsidRPr="00362F38">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619CEAB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5BE66066"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300D200B" w14:textId="33B7E3AD"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02930A8F"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70A52832" w14:textId="77777777" w:rsidTr="005B28B2">
        <w:trPr>
          <w:trHeight w:val="645"/>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6610F4"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87C50" w:rsidRPr="00362F38" w14:paraId="31645947" w14:textId="77777777" w:rsidTr="005B28B2">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03F1EA"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9.</w:t>
            </w:r>
            <w:r w:rsidRPr="00362F38">
              <w:rPr>
                <w:rFonts w:ascii="Times New Roman" w:eastAsia="Times New Roman" w:hAnsi="Times New Roman"/>
                <w:color w:val="000000"/>
                <w:sz w:val="14"/>
                <w:szCs w:val="14"/>
                <w:lang w:eastAsia="ru-RU"/>
              </w:rPr>
              <w:t xml:space="preserve">     </w:t>
            </w:r>
            <w:r w:rsidRPr="00362F38">
              <w:rPr>
                <w:rFonts w:ascii="Tahoma" w:eastAsia="Times New Roman" w:hAnsi="Tahoma" w:cs="Tahoma"/>
                <w:b/>
                <w:bCs/>
                <w:i/>
                <w:iCs/>
                <w:color w:val="000000"/>
                <w:sz w:val="18"/>
                <w:szCs w:val="18"/>
                <w:lang w:eastAsia="ru-RU"/>
              </w:rPr>
              <w:t>Устройство защитного ограждения:</w:t>
            </w:r>
          </w:p>
        </w:tc>
      </w:tr>
      <w:tr w:rsidR="00287C50" w:rsidRPr="00362F38" w14:paraId="29FA1D9F"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1C1C644"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31E017DD"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7D00482E"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0EDE172F" w14:textId="30A640E9"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792C0CF5"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171233DA" w14:textId="77777777" w:rsidTr="00287C50">
        <w:trPr>
          <w:trHeight w:val="67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B4F3819"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362F38">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29280108"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proofErr w:type="spellStart"/>
            <w:r w:rsidRPr="00362F38">
              <w:rPr>
                <w:rFonts w:ascii="Tahoma" w:eastAsia="Times New Roman" w:hAnsi="Tahoma" w:cs="Tahoma"/>
                <w:color w:val="000000"/>
                <w:sz w:val="18"/>
                <w:szCs w:val="18"/>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BC63BF"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1C4BA068" w14:textId="7514F50C"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C557FBD"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31CBD2D4" w14:textId="77777777" w:rsidTr="00287C50">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5C02E5" w14:textId="77777777" w:rsidR="00287C50" w:rsidRPr="00362F38" w:rsidRDefault="00287C50" w:rsidP="005B28B2">
            <w:pPr>
              <w:spacing w:after="0" w:line="240" w:lineRule="auto"/>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362F38">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93" w:type="dxa"/>
            <w:tcBorders>
              <w:top w:val="nil"/>
              <w:left w:val="nil"/>
              <w:bottom w:val="single" w:sz="4" w:space="0" w:color="auto"/>
              <w:right w:val="single" w:sz="4" w:space="0" w:color="auto"/>
            </w:tcBorders>
            <w:shd w:val="clear" w:color="auto" w:fill="auto"/>
            <w:vAlign w:val="center"/>
            <w:hideMark/>
          </w:tcPr>
          <w:p w14:paraId="54E7D6B8"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5D252E47" w14:textId="77777777" w:rsidR="00287C50" w:rsidRPr="00362F38" w:rsidRDefault="00287C50" w:rsidP="005B28B2">
            <w:pPr>
              <w:spacing w:after="0" w:line="240" w:lineRule="auto"/>
              <w:jc w:val="center"/>
              <w:rPr>
                <w:rFonts w:ascii="Tahoma" w:eastAsia="Times New Roman" w:hAnsi="Tahoma" w:cs="Tahoma"/>
                <w:color w:val="000000"/>
                <w:sz w:val="18"/>
                <w:szCs w:val="18"/>
                <w:lang w:eastAsia="ru-RU"/>
              </w:rPr>
            </w:pPr>
            <w:r w:rsidRPr="00362F38">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14:paraId="766D4709" w14:textId="4009B55C"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594B1E07" w14:textId="77777777" w:rsidR="00287C50" w:rsidRPr="00362F38" w:rsidRDefault="00287C50" w:rsidP="005B28B2">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 </w:t>
            </w:r>
          </w:p>
        </w:tc>
      </w:tr>
      <w:tr w:rsidR="00287C50" w:rsidRPr="00362F38" w14:paraId="5781F26A" w14:textId="77777777" w:rsidTr="005B28B2">
        <w:trPr>
          <w:trHeight w:val="341"/>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63D226" w14:textId="77777777" w:rsidR="00287C50" w:rsidRPr="00362F38" w:rsidRDefault="00287C50" w:rsidP="005B28B2">
            <w:pPr>
              <w:spacing w:after="0" w:line="240" w:lineRule="auto"/>
              <w:jc w:val="center"/>
              <w:rPr>
                <w:rFonts w:ascii="Tahoma" w:eastAsia="Times New Roman" w:hAnsi="Tahoma" w:cs="Tahoma"/>
                <w:b/>
                <w:bCs/>
                <w:i/>
                <w:iCs/>
                <w:color w:val="000000"/>
                <w:sz w:val="18"/>
                <w:szCs w:val="18"/>
                <w:lang w:eastAsia="ru-RU"/>
              </w:rPr>
            </w:pPr>
            <w:r w:rsidRPr="00362F38">
              <w:rPr>
                <w:rFonts w:ascii="Tahoma" w:eastAsia="Times New Roman" w:hAnsi="Tahoma" w:cs="Tahoma"/>
                <w:b/>
                <w:bCs/>
                <w:i/>
                <w:iCs/>
                <w:color w:val="000000"/>
                <w:sz w:val="18"/>
                <w:szCs w:val="18"/>
                <w:lang w:eastAsia="ru-RU"/>
              </w:rPr>
              <w:t>Примечание:</w:t>
            </w:r>
            <w:r w:rsidRPr="00362F38">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722F14C4" w14:textId="77777777" w:rsidR="00287C50" w:rsidRPr="003E79DC" w:rsidRDefault="00287C50" w:rsidP="003E79DC">
      <w:pPr>
        <w:spacing w:after="0" w:line="23" w:lineRule="atLeast"/>
        <w:ind w:left="-567"/>
        <w:jc w:val="center"/>
        <w:rPr>
          <w:rFonts w:ascii="Tahoma" w:hAnsi="Tahoma" w:cs="Tahoma"/>
          <w:bCs/>
          <w:i/>
          <w:color w:val="000000"/>
          <w:sz w:val="19"/>
          <w:szCs w:val="19"/>
          <w:u w:val="single"/>
        </w:rPr>
      </w:pPr>
    </w:p>
    <w:p w14:paraId="1B1E86A3" w14:textId="77777777" w:rsidR="00287C50" w:rsidRPr="00B129A0" w:rsidRDefault="00287C50" w:rsidP="00287C50">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7D1FD548" w14:textId="77777777" w:rsidR="00287C50" w:rsidRPr="00B129A0" w:rsidRDefault="00287C50" w:rsidP="00287C50">
      <w:pPr>
        <w:numPr>
          <w:ilvl w:val="0"/>
          <w:numId w:val="18"/>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49462297" w14:textId="77777777" w:rsidR="00287C50" w:rsidRPr="00B129A0" w:rsidRDefault="00287C50" w:rsidP="00287C50">
      <w:pPr>
        <w:numPr>
          <w:ilvl w:val="0"/>
          <w:numId w:val="18"/>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22A9E960" w14:textId="77777777" w:rsidR="00287C50" w:rsidRPr="00B129A0" w:rsidRDefault="00287C50" w:rsidP="00287C50">
      <w:pPr>
        <w:numPr>
          <w:ilvl w:val="0"/>
          <w:numId w:val="18"/>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E79DC" w:rsidRPr="003E79DC" w14:paraId="7BA7B907" w14:textId="77777777" w:rsidTr="00D845C4">
        <w:tc>
          <w:tcPr>
            <w:tcW w:w="4857" w:type="dxa"/>
          </w:tcPr>
          <w:p w14:paraId="06D8DA4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328D0B9D"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68034D71"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61BEC5DC" w14:textId="77777777" w:rsidR="003E79DC" w:rsidRPr="003E79DC" w:rsidRDefault="003E79DC" w:rsidP="00D845C4">
            <w:pPr>
              <w:spacing w:after="0" w:line="240" w:lineRule="auto"/>
              <w:rPr>
                <w:rFonts w:ascii="Tahoma" w:hAnsi="Tahoma" w:cs="Tahoma"/>
                <w:sz w:val="19"/>
                <w:szCs w:val="19"/>
              </w:rPr>
            </w:pPr>
          </w:p>
          <w:p w14:paraId="5B700918" w14:textId="6C55246E" w:rsidR="003E79DC" w:rsidRPr="003E79DC" w:rsidRDefault="003E79DC" w:rsidP="00287C50">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tc>
        <w:tc>
          <w:tcPr>
            <w:tcW w:w="4857" w:type="dxa"/>
          </w:tcPr>
          <w:p w14:paraId="7419BFF2"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7809930D"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225B5FD9"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2678C0B4" w14:textId="77777777" w:rsidR="003E79DC" w:rsidRPr="003E79DC" w:rsidRDefault="003E79DC" w:rsidP="00D845C4">
            <w:pPr>
              <w:spacing w:after="0" w:line="240" w:lineRule="auto"/>
              <w:rPr>
                <w:rFonts w:ascii="Tahoma" w:hAnsi="Tahoma" w:cs="Tahoma"/>
                <w:sz w:val="19"/>
                <w:szCs w:val="19"/>
              </w:rPr>
            </w:pPr>
          </w:p>
          <w:p w14:paraId="01858E10"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7BB7A9FF" w14:textId="77777777" w:rsidR="003E79DC" w:rsidRPr="003E79DC" w:rsidRDefault="003E79DC" w:rsidP="003E79DC">
      <w:pPr>
        <w:spacing w:after="0" w:line="240" w:lineRule="auto"/>
        <w:jc w:val="right"/>
        <w:rPr>
          <w:rFonts w:ascii="Tahoma" w:hAnsi="Tahoma" w:cs="Tahoma"/>
          <w:b/>
          <w:sz w:val="19"/>
          <w:szCs w:val="19"/>
        </w:rPr>
      </w:pPr>
      <w:r w:rsidRPr="003E79DC">
        <w:rPr>
          <w:rFonts w:ascii="Tahoma" w:hAnsi="Tahoma" w:cs="Tahoma"/>
          <w:b/>
          <w:sz w:val="19"/>
          <w:szCs w:val="19"/>
        </w:rPr>
        <w:t>Приложение №2</w:t>
      </w:r>
    </w:p>
    <w:p w14:paraId="500192EC"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к Договору подряда № _______</w:t>
      </w:r>
    </w:p>
    <w:p w14:paraId="676E482A"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от «___» _________ 2023г.</w:t>
      </w:r>
    </w:p>
    <w:p w14:paraId="0CD36AB2" w14:textId="77777777" w:rsidR="003E79DC" w:rsidRPr="003E79DC" w:rsidRDefault="003E79DC" w:rsidP="003E79DC">
      <w:pPr>
        <w:spacing w:after="0" w:line="240" w:lineRule="auto"/>
        <w:jc w:val="right"/>
        <w:rPr>
          <w:rFonts w:ascii="Tahoma" w:hAnsi="Tahoma" w:cs="Tahoma"/>
          <w:sz w:val="19"/>
          <w:szCs w:val="19"/>
        </w:rPr>
      </w:pPr>
    </w:p>
    <w:p w14:paraId="25B0F6AC"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highlight w:val="yellow"/>
        </w:rPr>
        <w:t xml:space="preserve">ФОРМА </w:t>
      </w:r>
    </w:p>
    <w:p w14:paraId="10F3ED51"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 xml:space="preserve">Техническое задание </w:t>
      </w:r>
    </w:p>
    <w:p w14:paraId="78E4052E"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на выполнение строительно-монтажных работ / на получение документации</w:t>
      </w:r>
    </w:p>
    <w:p w14:paraId="5EA79DDC" w14:textId="77777777" w:rsidR="003E79DC" w:rsidRPr="003E79DC" w:rsidRDefault="003E79DC" w:rsidP="003E79DC">
      <w:pPr>
        <w:spacing w:after="0" w:line="240" w:lineRule="auto"/>
        <w:jc w:val="both"/>
        <w:rPr>
          <w:rFonts w:ascii="Tahoma" w:hAnsi="Tahoma" w:cs="Tahoma"/>
          <w:sz w:val="19"/>
          <w:szCs w:val="19"/>
        </w:rPr>
      </w:pPr>
    </w:p>
    <w:p w14:paraId="5F5FED57"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Сайт: </w:t>
      </w:r>
    </w:p>
    <w:p w14:paraId="7E211C6F"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Адрес:</w:t>
      </w:r>
    </w:p>
    <w:p w14:paraId="574CDBDD"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w:t>
      </w:r>
    </w:p>
    <w:p w14:paraId="3A9B8BC5" w14:textId="77777777" w:rsidR="003E79DC" w:rsidRPr="003E79DC" w:rsidRDefault="003E79DC" w:rsidP="003E79DC">
      <w:pPr>
        <w:spacing w:after="0" w:line="240" w:lineRule="auto"/>
        <w:ind w:firstLine="705"/>
        <w:jc w:val="both"/>
        <w:rPr>
          <w:rFonts w:ascii="Tahoma" w:hAnsi="Tahoma" w:cs="Tahoma"/>
          <w:spacing w:val="-1"/>
          <w:sz w:val="19"/>
          <w:szCs w:val="19"/>
          <w:u w:val="single"/>
        </w:rPr>
      </w:pPr>
      <w:r w:rsidRPr="003E79DC">
        <w:rPr>
          <w:rFonts w:ascii="Tahoma" w:hAnsi="Tahoma" w:cs="Tahoma"/>
          <w:spacing w:val="-1"/>
          <w:sz w:val="19"/>
          <w:szCs w:val="19"/>
          <w:u w:val="single"/>
        </w:rPr>
        <w:t xml:space="preserve">Перечень выполняемых работ: </w:t>
      </w:r>
    </w:p>
    <w:p w14:paraId="7C4DE046" w14:textId="77777777" w:rsidR="003E79DC" w:rsidRPr="003E79DC" w:rsidRDefault="003E79DC" w:rsidP="003E79DC">
      <w:pPr>
        <w:spacing w:after="0" w:line="240" w:lineRule="auto"/>
        <w:jc w:val="both"/>
        <w:rPr>
          <w:rFonts w:ascii="Tahoma" w:hAnsi="Tahoma" w:cs="Tahoma"/>
          <w:spacing w:val="-1"/>
          <w:sz w:val="19"/>
          <w:szCs w:val="19"/>
        </w:rPr>
      </w:pPr>
    </w:p>
    <w:p w14:paraId="52A1EA38" w14:textId="77777777" w:rsidR="003E79DC" w:rsidRPr="003E79DC" w:rsidRDefault="003E79DC" w:rsidP="003E79DC">
      <w:pPr>
        <w:numPr>
          <w:ilvl w:val="0"/>
          <w:numId w:val="9"/>
        </w:numPr>
        <w:spacing w:after="0" w:line="240" w:lineRule="auto"/>
        <w:jc w:val="both"/>
        <w:rPr>
          <w:rFonts w:ascii="Tahoma" w:hAnsi="Tahoma" w:cs="Tahoma"/>
          <w:spacing w:val="-1"/>
          <w:sz w:val="19"/>
          <w:szCs w:val="19"/>
        </w:rPr>
      </w:pPr>
      <w:r w:rsidRPr="003E79DC">
        <w:rPr>
          <w:rFonts w:ascii="Tahoma" w:hAnsi="Tahoma" w:cs="Tahoma"/>
          <w:spacing w:val="-1"/>
          <w:sz w:val="19"/>
          <w:szCs w:val="19"/>
        </w:rPr>
        <w:t>___________________________________</w:t>
      </w:r>
    </w:p>
    <w:p w14:paraId="28A34BE0" w14:textId="77777777" w:rsidR="003E79DC" w:rsidRPr="003E79DC" w:rsidRDefault="003E79DC" w:rsidP="003E79DC">
      <w:pPr>
        <w:numPr>
          <w:ilvl w:val="0"/>
          <w:numId w:val="9"/>
        </w:numPr>
        <w:spacing w:after="0" w:line="240" w:lineRule="auto"/>
        <w:jc w:val="both"/>
        <w:rPr>
          <w:rFonts w:ascii="Tahoma" w:hAnsi="Tahoma" w:cs="Tahoma"/>
          <w:spacing w:val="-1"/>
          <w:sz w:val="19"/>
          <w:szCs w:val="19"/>
        </w:rPr>
      </w:pPr>
      <w:r w:rsidRPr="003E79DC">
        <w:rPr>
          <w:rFonts w:ascii="Tahoma" w:hAnsi="Tahoma" w:cs="Tahoma"/>
          <w:spacing w:val="-1"/>
          <w:sz w:val="19"/>
          <w:szCs w:val="19"/>
        </w:rPr>
        <w:t>___________________________________</w:t>
      </w:r>
    </w:p>
    <w:p w14:paraId="1BA28893" w14:textId="77777777" w:rsidR="003E79DC" w:rsidRPr="003E79DC" w:rsidRDefault="003E79DC" w:rsidP="003E79DC">
      <w:pPr>
        <w:numPr>
          <w:ilvl w:val="0"/>
          <w:numId w:val="9"/>
        </w:numPr>
        <w:spacing w:after="0" w:line="240" w:lineRule="auto"/>
        <w:jc w:val="both"/>
        <w:rPr>
          <w:rFonts w:ascii="Tahoma" w:hAnsi="Tahoma" w:cs="Tahoma"/>
          <w:spacing w:val="-1"/>
          <w:sz w:val="19"/>
          <w:szCs w:val="19"/>
        </w:rPr>
      </w:pPr>
      <w:r w:rsidRPr="003E79DC">
        <w:rPr>
          <w:rFonts w:ascii="Tahoma" w:hAnsi="Tahoma" w:cs="Tahoma"/>
          <w:spacing w:val="-1"/>
          <w:sz w:val="19"/>
          <w:szCs w:val="19"/>
        </w:rPr>
        <w:t>___________________________________</w:t>
      </w:r>
    </w:p>
    <w:p w14:paraId="455E2BB8" w14:textId="77777777" w:rsidR="003E79DC" w:rsidRPr="003E79DC" w:rsidRDefault="003E79DC" w:rsidP="003E79DC">
      <w:pPr>
        <w:numPr>
          <w:ilvl w:val="0"/>
          <w:numId w:val="9"/>
        </w:numPr>
        <w:spacing w:after="0" w:line="240" w:lineRule="auto"/>
        <w:jc w:val="both"/>
        <w:rPr>
          <w:rFonts w:ascii="Tahoma" w:hAnsi="Tahoma" w:cs="Tahoma"/>
          <w:spacing w:val="-1"/>
          <w:sz w:val="19"/>
          <w:szCs w:val="19"/>
        </w:rPr>
      </w:pPr>
      <w:r w:rsidRPr="003E79DC">
        <w:rPr>
          <w:rFonts w:ascii="Tahoma" w:hAnsi="Tahoma" w:cs="Tahoma"/>
          <w:spacing w:val="-1"/>
          <w:sz w:val="19"/>
          <w:szCs w:val="19"/>
        </w:rPr>
        <w:t>___________________________________</w:t>
      </w:r>
    </w:p>
    <w:p w14:paraId="48C01426" w14:textId="77777777" w:rsidR="003E79DC" w:rsidRPr="003E79DC" w:rsidRDefault="003E79DC" w:rsidP="003E79DC">
      <w:pPr>
        <w:numPr>
          <w:ilvl w:val="0"/>
          <w:numId w:val="9"/>
        </w:numPr>
        <w:spacing w:after="0" w:line="240" w:lineRule="auto"/>
        <w:jc w:val="both"/>
        <w:rPr>
          <w:rFonts w:ascii="Tahoma" w:hAnsi="Tahoma" w:cs="Tahoma"/>
          <w:spacing w:val="-1"/>
          <w:sz w:val="19"/>
          <w:szCs w:val="19"/>
        </w:rPr>
      </w:pPr>
      <w:r w:rsidRPr="003E79DC">
        <w:rPr>
          <w:rFonts w:ascii="Tahoma" w:hAnsi="Tahoma" w:cs="Tahoma"/>
          <w:spacing w:val="-1"/>
          <w:sz w:val="19"/>
          <w:szCs w:val="19"/>
        </w:rPr>
        <w:t>___________________________________</w:t>
      </w:r>
    </w:p>
    <w:p w14:paraId="0BD1DBA3" w14:textId="77777777" w:rsidR="003E79DC" w:rsidRPr="003E79DC" w:rsidRDefault="003E79DC" w:rsidP="003E79DC">
      <w:pPr>
        <w:spacing w:after="0" w:line="240" w:lineRule="auto"/>
        <w:jc w:val="both"/>
        <w:rPr>
          <w:rFonts w:ascii="Tahoma" w:hAnsi="Tahoma" w:cs="Tahoma"/>
          <w:b/>
          <w:spacing w:val="-1"/>
          <w:sz w:val="19"/>
          <w:szCs w:val="19"/>
        </w:rPr>
      </w:pPr>
    </w:p>
    <w:p w14:paraId="0CE3A9ED" w14:textId="77777777" w:rsidR="003E79DC" w:rsidRPr="003E79DC" w:rsidRDefault="003E79DC" w:rsidP="003E79DC">
      <w:pPr>
        <w:spacing w:after="0" w:line="240" w:lineRule="auto"/>
        <w:ind w:left="705"/>
        <w:jc w:val="both"/>
        <w:rPr>
          <w:rFonts w:ascii="Tahoma" w:hAnsi="Tahoma" w:cs="Tahoma"/>
          <w:b/>
          <w:spacing w:val="-1"/>
          <w:sz w:val="19"/>
          <w:szCs w:val="19"/>
        </w:rPr>
      </w:pPr>
    </w:p>
    <w:p w14:paraId="14FA94EF"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b/>
          <w:spacing w:val="-1"/>
          <w:sz w:val="19"/>
          <w:szCs w:val="19"/>
        </w:rPr>
        <w:t xml:space="preserve">       </w:t>
      </w:r>
      <w:r w:rsidRPr="003E79DC">
        <w:rPr>
          <w:rFonts w:ascii="Tahoma" w:hAnsi="Tahoma" w:cs="Tahoma"/>
          <w:spacing w:val="-1"/>
          <w:sz w:val="19"/>
          <w:szCs w:val="19"/>
        </w:rPr>
        <w:t xml:space="preserve">Сроки выполнения работ – </w:t>
      </w:r>
      <w:r w:rsidRPr="003E79DC">
        <w:rPr>
          <w:rFonts w:ascii="Tahoma" w:hAnsi="Tahoma" w:cs="Tahoma"/>
          <w:i/>
          <w:spacing w:val="-1"/>
          <w:sz w:val="19"/>
          <w:szCs w:val="19"/>
        </w:rPr>
        <w:t>(календарных дней).</w:t>
      </w:r>
      <w:r w:rsidRPr="003E79DC">
        <w:rPr>
          <w:rFonts w:ascii="Tahoma" w:hAnsi="Tahoma" w:cs="Tahoma"/>
          <w:spacing w:val="-1"/>
          <w:sz w:val="19"/>
          <w:szCs w:val="19"/>
        </w:rPr>
        <w:t xml:space="preserve"> </w:t>
      </w:r>
      <w:r w:rsidRPr="003E79DC">
        <w:rPr>
          <w:rFonts w:ascii="Tahoma" w:hAnsi="Tahoma" w:cs="Tahoma"/>
          <w:spacing w:val="-1"/>
          <w:sz w:val="19"/>
          <w:szCs w:val="19"/>
        </w:rPr>
        <w:tab/>
      </w:r>
    </w:p>
    <w:p w14:paraId="6C305243"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       </w:t>
      </w:r>
    </w:p>
    <w:p w14:paraId="14D0D272"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       Согласовано:</w:t>
      </w:r>
    </w:p>
    <w:p w14:paraId="2A262DDE"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w:t>
      </w:r>
    </w:p>
    <w:p w14:paraId="15BA57F2"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Ведущий инженер по строительству </w:t>
      </w:r>
    </w:p>
    <w:p w14:paraId="28CC9E88"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и обслуживанию сайтов: </w:t>
      </w:r>
      <w:r w:rsidRPr="003E79DC">
        <w:rPr>
          <w:rFonts w:ascii="Tahoma" w:hAnsi="Tahoma" w:cs="Tahoma"/>
          <w:sz w:val="19"/>
          <w:szCs w:val="19"/>
        </w:rPr>
        <w:tab/>
      </w:r>
      <w:r w:rsidRPr="003E79DC">
        <w:rPr>
          <w:rFonts w:ascii="Tahoma" w:hAnsi="Tahoma" w:cs="Tahoma"/>
          <w:sz w:val="19"/>
          <w:szCs w:val="19"/>
        </w:rPr>
        <w:tab/>
        <w:t>_____________________</w:t>
      </w:r>
    </w:p>
    <w:p w14:paraId="4CEA830C"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Руководитель </w:t>
      </w:r>
      <w:proofErr w:type="spellStart"/>
      <w:r w:rsidRPr="003E79DC">
        <w:rPr>
          <w:rFonts w:ascii="Tahoma" w:hAnsi="Tahoma" w:cs="Tahoma"/>
          <w:sz w:val="19"/>
          <w:szCs w:val="19"/>
        </w:rPr>
        <w:t>ОСиЭ</w:t>
      </w:r>
      <w:proofErr w:type="spellEnd"/>
      <w:r w:rsidRPr="003E79DC">
        <w:rPr>
          <w:rFonts w:ascii="Tahoma" w:hAnsi="Tahoma" w:cs="Tahoma"/>
          <w:sz w:val="19"/>
          <w:szCs w:val="19"/>
        </w:rPr>
        <w:t xml:space="preserve">: </w:t>
      </w:r>
      <w:r w:rsidRPr="003E79DC">
        <w:rPr>
          <w:rFonts w:ascii="Tahoma" w:hAnsi="Tahoma" w:cs="Tahoma"/>
          <w:sz w:val="19"/>
          <w:szCs w:val="19"/>
        </w:rPr>
        <w:tab/>
      </w:r>
      <w:r w:rsidRPr="003E79DC">
        <w:rPr>
          <w:rFonts w:ascii="Tahoma" w:hAnsi="Tahoma" w:cs="Tahoma"/>
          <w:sz w:val="19"/>
          <w:szCs w:val="19"/>
        </w:rPr>
        <w:tab/>
        <w:t>_____________________</w:t>
      </w:r>
    </w:p>
    <w:p w14:paraId="5BB253AD"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       </w:t>
      </w:r>
      <w:r w:rsidRPr="003E79DC">
        <w:rPr>
          <w:rFonts w:ascii="Tahoma" w:hAnsi="Tahoma" w:cs="Tahoma"/>
          <w:sz w:val="19"/>
          <w:szCs w:val="19"/>
        </w:rPr>
        <w:t xml:space="preserve">Технический директор: </w:t>
      </w:r>
      <w:r w:rsidRPr="003E79DC">
        <w:rPr>
          <w:rFonts w:ascii="Tahoma" w:hAnsi="Tahoma" w:cs="Tahoma"/>
          <w:sz w:val="19"/>
          <w:szCs w:val="19"/>
        </w:rPr>
        <w:tab/>
      </w:r>
      <w:r w:rsidRPr="003E79DC">
        <w:rPr>
          <w:rFonts w:ascii="Tahoma" w:hAnsi="Tahoma" w:cs="Tahoma"/>
          <w:sz w:val="19"/>
          <w:szCs w:val="19"/>
        </w:rPr>
        <w:tab/>
        <w:t>_____________________</w:t>
      </w:r>
    </w:p>
    <w:p w14:paraId="6340F866"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w:t>
      </w:r>
    </w:p>
    <w:p w14:paraId="4E86581D" w14:textId="77777777" w:rsidR="003E79DC" w:rsidRPr="003E79DC" w:rsidRDefault="003E79DC" w:rsidP="003E79DC">
      <w:pPr>
        <w:spacing w:after="0" w:line="240" w:lineRule="auto"/>
        <w:jc w:val="both"/>
        <w:rPr>
          <w:rFonts w:ascii="Tahoma" w:hAnsi="Tahoma" w:cs="Tahoma"/>
          <w:b/>
          <w:sz w:val="19"/>
          <w:szCs w:val="19"/>
          <w:highlight w:val="yellow"/>
        </w:rPr>
      </w:pPr>
    </w:p>
    <w:tbl>
      <w:tblPr>
        <w:tblpPr w:leftFromText="180" w:rightFromText="180" w:vertAnchor="text" w:tblpX="434" w:tblpY="1"/>
        <w:tblW w:w="8931" w:type="dxa"/>
        <w:tblLook w:val="0000" w:firstRow="0" w:lastRow="0" w:firstColumn="0" w:lastColumn="0" w:noHBand="0" w:noVBand="0"/>
      </w:tblPr>
      <w:tblGrid>
        <w:gridCol w:w="4962"/>
        <w:gridCol w:w="3969"/>
      </w:tblGrid>
      <w:tr w:rsidR="003E79DC" w:rsidRPr="003E79DC" w14:paraId="3719BD9C" w14:textId="77777777" w:rsidTr="00D845C4">
        <w:trPr>
          <w:trHeight w:val="1418"/>
        </w:trPr>
        <w:tc>
          <w:tcPr>
            <w:tcW w:w="4962" w:type="dxa"/>
          </w:tcPr>
          <w:p w14:paraId="12EF426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7FD42D08"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ЗАО «Альфа Телеком» </w:t>
            </w:r>
          </w:p>
          <w:p w14:paraId="09D07928"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Кайыков Б. Ш. __________</w:t>
            </w:r>
          </w:p>
        </w:tc>
        <w:tc>
          <w:tcPr>
            <w:tcW w:w="3969" w:type="dxa"/>
          </w:tcPr>
          <w:p w14:paraId="1DC4A0B7" w14:textId="77777777" w:rsidR="003E79DC" w:rsidRPr="003E79DC" w:rsidRDefault="003E79DC" w:rsidP="00D845C4">
            <w:pPr>
              <w:spacing w:after="0" w:line="240" w:lineRule="auto"/>
              <w:ind w:left="-54"/>
              <w:rPr>
                <w:rFonts w:ascii="Tahoma" w:hAnsi="Tahoma" w:cs="Tahoma"/>
                <w:sz w:val="19"/>
                <w:szCs w:val="19"/>
              </w:rPr>
            </w:pPr>
          </w:p>
          <w:p w14:paraId="1B565444" w14:textId="77777777" w:rsidR="003E79DC" w:rsidRPr="003E79DC" w:rsidRDefault="003E79DC" w:rsidP="00D845C4">
            <w:pPr>
              <w:spacing w:after="0" w:line="240" w:lineRule="auto"/>
              <w:ind w:left="-54"/>
              <w:rPr>
                <w:rFonts w:ascii="Tahoma" w:hAnsi="Tahoma" w:cs="Tahoma"/>
                <w:sz w:val="19"/>
                <w:szCs w:val="19"/>
              </w:rPr>
            </w:pPr>
          </w:p>
          <w:p w14:paraId="59EB68A1" w14:textId="77777777" w:rsidR="003E79DC" w:rsidRPr="003E79DC" w:rsidRDefault="003E79DC" w:rsidP="00D845C4">
            <w:pPr>
              <w:spacing w:after="0" w:line="240" w:lineRule="auto"/>
              <w:ind w:left="-54"/>
              <w:rPr>
                <w:rFonts w:ascii="Tahoma" w:hAnsi="Tahoma" w:cs="Tahoma"/>
                <w:sz w:val="19"/>
                <w:szCs w:val="19"/>
              </w:rPr>
            </w:pPr>
            <w:r w:rsidRPr="003E79DC">
              <w:rPr>
                <w:rFonts w:ascii="Tahoma" w:hAnsi="Tahoma" w:cs="Tahoma"/>
                <w:sz w:val="19"/>
                <w:szCs w:val="19"/>
              </w:rPr>
              <w:t>___________</w:t>
            </w:r>
          </w:p>
        </w:tc>
      </w:tr>
    </w:tbl>
    <w:p w14:paraId="718BCA55" w14:textId="77777777" w:rsidR="003E79DC" w:rsidRPr="003E79DC" w:rsidRDefault="003E79DC" w:rsidP="003E79DC">
      <w:pPr>
        <w:spacing w:after="0" w:line="240" w:lineRule="auto"/>
        <w:rPr>
          <w:rFonts w:ascii="Tahoma" w:hAnsi="Tahoma" w:cs="Tahoma"/>
          <w:sz w:val="19"/>
          <w:szCs w:val="19"/>
        </w:rPr>
      </w:pPr>
      <w:r w:rsidRPr="003E79DC">
        <w:rPr>
          <w:rFonts w:ascii="Tahoma" w:hAnsi="Tahoma" w:cs="Tahoma"/>
          <w:sz w:val="19"/>
          <w:szCs w:val="19"/>
          <w:highlight w:val="yellow"/>
        </w:rPr>
        <w:t>Форма согласована:</w:t>
      </w:r>
    </w:p>
    <w:p w14:paraId="1ADE15B8" w14:textId="77777777" w:rsidR="003E79DC" w:rsidRPr="003E79DC" w:rsidRDefault="003E79DC" w:rsidP="003E79DC">
      <w:pPr>
        <w:spacing w:after="0" w:line="240" w:lineRule="auto"/>
        <w:rPr>
          <w:rFonts w:ascii="Tahoma" w:hAnsi="Tahoma" w:cs="Tahoma"/>
          <w:sz w:val="19"/>
          <w:szCs w:val="19"/>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01619990" w14:textId="77777777" w:rsidTr="00D845C4">
        <w:tc>
          <w:tcPr>
            <w:tcW w:w="4857" w:type="dxa"/>
          </w:tcPr>
          <w:p w14:paraId="54F3EA9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2C7C80C6" w14:textId="77777777" w:rsidR="003E79DC" w:rsidRPr="003E79DC" w:rsidRDefault="003E79DC" w:rsidP="00D845C4">
            <w:pPr>
              <w:spacing w:after="0" w:line="240" w:lineRule="auto"/>
              <w:rPr>
                <w:rFonts w:ascii="Tahoma" w:hAnsi="Tahoma" w:cs="Tahoma"/>
                <w:sz w:val="19"/>
                <w:szCs w:val="19"/>
              </w:rPr>
            </w:pPr>
          </w:p>
          <w:p w14:paraId="3F64E972"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1D5C9920"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046B2AE2" w14:textId="77777777" w:rsidR="003E79DC" w:rsidRPr="003E79DC" w:rsidRDefault="003E79DC" w:rsidP="00D845C4">
            <w:pPr>
              <w:spacing w:after="0" w:line="240" w:lineRule="auto"/>
              <w:rPr>
                <w:rFonts w:ascii="Tahoma" w:hAnsi="Tahoma" w:cs="Tahoma"/>
                <w:sz w:val="19"/>
                <w:szCs w:val="19"/>
              </w:rPr>
            </w:pPr>
          </w:p>
          <w:p w14:paraId="1E58D3CE" w14:textId="77777777" w:rsidR="003E79DC" w:rsidRPr="003E79DC" w:rsidRDefault="003E79DC" w:rsidP="00D845C4">
            <w:pPr>
              <w:spacing w:after="0" w:line="240" w:lineRule="auto"/>
              <w:rPr>
                <w:rFonts w:ascii="Tahoma" w:hAnsi="Tahoma" w:cs="Tahoma"/>
                <w:sz w:val="19"/>
                <w:szCs w:val="19"/>
              </w:rPr>
            </w:pPr>
          </w:p>
          <w:p w14:paraId="50C2460C"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48062DC0" w14:textId="77777777" w:rsidR="003E79DC" w:rsidRPr="003E79DC" w:rsidRDefault="003E79DC" w:rsidP="00D845C4">
            <w:pPr>
              <w:spacing w:after="0" w:line="240" w:lineRule="auto"/>
              <w:rPr>
                <w:rFonts w:ascii="Tahoma" w:hAnsi="Tahoma" w:cs="Tahoma"/>
                <w:bCs/>
                <w:sz w:val="19"/>
                <w:szCs w:val="19"/>
              </w:rPr>
            </w:pPr>
          </w:p>
        </w:tc>
        <w:tc>
          <w:tcPr>
            <w:tcW w:w="4073" w:type="dxa"/>
          </w:tcPr>
          <w:p w14:paraId="3015EE1A"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545C1CA2" w14:textId="77777777" w:rsidR="003E79DC" w:rsidRPr="003E79DC" w:rsidRDefault="003E79DC" w:rsidP="00D845C4">
            <w:pPr>
              <w:spacing w:after="0" w:line="240" w:lineRule="auto"/>
              <w:rPr>
                <w:rFonts w:ascii="Tahoma" w:hAnsi="Tahoma" w:cs="Tahoma"/>
                <w:bCs/>
                <w:sz w:val="19"/>
                <w:szCs w:val="19"/>
              </w:rPr>
            </w:pPr>
          </w:p>
          <w:p w14:paraId="6CC34DBD"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1B8A322A"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1FB33B51" w14:textId="77777777" w:rsidR="003E79DC" w:rsidRPr="003E79DC" w:rsidRDefault="003E79DC" w:rsidP="00D845C4">
            <w:pPr>
              <w:spacing w:after="0" w:line="240" w:lineRule="auto"/>
              <w:rPr>
                <w:rFonts w:ascii="Tahoma" w:hAnsi="Tahoma" w:cs="Tahoma"/>
                <w:sz w:val="19"/>
                <w:szCs w:val="19"/>
              </w:rPr>
            </w:pPr>
          </w:p>
          <w:p w14:paraId="39F765E6" w14:textId="77777777" w:rsidR="003E79DC" w:rsidRPr="003E79DC" w:rsidRDefault="003E79DC" w:rsidP="00D845C4">
            <w:pPr>
              <w:spacing w:after="0" w:line="240" w:lineRule="auto"/>
              <w:rPr>
                <w:rFonts w:ascii="Tahoma" w:hAnsi="Tahoma" w:cs="Tahoma"/>
                <w:sz w:val="19"/>
                <w:szCs w:val="19"/>
              </w:rPr>
            </w:pPr>
          </w:p>
          <w:p w14:paraId="630CE95E"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184CD7B2" w14:textId="77777777" w:rsidR="003E79DC" w:rsidRPr="003E79DC" w:rsidRDefault="003E79DC" w:rsidP="003E79DC">
      <w:pPr>
        <w:spacing w:after="0" w:line="240" w:lineRule="auto"/>
        <w:rPr>
          <w:rFonts w:ascii="Tahoma" w:hAnsi="Tahoma" w:cs="Tahoma"/>
          <w:b/>
          <w:sz w:val="19"/>
          <w:szCs w:val="19"/>
        </w:rPr>
      </w:pPr>
    </w:p>
    <w:p w14:paraId="56FB8BD9" w14:textId="77777777" w:rsidR="003E79DC" w:rsidRPr="003E79DC" w:rsidRDefault="003E79DC" w:rsidP="003E79DC">
      <w:pPr>
        <w:spacing w:after="0" w:line="240" w:lineRule="auto"/>
        <w:jc w:val="right"/>
        <w:rPr>
          <w:rFonts w:ascii="Tahoma" w:hAnsi="Tahoma" w:cs="Tahoma"/>
          <w:b/>
          <w:sz w:val="19"/>
          <w:szCs w:val="19"/>
        </w:rPr>
      </w:pPr>
    </w:p>
    <w:p w14:paraId="0B30F46A" w14:textId="77777777" w:rsidR="003E79DC" w:rsidRPr="003E79DC" w:rsidRDefault="003E79DC" w:rsidP="003E79DC">
      <w:pPr>
        <w:spacing w:after="0" w:line="240" w:lineRule="auto"/>
        <w:jc w:val="right"/>
        <w:rPr>
          <w:rFonts w:ascii="Tahoma" w:hAnsi="Tahoma" w:cs="Tahoma"/>
          <w:b/>
          <w:sz w:val="19"/>
          <w:szCs w:val="19"/>
        </w:rPr>
      </w:pPr>
    </w:p>
    <w:p w14:paraId="701D49F1" w14:textId="77777777" w:rsidR="003E79DC" w:rsidRPr="003E79DC" w:rsidRDefault="003E79DC" w:rsidP="003E79DC">
      <w:pPr>
        <w:spacing w:after="0" w:line="240" w:lineRule="auto"/>
        <w:jc w:val="right"/>
        <w:rPr>
          <w:rFonts w:ascii="Tahoma" w:hAnsi="Tahoma" w:cs="Tahoma"/>
          <w:b/>
          <w:sz w:val="19"/>
          <w:szCs w:val="19"/>
        </w:rPr>
      </w:pPr>
    </w:p>
    <w:p w14:paraId="2EAA8EAC" w14:textId="77777777" w:rsidR="003E79DC" w:rsidRPr="003E79DC" w:rsidRDefault="003E79DC" w:rsidP="003E79DC">
      <w:pPr>
        <w:spacing w:after="0" w:line="240" w:lineRule="auto"/>
        <w:jc w:val="right"/>
        <w:rPr>
          <w:rFonts w:ascii="Tahoma" w:hAnsi="Tahoma" w:cs="Tahoma"/>
          <w:b/>
          <w:sz w:val="19"/>
          <w:szCs w:val="19"/>
        </w:rPr>
      </w:pPr>
    </w:p>
    <w:p w14:paraId="60303A85" w14:textId="77777777" w:rsidR="003E79DC" w:rsidRPr="003E79DC" w:rsidRDefault="003E79DC" w:rsidP="003E79DC">
      <w:pPr>
        <w:spacing w:after="0" w:line="240" w:lineRule="auto"/>
        <w:jc w:val="right"/>
        <w:rPr>
          <w:rFonts w:ascii="Tahoma" w:hAnsi="Tahoma" w:cs="Tahoma"/>
          <w:b/>
          <w:sz w:val="19"/>
          <w:szCs w:val="19"/>
        </w:rPr>
      </w:pPr>
    </w:p>
    <w:p w14:paraId="3541D895" w14:textId="77777777" w:rsidR="003E79DC" w:rsidRPr="003E79DC" w:rsidRDefault="003E79DC" w:rsidP="003E79DC">
      <w:pPr>
        <w:spacing w:after="0" w:line="240" w:lineRule="auto"/>
        <w:jc w:val="right"/>
        <w:rPr>
          <w:rFonts w:ascii="Tahoma" w:hAnsi="Tahoma" w:cs="Tahoma"/>
          <w:b/>
          <w:sz w:val="19"/>
          <w:szCs w:val="19"/>
        </w:rPr>
      </w:pPr>
    </w:p>
    <w:p w14:paraId="3A1EA4EB" w14:textId="77777777" w:rsidR="003E79DC" w:rsidRPr="003E79DC" w:rsidRDefault="003E79DC" w:rsidP="003E79DC">
      <w:pPr>
        <w:spacing w:after="0" w:line="240" w:lineRule="auto"/>
        <w:jc w:val="right"/>
        <w:rPr>
          <w:rFonts w:ascii="Tahoma" w:hAnsi="Tahoma" w:cs="Tahoma"/>
          <w:b/>
          <w:sz w:val="19"/>
          <w:szCs w:val="19"/>
        </w:rPr>
      </w:pPr>
    </w:p>
    <w:p w14:paraId="44A9AE94" w14:textId="77777777" w:rsidR="003E79DC" w:rsidRPr="003E79DC" w:rsidRDefault="003E79DC" w:rsidP="003E79DC">
      <w:pPr>
        <w:spacing w:after="0" w:line="240" w:lineRule="auto"/>
        <w:jc w:val="right"/>
        <w:rPr>
          <w:rFonts w:ascii="Tahoma" w:hAnsi="Tahoma" w:cs="Tahoma"/>
          <w:b/>
          <w:sz w:val="19"/>
          <w:szCs w:val="19"/>
        </w:rPr>
      </w:pPr>
    </w:p>
    <w:p w14:paraId="3C9B2A20" w14:textId="77777777" w:rsidR="003E79DC" w:rsidRPr="003E79DC" w:rsidRDefault="003E79DC" w:rsidP="003E79DC">
      <w:pPr>
        <w:spacing w:after="0" w:line="240" w:lineRule="auto"/>
        <w:jc w:val="right"/>
        <w:rPr>
          <w:rFonts w:ascii="Tahoma" w:hAnsi="Tahoma" w:cs="Tahoma"/>
          <w:b/>
          <w:sz w:val="19"/>
          <w:szCs w:val="19"/>
        </w:rPr>
      </w:pPr>
    </w:p>
    <w:p w14:paraId="27ABD69B" w14:textId="77777777" w:rsidR="003E79DC" w:rsidRPr="003E79DC" w:rsidRDefault="003E79DC" w:rsidP="003E79DC">
      <w:pPr>
        <w:spacing w:after="0" w:line="240" w:lineRule="auto"/>
        <w:jc w:val="right"/>
        <w:rPr>
          <w:rFonts w:ascii="Tahoma" w:hAnsi="Tahoma" w:cs="Tahoma"/>
          <w:b/>
          <w:sz w:val="19"/>
          <w:szCs w:val="19"/>
        </w:rPr>
      </w:pPr>
    </w:p>
    <w:p w14:paraId="0654CF01" w14:textId="77777777" w:rsidR="003E79DC" w:rsidRPr="003E79DC" w:rsidRDefault="003E79DC" w:rsidP="003E79DC">
      <w:pPr>
        <w:spacing w:after="0" w:line="240" w:lineRule="auto"/>
        <w:jc w:val="right"/>
        <w:rPr>
          <w:rFonts w:ascii="Tahoma" w:hAnsi="Tahoma" w:cs="Tahoma"/>
          <w:b/>
          <w:sz w:val="19"/>
          <w:szCs w:val="19"/>
        </w:rPr>
      </w:pPr>
    </w:p>
    <w:p w14:paraId="7E9612E8" w14:textId="77777777" w:rsidR="003E79DC" w:rsidRPr="003E79DC" w:rsidRDefault="003E79DC" w:rsidP="003E79DC">
      <w:pPr>
        <w:spacing w:after="0" w:line="240" w:lineRule="auto"/>
        <w:jc w:val="right"/>
        <w:rPr>
          <w:rFonts w:ascii="Tahoma" w:hAnsi="Tahoma" w:cs="Tahoma"/>
          <w:b/>
          <w:sz w:val="19"/>
          <w:szCs w:val="19"/>
        </w:rPr>
      </w:pPr>
    </w:p>
    <w:p w14:paraId="5E603B4D" w14:textId="77777777" w:rsidR="003E79DC" w:rsidRPr="003E79DC" w:rsidRDefault="003E79DC" w:rsidP="003E79DC">
      <w:pPr>
        <w:spacing w:after="0" w:line="240" w:lineRule="auto"/>
        <w:jc w:val="right"/>
        <w:rPr>
          <w:rFonts w:ascii="Tahoma" w:hAnsi="Tahoma" w:cs="Tahoma"/>
          <w:b/>
          <w:sz w:val="19"/>
          <w:szCs w:val="19"/>
        </w:rPr>
      </w:pPr>
    </w:p>
    <w:p w14:paraId="2CCFDDE7" w14:textId="77777777" w:rsidR="003E79DC" w:rsidRPr="003E79DC" w:rsidRDefault="003E79DC" w:rsidP="003E79DC">
      <w:pPr>
        <w:spacing w:after="0" w:line="240" w:lineRule="auto"/>
        <w:jc w:val="right"/>
        <w:rPr>
          <w:rFonts w:ascii="Tahoma" w:hAnsi="Tahoma" w:cs="Tahoma"/>
          <w:b/>
          <w:sz w:val="19"/>
          <w:szCs w:val="19"/>
        </w:rPr>
      </w:pPr>
    </w:p>
    <w:p w14:paraId="3D80B418" w14:textId="77777777" w:rsidR="003E79DC" w:rsidRPr="003E79DC" w:rsidRDefault="003E79DC" w:rsidP="003E79DC">
      <w:pPr>
        <w:spacing w:after="0" w:line="240" w:lineRule="auto"/>
        <w:jc w:val="right"/>
        <w:rPr>
          <w:rFonts w:ascii="Tahoma" w:hAnsi="Tahoma" w:cs="Tahoma"/>
          <w:b/>
          <w:sz w:val="19"/>
          <w:szCs w:val="19"/>
        </w:rPr>
      </w:pPr>
    </w:p>
    <w:p w14:paraId="0D89DA02" w14:textId="77777777" w:rsidR="003E79DC" w:rsidRPr="003E79DC" w:rsidRDefault="003E79DC" w:rsidP="003E79DC">
      <w:pPr>
        <w:spacing w:after="0" w:line="240" w:lineRule="auto"/>
        <w:jc w:val="right"/>
        <w:rPr>
          <w:rFonts w:ascii="Tahoma" w:hAnsi="Tahoma" w:cs="Tahoma"/>
          <w:b/>
          <w:sz w:val="19"/>
          <w:szCs w:val="19"/>
        </w:rPr>
      </w:pPr>
    </w:p>
    <w:p w14:paraId="7C7D37AB" w14:textId="77777777" w:rsidR="003E79DC" w:rsidRPr="003E79DC" w:rsidRDefault="003E79DC" w:rsidP="003E79DC">
      <w:pPr>
        <w:spacing w:after="0" w:line="240" w:lineRule="auto"/>
        <w:jc w:val="right"/>
        <w:rPr>
          <w:rFonts w:ascii="Tahoma" w:hAnsi="Tahoma" w:cs="Tahoma"/>
          <w:b/>
          <w:sz w:val="19"/>
          <w:szCs w:val="19"/>
        </w:rPr>
      </w:pPr>
    </w:p>
    <w:p w14:paraId="6ACD9D1F" w14:textId="77777777" w:rsidR="003E79DC" w:rsidRPr="003E79DC" w:rsidRDefault="003E79DC" w:rsidP="003E79DC">
      <w:pPr>
        <w:spacing w:after="160" w:line="259" w:lineRule="auto"/>
        <w:rPr>
          <w:rFonts w:ascii="Tahoma" w:hAnsi="Tahoma" w:cs="Tahoma"/>
          <w:b/>
          <w:sz w:val="19"/>
          <w:szCs w:val="19"/>
        </w:rPr>
      </w:pPr>
      <w:r w:rsidRPr="003E79DC">
        <w:rPr>
          <w:rFonts w:ascii="Tahoma" w:hAnsi="Tahoma" w:cs="Tahoma"/>
          <w:b/>
          <w:sz w:val="19"/>
          <w:szCs w:val="19"/>
        </w:rPr>
        <w:br w:type="page"/>
      </w:r>
    </w:p>
    <w:p w14:paraId="6D118DCB" w14:textId="77777777" w:rsidR="003E79DC" w:rsidRPr="003E79DC" w:rsidRDefault="003E79DC" w:rsidP="003E79DC">
      <w:pPr>
        <w:spacing w:after="0" w:line="240" w:lineRule="auto"/>
        <w:jc w:val="right"/>
        <w:rPr>
          <w:rFonts w:ascii="Tahoma" w:hAnsi="Tahoma" w:cs="Tahoma"/>
          <w:b/>
          <w:sz w:val="19"/>
          <w:szCs w:val="19"/>
        </w:rPr>
      </w:pPr>
      <w:r w:rsidRPr="003E79DC">
        <w:rPr>
          <w:rFonts w:ascii="Tahoma" w:hAnsi="Tahoma" w:cs="Tahoma"/>
          <w:b/>
          <w:sz w:val="19"/>
          <w:szCs w:val="19"/>
        </w:rPr>
        <w:t>Приложение №3</w:t>
      </w:r>
    </w:p>
    <w:p w14:paraId="5579955D"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к Договору подряда № _______</w:t>
      </w:r>
    </w:p>
    <w:p w14:paraId="3463EAED"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от «___» ______________ 2023г.</w:t>
      </w:r>
    </w:p>
    <w:p w14:paraId="78384D47" w14:textId="77777777" w:rsidR="003E79DC" w:rsidRPr="003E79DC" w:rsidRDefault="003E79DC" w:rsidP="003E79DC">
      <w:pPr>
        <w:spacing w:after="0" w:line="240" w:lineRule="auto"/>
        <w:jc w:val="right"/>
        <w:rPr>
          <w:rFonts w:ascii="Tahoma" w:hAnsi="Tahoma" w:cs="Tahoma"/>
          <w:sz w:val="19"/>
          <w:szCs w:val="19"/>
        </w:rPr>
      </w:pPr>
    </w:p>
    <w:p w14:paraId="22F98C10"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highlight w:val="yellow"/>
        </w:rPr>
        <w:t xml:space="preserve">ФОРМА </w:t>
      </w:r>
    </w:p>
    <w:p w14:paraId="5A7F119C" w14:textId="77777777" w:rsidR="003E79DC" w:rsidRPr="003E79DC" w:rsidRDefault="003E79DC" w:rsidP="003E79DC">
      <w:pPr>
        <w:spacing w:after="0" w:line="240" w:lineRule="auto"/>
        <w:jc w:val="center"/>
        <w:rPr>
          <w:rFonts w:ascii="Tahoma" w:hAnsi="Tahoma" w:cs="Tahoma"/>
          <w:b/>
          <w:sz w:val="19"/>
          <w:szCs w:val="19"/>
        </w:rPr>
      </w:pPr>
    </w:p>
    <w:p w14:paraId="57D378AB"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Смета / предварительная смета</w:t>
      </w:r>
    </w:p>
    <w:p w14:paraId="66C920A5"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на выполнение строительно-монтажных работ / получение документации</w:t>
      </w:r>
    </w:p>
    <w:p w14:paraId="4CF642B1" w14:textId="77777777" w:rsidR="003E79DC" w:rsidRPr="003E79DC" w:rsidRDefault="003E79DC" w:rsidP="003E79DC">
      <w:pPr>
        <w:spacing w:after="0" w:line="240" w:lineRule="auto"/>
        <w:jc w:val="both"/>
        <w:rPr>
          <w:rFonts w:ascii="Tahoma" w:hAnsi="Tahoma" w:cs="Tahoma"/>
          <w:sz w:val="19"/>
          <w:szCs w:val="19"/>
        </w:rPr>
      </w:pPr>
    </w:p>
    <w:p w14:paraId="1E695798"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Сайт: </w:t>
      </w:r>
    </w:p>
    <w:p w14:paraId="4A522D26"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Адрес:</w:t>
      </w:r>
    </w:p>
    <w:p w14:paraId="4D9AD6DB"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Краткое описание выполняемых работ: _________________________________________</w:t>
      </w:r>
    </w:p>
    <w:p w14:paraId="48317769" w14:textId="77777777" w:rsidR="003E79DC" w:rsidRPr="003E79DC" w:rsidRDefault="003E79DC" w:rsidP="003E79DC">
      <w:pPr>
        <w:spacing w:after="0" w:line="240" w:lineRule="auto"/>
        <w:jc w:val="both"/>
        <w:rPr>
          <w:rFonts w:ascii="Tahoma" w:hAnsi="Tahoma" w:cs="Tahoma"/>
          <w:spacing w:val="-1"/>
          <w:sz w:val="19"/>
          <w:szCs w:val="19"/>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43"/>
        <w:gridCol w:w="992"/>
        <w:gridCol w:w="1559"/>
        <w:gridCol w:w="1559"/>
      </w:tblGrid>
      <w:tr w:rsidR="003E79DC" w:rsidRPr="003E79DC" w14:paraId="35AC75CD" w14:textId="77777777" w:rsidTr="00D845C4">
        <w:trPr>
          <w:trHeight w:val="547"/>
        </w:trPr>
        <w:tc>
          <w:tcPr>
            <w:tcW w:w="822" w:type="dxa"/>
            <w:vAlign w:val="center"/>
          </w:tcPr>
          <w:p w14:paraId="2CBEC78B" w14:textId="77777777" w:rsidR="003E79DC" w:rsidRPr="003E79DC" w:rsidRDefault="003E79DC" w:rsidP="00D845C4">
            <w:pPr>
              <w:spacing w:after="0" w:line="240" w:lineRule="auto"/>
              <w:jc w:val="center"/>
              <w:rPr>
                <w:rFonts w:ascii="Tahoma" w:hAnsi="Tahoma" w:cs="Tahoma"/>
                <w:b/>
                <w:sz w:val="19"/>
                <w:szCs w:val="19"/>
              </w:rPr>
            </w:pPr>
          </w:p>
          <w:p w14:paraId="2DF9F584"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w:t>
            </w:r>
          </w:p>
          <w:p w14:paraId="694C9082" w14:textId="77777777" w:rsidR="003E79DC" w:rsidRPr="003E79DC" w:rsidRDefault="003E79DC" w:rsidP="00D845C4">
            <w:pPr>
              <w:spacing w:after="0" w:line="240" w:lineRule="auto"/>
              <w:jc w:val="center"/>
              <w:rPr>
                <w:rFonts w:ascii="Tahoma" w:hAnsi="Tahoma" w:cs="Tahoma"/>
                <w:b/>
                <w:sz w:val="19"/>
                <w:szCs w:val="19"/>
              </w:rPr>
            </w:pPr>
          </w:p>
        </w:tc>
        <w:tc>
          <w:tcPr>
            <w:tcW w:w="2835" w:type="dxa"/>
            <w:vAlign w:val="center"/>
          </w:tcPr>
          <w:p w14:paraId="3950B6F9" w14:textId="77777777" w:rsidR="003E79DC" w:rsidRPr="003E79DC" w:rsidRDefault="003E79DC" w:rsidP="00D845C4">
            <w:pPr>
              <w:spacing w:after="0" w:line="240" w:lineRule="auto"/>
              <w:jc w:val="center"/>
              <w:rPr>
                <w:rFonts w:ascii="Tahoma" w:hAnsi="Tahoma" w:cs="Tahoma"/>
                <w:b/>
                <w:sz w:val="19"/>
                <w:szCs w:val="19"/>
              </w:rPr>
            </w:pPr>
          </w:p>
          <w:p w14:paraId="68884FF0"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Наименование работ и материалов</w:t>
            </w:r>
          </w:p>
          <w:p w14:paraId="506F9017" w14:textId="77777777" w:rsidR="003E79DC" w:rsidRPr="003E79DC" w:rsidRDefault="003E79DC" w:rsidP="00D845C4">
            <w:pPr>
              <w:spacing w:after="0" w:line="240" w:lineRule="auto"/>
              <w:jc w:val="center"/>
              <w:rPr>
                <w:rFonts w:ascii="Tahoma" w:hAnsi="Tahoma" w:cs="Tahoma"/>
                <w:b/>
                <w:sz w:val="19"/>
                <w:szCs w:val="19"/>
              </w:rPr>
            </w:pPr>
          </w:p>
        </w:tc>
        <w:tc>
          <w:tcPr>
            <w:tcW w:w="621" w:type="dxa"/>
            <w:vAlign w:val="center"/>
          </w:tcPr>
          <w:p w14:paraId="62F79D64"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Ед. изм.</w:t>
            </w:r>
          </w:p>
        </w:tc>
        <w:tc>
          <w:tcPr>
            <w:tcW w:w="992" w:type="dxa"/>
            <w:vAlign w:val="center"/>
          </w:tcPr>
          <w:p w14:paraId="505DF9C4"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Кол-во</w:t>
            </w:r>
          </w:p>
        </w:tc>
        <w:tc>
          <w:tcPr>
            <w:tcW w:w="1559" w:type="dxa"/>
            <w:vAlign w:val="center"/>
          </w:tcPr>
          <w:p w14:paraId="4043B862"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Цена за ед.</w:t>
            </w:r>
          </w:p>
        </w:tc>
        <w:tc>
          <w:tcPr>
            <w:tcW w:w="1559" w:type="dxa"/>
            <w:vAlign w:val="center"/>
          </w:tcPr>
          <w:p w14:paraId="01055BD3"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Сумма</w:t>
            </w:r>
          </w:p>
          <w:p w14:paraId="45A0676C" w14:textId="77777777" w:rsidR="003E79DC" w:rsidRPr="003E79DC" w:rsidRDefault="003E79DC" w:rsidP="00D845C4">
            <w:pPr>
              <w:spacing w:after="0" w:line="240" w:lineRule="auto"/>
              <w:jc w:val="center"/>
              <w:rPr>
                <w:rFonts w:ascii="Tahoma" w:hAnsi="Tahoma" w:cs="Tahoma"/>
                <w:b/>
                <w:sz w:val="19"/>
                <w:szCs w:val="19"/>
              </w:rPr>
            </w:pPr>
            <w:r w:rsidRPr="003E79DC">
              <w:rPr>
                <w:rFonts w:ascii="Tahoma" w:hAnsi="Tahoma" w:cs="Tahoma"/>
                <w:b/>
                <w:sz w:val="19"/>
                <w:szCs w:val="19"/>
              </w:rPr>
              <w:t>(сом)</w:t>
            </w:r>
          </w:p>
        </w:tc>
      </w:tr>
      <w:tr w:rsidR="003E79DC" w:rsidRPr="003E79DC" w14:paraId="2F26067E" w14:textId="77777777" w:rsidTr="00D845C4">
        <w:tc>
          <w:tcPr>
            <w:tcW w:w="8388" w:type="dxa"/>
            <w:gridSpan w:val="6"/>
            <w:vAlign w:val="center"/>
          </w:tcPr>
          <w:p w14:paraId="342FF711" w14:textId="77777777" w:rsidR="003E79DC" w:rsidRPr="003E79DC" w:rsidRDefault="003E79DC" w:rsidP="00D845C4">
            <w:pPr>
              <w:spacing w:after="0" w:line="240" w:lineRule="auto"/>
              <w:rPr>
                <w:rFonts w:ascii="Tahoma" w:hAnsi="Tahoma" w:cs="Tahoma"/>
                <w:b/>
                <w:spacing w:val="-1"/>
                <w:sz w:val="19"/>
                <w:szCs w:val="19"/>
              </w:rPr>
            </w:pPr>
            <w:r w:rsidRPr="003E79DC">
              <w:rPr>
                <w:rFonts w:ascii="Tahoma" w:hAnsi="Tahoma" w:cs="Tahoma"/>
                <w:b/>
                <w:spacing w:val="-1"/>
                <w:sz w:val="19"/>
                <w:szCs w:val="19"/>
              </w:rPr>
              <w:t>Работы</w:t>
            </w:r>
          </w:p>
        </w:tc>
      </w:tr>
      <w:tr w:rsidR="003E79DC" w:rsidRPr="003E79DC" w14:paraId="5693FFF4" w14:textId="77777777" w:rsidTr="00D845C4">
        <w:tc>
          <w:tcPr>
            <w:tcW w:w="822" w:type="dxa"/>
            <w:vAlign w:val="center"/>
          </w:tcPr>
          <w:p w14:paraId="60D3D5E8"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1</w:t>
            </w:r>
          </w:p>
        </w:tc>
        <w:tc>
          <w:tcPr>
            <w:tcW w:w="2835" w:type="dxa"/>
            <w:vAlign w:val="center"/>
          </w:tcPr>
          <w:p w14:paraId="39C1FFB8" w14:textId="77777777" w:rsidR="003E79DC" w:rsidRPr="003E79DC" w:rsidRDefault="003E79DC" w:rsidP="00D845C4">
            <w:pPr>
              <w:spacing w:after="0" w:line="240" w:lineRule="auto"/>
              <w:rPr>
                <w:rFonts w:ascii="Tahoma" w:hAnsi="Tahoma" w:cs="Tahoma"/>
                <w:spacing w:val="-1"/>
                <w:sz w:val="19"/>
                <w:szCs w:val="19"/>
              </w:rPr>
            </w:pPr>
          </w:p>
        </w:tc>
        <w:tc>
          <w:tcPr>
            <w:tcW w:w="621" w:type="dxa"/>
          </w:tcPr>
          <w:p w14:paraId="627C18E6" w14:textId="77777777" w:rsidR="003E79DC" w:rsidRPr="003E79DC" w:rsidRDefault="003E79DC" w:rsidP="00D845C4">
            <w:pPr>
              <w:spacing w:after="0" w:line="240" w:lineRule="auto"/>
              <w:jc w:val="center"/>
              <w:rPr>
                <w:rFonts w:ascii="Tahoma" w:hAnsi="Tahoma" w:cs="Tahoma"/>
                <w:spacing w:val="-1"/>
                <w:sz w:val="19"/>
                <w:szCs w:val="19"/>
              </w:rPr>
            </w:pPr>
          </w:p>
        </w:tc>
        <w:tc>
          <w:tcPr>
            <w:tcW w:w="992" w:type="dxa"/>
          </w:tcPr>
          <w:p w14:paraId="4DD40E57"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5B36F0D4"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65C1CAF5"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6FBAF6AA" w14:textId="77777777" w:rsidTr="00D845C4">
        <w:tc>
          <w:tcPr>
            <w:tcW w:w="822" w:type="dxa"/>
            <w:vAlign w:val="center"/>
          </w:tcPr>
          <w:p w14:paraId="06CF2383"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2</w:t>
            </w:r>
          </w:p>
        </w:tc>
        <w:tc>
          <w:tcPr>
            <w:tcW w:w="2835" w:type="dxa"/>
            <w:vAlign w:val="center"/>
          </w:tcPr>
          <w:p w14:paraId="53921355" w14:textId="77777777" w:rsidR="003E79DC" w:rsidRPr="003E79DC" w:rsidRDefault="003E79DC" w:rsidP="00D845C4">
            <w:pPr>
              <w:spacing w:after="0" w:line="240" w:lineRule="auto"/>
              <w:rPr>
                <w:rFonts w:ascii="Tahoma" w:hAnsi="Tahoma" w:cs="Tahoma"/>
                <w:spacing w:val="-1"/>
                <w:sz w:val="19"/>
                <w:szCs w:val="19"/>
              </w:rPr>
            </w:pPr>
          </w:p>
        </w:tc>
        <w:tc>
          <w:tcPr>
            <w:tcW w:w="621" w:type="dxa"/>
          </w:tcPr>
          <w:p w14:paraId="25FC8D4E" w14:textId="77777777" w:rsidR="003E79DC" w:rsidRPr="003E79DC" w:rsidRDefault="003E79DC" w:rsidP="00D845C4">
            <w:pPr>
              <w:spacing w:after="0" w:line="240" w:lineRule="auto"/>
              <w:jc w:val="center"/>
              <w:rPr>
                <w:rFonts w:ascii="Tahoma" w:hAnsi="Tahoma" w:cs="Tahoma"/>
                <w:spacing w:val="-1"/>
                <w:sz w:val="19"/>
                <w:szCs w:val="19"/>
              </w:rPr>
            </w:pPr>
          </w:p>
        </w:tc>
        <w:tc>
          <w:tcPr>
            <w:tcW w:w="992" w:type="dxa"/>
          </w:tcPr>
          <w:p w14:paraId="64C5B29D"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0F62239B"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42FC9A5F"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3B21F1C9" w14:textId="77777777" w:rsidTr="00D845C4">
        <w:tc>
          <w:tcPr>
            <w:tcW w:w="822" w:type="dxa"/>
            <w:vAlign w:val="center"/>
          </w:tcPr>
          <w:p w14:paraId="7295D4E3"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3</w:t>
            </w:r>
          </w:p>
        </w:tc>
        <w:tc>
          <w:tcPr>
            <w:tcW w:w="2835" w:type="dxa"/>
            <w:vAlign w:val="center"/>
          </w:tcPr>
          <w:p w14:paraId="7914EF7D" w14:textId="77777777" w:rsidR="003E79DC" w:rsidRPr="003E79DC" w:rsidRDefault="003E79DC" w:rsidP="00D845C4">
            <w:pPr>
              <w:spacing w:after="0" w:line="240" w:lineRule="auto"/>
              <w:rPr>
                <w:rFonts w:ascii="Tahoma" w:hAnsi="Tahoma" w:cs="Tahoma"/>
                <w:spacing w:val="-1"/>
                <w:sz w:val="19"/>
                <w:szCs w:val="19"/>
              </w:rPr>
            </w:pPr>
          </w:p>
        </w:tc>
        <w:tc>
          <w:tcPr>
            <w:tcW w:w="621" w:type="dxa"/>
          </w:tcPr>
          <w:p w14:paraId="33348553" w14:textId="77777777" w:rsidR="003E79DC" w:rsidRPr="003E79DC" w:rsidRDefault="003E79DC" w:rsidP="00D845C4">
            <w:pPr>
              <w:spacing w:after="0" w:line="240" w:lineRule="auto"/>
              <w:jc w:val="center"/>
              <w:rPr>
                <w:rFonts w:ascii="Tahoma" w:hAnsi="Tahoma" w:cs="Tahoma"/>
                <w:spacing w:val="-1"/>
                <w:sz w:val="19"/>
                <w:szCs w:val="19"/>
              </w:rPr>
            </w:pPr>
          </w:p>
        </w:tc>
        <w:tc>
          <w:tcPr>
            <w:tcW w:w="992" w:type="dxa"/>
          </w:tcPr>
          <w:p w14:paraId="00EB7ED3"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656D0492"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22553D6B"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43289604" w14:textId="77777777" w:rsidTr="00D845C4">
        <w:tc>
          <w:tcPr>
            <w:tcW w:w="822" w:type="dxa"/>
            <w:vAlign w:val="center"/>
          </w:tcPr>
          <w:p w14:paraId="2045838A"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4</w:t>
            </w:r>
          </w:p>
        </w:tc>
        <w:tc>
          <w:tcPr>
            <w:tcW w:w="2835" w:type="dxa"/>
            <w:vAlign w:val="center"/>
          </w:tcPr>
          <w:p w14:paraId="25D3FE9B" w14:textId="77777777" w:rsidR="003E79DC" w:rsidRPr="003E79DC" w:rsidRDefault="003E79DC" w:rsidP="00D845C4">
            <w:pPr>
              <w:spacing w:after="0" w:line="240" w:lineRule="auto"/>
              <w:rPr>
                <w:rFonts w:ascii="Tahoma" w:hAnsi="Tahoma" w:cs="Tahoma"/>
                <w:spacing w:val="-1"/>
                <w:sz w:val="19"/>
                <w:szCs w:val="19"/>
              </w:rPr>
            </w:pPr>
          </w:p>
        </w:tc>
        <w:tc>
          <w:tcPr>
            <w:tcW w:w="621" w:type="dxa"/>
          </w:tcPr>
          <w:p w14:paraId="50DB3FFF" w14:textId="77777777" w:rsidR="003E79DC" w:rsidRPr="003E79DC" w:rsidRDefault="003E79DC" w:rsidP="00D845C4">
            <w:pPr>
              <w:spacing w:after="0" w:line="240" w:lineRule="auto"/>
              <w:jc w:val="center"/>
              <w:rPr>
                <w:rFonts w:ascii="Tahoma" w:hAnsi="Tahoma" w:cs="Tahoma"/>
                <w:spacing w:val="-1"/>
                <w:sz w:val="19"/>
                <w:szCs w:val="19"/>
              </w:rPr>
            </w:pPr>
          </w:p>
        </w:tc>
        <w:tc>
          <w:tcPr>
            <w:tcW w:w="992" w:type="dxa"/>
          </w:tcPr>
          <w:p w14:paraId="0633029D"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6DF806DE" w14:textId="77777777" w:rsidR="003E79DC" w:rsidRPr="003E79DC" w:rsidRDefault="003E79DC" w:rsidP="00D845C4">
            <w:pPr>
              <w:spacing w:after="0" w:line="240" w:lineRule="auto"/>
              <w:jc w:val="center"/>
              <w:rPr>
                <w:rFonts w:ascii="Tahoma" w:hAnsi="Tahoma" w:cs="Tahoma"/>
                <w:spacing w:val="-1"/>
                <w:sz w:val="19"/>
                <w:szCs w:val="19"/>
              </w:rPr>
            </w:pPr>
          </w:p>
        </w:tc>
        <w:tc>
          <w:tcPr>
            <w:tcW w:w="1559" w:type="dxa"/>
          </w:tcPr>
          <w:p w14:paraId="5F2C5793"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1D401641" w14:textId="77777777" w:rsidTr="00D845C4">
        <w:trPr>
          <w:trHeight w:val="229"/>
        </w:trPr>
        <w:tc>
          <w:tcPr>
            <w:tcW w:w="6829" w:type="dxa"/>
            <w:gridSpan w:val="5"/>
          </w:tcPr>
          <w:p w14:paraId="070FFBB6" w14:textId="77777777" w:rsidR="003E79DC" w:rsidRPr="003E79DC" w:rsidRDefault="003E79DC" w:rsidP="00D845C4">
            <w:pPr>
              <w:spacing w:after="0" w:line="240" w:lineRule="auto"/>
              <w:rPr>
                <w:rFonts w:ascii="Tahoma" w:hAnsi="Tahoma" w:cs="Tahoma"/>
                <w:b/>
                <w:spacing w:val="-1"/>
                <w:sz w:val="19"/>
                <w:szCs w:val="19"/>
              </w:rPr>
            </w:pPr>
            <w:r w:rsidRPr="003E79DC">
              <w:rPr>
                <w:rFonts w:ascii="Tahoma" w:hAnsi="Tahoma" w:cs="Tahoma"/>
                <w:b/>
                <w:spacing w:val="-1"/>
                <w:sz w:val="19"/>
                <w:szCs w:val="19"/>
              </w:rPr>
              <w:t>Итого:</w:t>
            </w:r>
          </w:p>
          <w:p w14:paraId="0B3829F2" w14:textId="77777777" w:rsidR="003E79DC" w:rsidRPr="003E79DC" w:rsidRDefault="003E79DC" w:rsidP="00D845C4">
            <w:pPr>
              <w:tabs>
                <w:tab w:val="left" w:pos="200"/>
              </w:tabs>
              <w:spacing w:after="0" w:line="240" w:lineRule="auto"/>
              <w:rPr>
                <w:rFonts w:ascii="Tahoma" w:hAnsi="Tahoma" w:cs="Tahoma"/>
                <w:b/>
                <w:spacing w:val="-1"/>
                <w:sz w:val="19"/>
                <w:szCs w:val="19"/>
              </w:rPr>
            </w:pPr>
            <w:r w:rsidRPr="003E79DC">
              <w:rPr>
                <w:rFonts w:ascii="Tahoma" w:hAnsi="Tahoma" w:cs="Tahoma"/>
                <w:b/>
                <w:spacing w:val="-1"/>
                <w:sz w:val="19"/>
                <w:szCs w:val="19"/>
              </w:rPr>
              <w:tab/>
            </w:r>
          </w:p>
        </w:tc>
        <w:tc>
          <w:tcPr>
            <w:tcW w:w="1559" w:type="dxa"/>
          </w:tcPr>
          <w:p w14:paraId="04ADDE91" w14:textId="77777777" w:rsidR="003E79DC" w:rsidRPr="003E79DC" w:rsidRDefault="003E79DC" w:rsidP="00D845C4">
            <w:pPr>
              <w:spacing w:after="0" w:line="240" w:lineRule="auto"/>
              <w:jc w:val="center"/>
              <w:rPr>
                <w:rFonts w:ascii="Tahoma" w:hAnsi="Tahoma" w:cs="Tahoma"/>
                <w:b/>
                <w:spacing w:val="-1"/>
                <w:sz w:val="19"/>
                <w:szCs w:val="19"/>
              </w:rPr>
            </w:pPr>
          </w:p>
        </w:tc>
      </w:tr>
    </w:tbl>
    <w:p w14:paraId="3EA26A38" w14:textId="77777777" w:rsidR="003E79DC" w:rsidRPr="003E79DC" w:rsidRDefault="003E79DC" w:rsidP="003E79DC">
      <w:pPr>
        <w:spacing w:after="0" w:line="240" w:lineRule="auto"/>
        <w:jc w:val="both"/>
        <w:rPr>
          <w:rFonts w:ascii="Tahoma" w:hAnsi="Tahoma" w:cs="Tahoma"/>
          <w:b/>
          <w:spacing w:val="-1"/>
          <w:sz w:val="19"/>
          <w:szCs w:val="19"/>
        </w:rPr>
      </w:pPr>
    </w:p>
    <w:p w14:paraId="77D1BF6E" w14:textId="77777777" w:rsidR="003E79DC" w:rsidRPr="003E79DC" w:rsidRDefault="003E79DC" w:rsidP="003E79DC">
      <w:pPr>
        <w:spacing w:after="0" w:line="240" w:lineRule="auto"/>
        <w:jc w:val="both"/>
        <w:rPr>
          <w:rFonts w:ascii="Tahoma" w:hAnsi="Tahoma" w:cs="Tahoma"/>
          <w:spacing w:val="-1"/>
          <w:sz w:val="19"/>
          <w:szCs w:val="19"/>
        </w:rPr>
      </w:pPr>
      <w:r w:rsidRPr="003E79DC">
        <w:rPr>
          <w:rFonts w:ascii="Tahoma" w:hAnsi="Tahoma" w:cs="Tahoma"/>
          <w:b/>
          <w:spacing w:val="-1"/>
          <w:sz w:val="19"/>
          <w:szCs w:val="19"/>
        </w:rPr>
        <w:t xml:space="preserve">     </w:t>
      </w:r>
      <w:r w:rsidRPr="003E79DC">
        <w:rPr>
          <w:rFonts w:ascii="Tahoma" w:hAnsi="Tahoma" w:cs="Tahoma"/>
          <w:spacing w:val="-1"/>
          <w:sz w:val="19"/>
          <w:szCs w:val="19"/>
        </w:rPr>
        <w:t xml:space="preserve">Сроки выполнения работ – </w:t>
      </w:r>
      <w:r w:rsidRPr="003E79DC">
        <w:rPr>
          <w:rFonts w:ascii="Tahoma" w:hAnsi="Tahoma" w:cs="Tahoma"/>
          <w:i/>
          <w:spacing w:val="-1"/>
          <w:sz w:val="19"/>
          <w:szCs w:val="19"/>
        </w:rPr>
        <w:t>(календарных дней).</w:t>
      </w:r>
      <w:r w:rsidRPr="003E79DC">
        <w:rPr>
          <w:rFonts w:ascii="Tahoma" w:hAnsi="Tahoma" w:cs="Tahoma"/>
          <w:spacing w:val="-1"/>
          <w:sz w:val="19"/>
          <w:szCs w:val="19"/>
        </w:rPr>
        <w:t xml:space="preserve"> </w:t>
      </w:r>
      <w:r w:rsidRPr="003E79DC">
        <w:rPr>
          <w:rFonts w:ascii="Tahoma" w:hAnsi="Tahoma" w:cs="Tahoma"/>
          <w:spacing w:val="-1"/>
          <w:sz w:val="19"/>
          <w:szCs w:val="19"/>
        </w:rPr>
        <w:tab/>
      </w:r>
    </w:p>
    <w:p w14:paraId="44A9DE0A"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       </w:t>
      </w:r>
    </w:p>
    <w:p w14:paraId="43B801DF" w14:textId="77777777" w:rsidR="003E79DC" w:rsidRPr="003E79DC" w:rsidRDefault="003E79DC" w:rsidP="003E79DC">
      <w:pPr>
        <w:spacing w:after="0" w:line="240" w:lineRule="auto"/>
        <w:jc w:val="both"/>
        <w:rPr>
          <w:rFonts w:ascii="Tahoma" w:hAnsi="Tahoma" w:cs="Tahoma"/>
          <w:b/>
          <w:sz w:val="19"/>
          <w:szCs w:val="19"/>
        </w:rPr>
      </w:pPr>
    </w:p>
    <w:p w14:paraId="052C927F"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       </w:t>
      </w:r>
    </w:p>
    <w:p w14:paraId="19FCB462" w14:textId="77777777" w:rsidR="003E79DC" w:rsidRPr="003E79DC" w:rsidRDefault="003E79DC" w:rsidP="003E79DC">
      <w:pPr>
        <w:spacing w:after="0" w:line="240" w:lineRule="auto"/>
        <w:jc w:val="both"/>
        <w:rPr>
          <w:rFonts w:ascii="Tahoma" w:hAnsi="Tahoma" w:cs="Tahoma"/>
          <w:b/>
          <w:sz w:val="19"/>
          <w:szCs w:val="19"/>
        </w:rPr>
      </w:pPr>
    </w:p>
    <w:p w14:paraId="0EA0C775"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       Согласовано:</w:t>
      </w:r>
    </w:p>
    <w:p w14:paraId="49107B4A"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w:t>
      </w:r>
    </w:p>
    <w:p w14:paraId="1856B108"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Ведущий инженер по строительству </w:t>
      </w:r>
    </w:p>
    <w:p w14:paraId="50D25001"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и обслуживанию сайтов: </w:t>
      </w:r>
      <w:r w:rsidRPr="003E79DC">
        <w:rPr>
          <w:rFonts w:ascii="Tahoma" w:hAnsi="Tahoma" w:cs="Tahoma"/>
          <w:sz w:val="19"/>
          <w:szCs w:val="19"/>
        </w:rPr>
        <w:tab/>
      </w:r>
      <w:r w:rsidRPr="003E79DC">
        <w:rPr>
          <w:rFonts w:ascii="Tahoma" w:hAnsi="Tahoma" w:cs="Tahoma"/>
          <w:sz w:val="19"/>
          <w:szCs w:val="19"/>
        </w:rPr>
        <w:tab/>
        <w:t>_____________________</w:t>
      </w:r>
    </w:p>
    <w:p w14:paraId="2F5416DF"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Руководитель </w:t>
      </w:r>
      <w:proofErr w:type="spellStart"/>
      <w:r w:rsidRPr="003E79DC">
        <w:rPr>
          <w:rFonts w:ascii="Tahoma" w:hAnsi="Tahoma" w:cs="Tahoma"/>
          <w:sz w:val="19"/>
          <w:szCs w:val="19"/>
        </w:rPr>
        <w:t>ОСиЭ</w:t>
      </w:r>
      <w:proofErr w:type="spellEnd"/>
      <w:r w:rsidRPr="003E79DC">
        <w:rPr>
          <w:rFonts w:ascii="Tahoma" w:hAnsi="Tahoma" w:cs="Tahoma"/>
          <w:sz w:val="19"/>
          <w:szCs w:val="19"/>
        </w:rPr>
        <w:t xml:space="preserve">: </w:t>
      </w:r>
      <w:r w:rsidRPr="003E79DC">
        <w:rPr>
          <w:rFonts w:ascii="Tahoma" w:hAnsi="Tahoma" w:cs="Tahoma"/>
          <w:sz w:val="19"/>
          <w:szCs w:val="19"/>
        </w:rPr>
        <w:tab/>
      </w:r>
      <w:r w:rsidRPr="003E79DC">
        <w:rPr>
          <w:rFonts w:ascii="Tahoma" w:hAnsi="Tahoma" w:cs="Tahoma"/>
          <w:sz w:val="19"/>
          <w:szCs w:val="19"/>
        </w:rPr>
        <w:tab/>
        <w:t>_____________________</w:t>
      </w:r>
    </w:p>
    <w:p w14:paraId="47FE410D"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       </w:t>
      </w:r>
      <w:r w:rsidRPr="003E79DC">
        <w:rPr>
          <w:rFonts w:ascii="Tahoma" w:hAnsi="Tahoma" w:cs="Tahoma"/>
          <w:sz w:val="19"/>
          <w:szCs w:val="19"/>
        </w:rPr>
        <w:t xml:space="preserve">Технический директор: </w:t>
      </w:r>
      <w:r w:rsidRPr="003E79DC">
        <w:rPr>
          <w:rFonts w:ascii="Tahoma" w:hAnsi="Tahoma" w:cs="Tahoma"/>
          <w:sz w:val="19"/>
          <w:szCs w:val="19"/>
        </w:rPr>
        <w:tab/>
      </w:r>
      <w:r w:rsidRPr="003E79DC">
        <w:rPr>
          <w:rFonts w:ascii="Tahoma" w:hAnsi="Tahoma" w:cs="Tahoma"/>
          <w:sz w:val="19"/>
          <w:szCs w:val="19"/>
        </w:rPr>
        <w:tab/>
        <w:t>_____________________</w:t>
      </w:r>
    </w:p>
    <w:p w14:paraId="001279FA"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w:t>
      </w:r>
    </w:p>
    <w:p w14:paraId="5FDE0EA9" w14:textId="77777777" w:rsidR="003E79DC" w:rsidRPr="003E79DC" w:rsidRDefault="003E79DC" w:rsidP="003E79DC">
      <w:pPr>
        <w:spacing w:after="0" w:line="240" w:lineRule="auto"/>
        <w:jc w:val="both"/>
        <w:rPr>
          <w:rFonts w:ascii="Tahoma" w:hAnsi="Tahoma" w:cs="Tahoma"/>
          <w:b/>
          <w:sz w:val="19"/>
          <w:szCs w:val="19"/>
          <w:highlight w:val="yellow"/>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77953407" w14:textId="77777777" w:rsidTr="00D845C4">
        <w:tc>
          <w:tcPr>
            <w:tcW w:w="4857" w:type="dxa"/>
          </w:tcPr>
          <w:p w14:paraId="64E554F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4CFA7574" w14:textId="77777777" w:rsidR="003E79DC" w:rsidRPr="003E79DC" w:rsidRDefault="003E79DC" w:rsidP="00D845C4">
            <w:pPr>
              <w:spacing w:after="0" w:line="240" w:lineRule="auto"/>
              <w:rPr>
                <w:rFonts w:ascii="Tahoma" w:hAnsi="Tahoma" w:cs="Tahoma"/>
                <w:sz w:val="19"/>
                <w:szCs w:val="19"/>
              </w:rPr>
            </w:pPr>
          </w:p>
          <w:p w14:paraId="3F78D389"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1957F3E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5E35BE09" w14:textId="77777777" w:rsidR="003E79DC" w:rsidRPr="003E79DC" w:rsidRDefault="003E79DC" w:rsidP="00D845C4">
            <w:pPr>
              <w:spacing w:after="0" w:line="240" w:lineRule="auto"/>
              <w:rPr>
                <w:rFonts w:ascii="Tahoma" w:hAnsi="Tahoma" w:cs="Tahoma"/>
                <w:sz w:val="19"/>
                <w:szCs w:val="19"/>
              </w:rPr>
            </w:pPr>
          </w:p>
          <w:p w14:paraId="4EC85189"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75ECCEAE" w14:textId="77777777" w:rsidR="003E79DC" w:rsidRPr="003E79DC" w:rsidRDefault="003E79DC" w:rsidP="00D845C4">
            <w:pPr>
              <w:spacing w:after="0" w:line="240" w:lineRule="auto"/>
              <w:rPr>
                <w:rFonts w:ascii="Tahoma" w:hAnsi="Tahoma" w:cs="Tahoma"/>
                <w:bCs/>
                <w:sz w:val="19"/>
                <w:szCs w:val="19"/>
              </w:rPr>
            </w:pPr>
          </w:p>
        </w:tc>
        <w:tc>
          <w:tcPr>
            <w:tcW w:w="4073" w:type="dxa"/>
          </w:tcPr>
          <w:p w14:paraId="18C1E838"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61F65B52" w14:textId="77777777" w:rsidR="003E79DC" w:rsidRPr="003E79DC" w:rsidRDefault="003E79DC" w:rsidP="00D845C4">
            <w:pPr>
              <w:spacing w:after="0" w:line="240" w:lineRule="auto"/>
              <w:rPr>
                <w:rFonts w:ascii="Tahoma" w:hAnsi="Tahoma" w:cs="Tahoma"/>
                <w:bCs/>
                <w:sz w:val="19"/>
                <w:szCs w:val="19"/>
              </w:rPr>
            </w:pPr>
          </w:p>
          <w:p w14:paraId="431A54B8"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64310151"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470C5E89" w14:textId="77777777" w:rsidR="003E79DC" w:rsidRPr="003E79DC" w:rsidRDefault="003E79DC" w:rsidP="00D845C4">
            <w:pPr>
              <w:spacing w:after="0" w:line="240" w:lineRule="auto"/>
              <w:rPr>
                <w:rFonts w:ascii="Tahoma" w:hAnsi="Tahoma" w:cs="Tahoma"/>
                <w:sz w:val="19"/>
                <w:szCs w:val="19"/>
              </w:rPr>
            </w:pPr>
          </w:p>
          <w:p w14:paraId="40938D01"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31F9FA7D" w14:textId="77777777" w:rsidR="003E79DC" w:rsidRPr="003E79DC" w:rsidRDefault="003E79DC" w:rsidP="003E79DC">
      <w:pPr>
        <w:spacing w:after="0" w:line="240" w:lineRule="auto"/>
        <w:jc w:val="both"/>
        <w:rPr>
          <w:rFonts w:ascii="Tahoma" w:hAnsi="Tahoma" w:cs="Tahoma"/>
          <w:b/>
          <w:sz w:val="19"/>
          <w:szCs w:val="19"/>
          <w:highlight w:val="yellow"/>
        </w:rPr>
      </w:pPr>
    </w:p>
    <w:p w14:paraId="5E0B5052" w14:textId="77777777" w:rsidR="003E79DC" w:rsidRPr="003E79DC" w:rsidRDefault="003E79DC" w:rsidP="003E79DC">
      <w:pPr>
        <w:spacing w:after="0" w:line="240" w:lineRule="auto"/>
        <w:rPr>
          <w:rFonts w:ascii="Tahoma" w:hAnsi="Tahoma" w:cs="Tahoma"/>
          <w:sz w:val="19"/>
          <w:szCs w:val="19"/>
        </w:rPr>
      </w:pPr>
      <w:r w:rsidRPr="003E79DC">
        <w:rPr>
          <w:rFonts w:ascii="Tahoma" w:hAnsi="Tahoma" w:cs="Tahoma"/>
          <w:sz w:val="19"/>
          <w:szCs w:val="19"/>
          <w:highlight w:val="yellow"/>
        </w:rPr>
        <w:t>Форма согласована:</w:t>
      </w:r>
    </w:p>
    <w:p w14:paraId="73153B7E" w14:textId="77777777" w:rsidR="003E79DC" w:rsidRPr="003E79DC" w:rsidRDefault="003E79DC" w:rsidP="003E79DC">
      <w:pPr>
        <w:spacing w:after="0" w:line="240" w:lineRule="auto"/>
        <w:rPr>
          <w:rFonts w:ascii="Tahoma" w:hAnsi="Tahoma" w:cs="Tahoma"/>
          <w:sz w:val="19"/>
          <w:szCs w:val="19"/>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1E25E571" w14:textId="77777777" w:rsidTr="00D845C4">
        <w:tc>
          <w:tcPr>
            <w:tcW w:w="4857" w:type="dxa"/>
          </w:tcPr>
          <w:p w14:paraId="10984B96"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3D9861E1" w14:textId="77777777" w:rsidR="003E79DC" w:rsidRPr="003E79DC" w:rsidRDefault="003E79DC" w:rsidP="00D845C4">
            <w:pPr>
              <w:spacing w:after="0" w:line="240" w:lineRule="auto"/>
              <w:rPr>
                <w:rFonts w:ascii="Tahoma" w:hAnsi="Tahoma" w:cs="Tahoma"/>
                <w:sz w:val="19"/>
                <w:szCs w:val="19"/>
              </w:rPr>
            </w:pPr>
          </w:p>
          <w:p w14:paraId="19EFCAE9"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1F47FBC7"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2792BE70" w14:textId="77777777" w:rsidR="003E79DC" w:rsidRPr="003E79DC" w:rsidRDefault="003E79DC" w:rsidP="00D845C4">
            <w:pPr>
              <w:spacing w:after="0" w:line="240" w:lineRule="auto"/>
              <w:rPr>
                <w:rFonts w:ascii="Tahoma" w:hAnsi="Tahoma" w:cs="Tahoma"/>
                <w:sz w:val="19"/>
                <w:szCs w:val="19"/>
              </w:rPr>
            </w:pPr>
          </w:p>
          <w:p w14:paraId="43A08A8E"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00F04873" w14:textId="77777777" w:rsidR="003E79DC" w:rsidRPr="003E79DC" w:rsidRDefault="003E79DC" w:rsidP="00D845C4">
            <w:pPr>
              <w:spacing w:after="0" w:line="240" w:lineRule="auto"/>
              <w:rPr>
                <w:rFonts w:ascii="Tahoma" w:hAnsi="Tahoma" w:cs="Tahoma"/>
                <w:bCs/>
                <w:sz w:val="19"/>
                <w:szCs w:val="19"/>
              </w:rPr>
            </w:pPr>
          </w:p>
        </w:tc>
        <w:tc>
          <w:tcPr>
            <w:tcW w:w="4073" w:type="dxa"/>
          </w:tcPr>
          <w:p w14:paraId="1D18159B"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4001AD22" w14:textId="77777777" w:rsidR="003E79DC" w:rsidRPr="003E79DC" w:rsidRDefault="003E79DC" w:rsidP="00D845C4">
            <w:pPr>
              <w:spacing w:after="0" w:line="240" w:lineRule="auto"/>
              <w:rPr>
                <w:rFonts w:ascii="Tahoma" w:hAnsi="Tahoma" w:cs="Tahoma"/>
                <w:bCs/>
                <w:sz w:val="19"/>
                <w:szCs w:val="19"/>
              </w:rPr>
            </w:pPr>
          </w:p>
          <w:p w14:paraId="1B5BBDD2"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298DCF99"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4061DDCC" w14:textId="77777777" w:rsidR="003E79DC" w:rsidRPr="003E79DC" w:rsidRDefault="003E79DC" w:rsidP="00D845C4">
            <w:pPr>
              <w:spacing w:after="0" w:line="240" w:lineRule="auto"/>
              <w:rPr>
                <w:rFonts w:ascii="Tahoma" w:hAnsi="Tahoma" w:cs="Tahoma"/>
                <w:sz w:val="19"/>
                <w:szCs w:val="19"/>
              </w:rPr>
            </w:pPr>
          </w:p>
          <w:p w14:paraId="0586C450"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2EDFD241" w14:textId="77777777" w:rsidR="003E79DC" w:rsidRPr="003E79DC" w:rsidRDefault="003E79DC" w:rsidP="003E79DC">
      <w:pPr>
        <w:spacing w:after="0" w:line="240" w:lineRule="auto"/>
        <w:rPr>
          <w:rFonts w:ascii="Tahoma" w:hAnsi="Tahoma" w:cs="Tahoma"/>
          <w:sz w:val="19"/>
          <w:szCs w:val="19"/>
        </w:rPr>
      </w:pPr>
    </w:p>
    <w:p w14:paraId="5B91D5E9" w14:textId="77777777" w:rsidR="003E79DC" w:rsidRPr="003E79DC" w:rsidRDefault="003E79DC" w:rsidP="003E79DC">
      <w:pPr>
        <w:spacing w:after="0" w:line="240" w:lineRule="auto"/>
        <w:rPr>
          <w:rFonts w:ascii="Tahoma" w:hAnsi="Tahoma" w:cs="Tahoma"/>
          <w:sz w:val="19"/>
          <w:szCs w:val="19"/>
        </w:rPr>
      </w:pPr>
    </w:p>
    <w:p w14:paraId="04C844BC" w14:textId="77777777" w:rsidR="003E79DC" w:rsidRPr="003E79DC" w:rsidRDefault="003E79DC" w:rsidP="003E79DC">
      <w:pPr>
        <w:spacing w:after="0" w:line="240" w:lineRule="auto"/>
        <w:jc w:val="right"/>
        <w:rPr>
          <w:rFonts w:ascii="Tahoma" w:hAnsi="Tahoma" w:cs="Tahoma"/>
          <w:b/>
          <w:sz w:val="19"/>
          <w:szCs w:val="19"/>
        </w:rPr>
      </w:pPr>
    </w:p>
    <w:p w14:paraId="120181CB" w14:textId="77777777" w:rsidR="003E79DC" w:rsidRPr="003E79DC" w:rsidRDefault="003E79DC" w:rsidP="003E79DC">
      <w:pPr>
        <w:spacing w:after="0" w:line="240" w:lineRule="auto"/>
        <w:jc w:val="right"/>
        <w:rPr>
          <w:rFonts w:ascii="Tahoma" w:hAnsi="Tahoma" w:cs="Tahoma"/>
          <w:b/>
          <w:sz w:val="19"/>
          <w:szCs w:val="19"/>
        </w:rPr>
      </w:pPr>
    </w:p>
    <w:p w14:paraId="5EDD03A3" w14:textId="77777777" w:rsidR="003E79DC" w:rsidRPr="003E79DC" w:rsidRDefault="003E79DC" w:rsidP="003E79DC">
      <w:pPr>
        <w:spacing w:after="0" w:line="240" w:lineRule="auto"/>
        <w:jc w:val="right"/>
        <w:rPr>
          <w:rFonts w:ascii="Tahoma" w:hAnsi="Tahoma" w:cs="Tahoma"/>
          <w:b/>
          <w:sz w:val="19"/>
          <w:szCs w:val="19"/>
        </w:rPr>
      </w:pPr>
    </w:p>
    <w:p w14:paraId="5FE17B93" w14:textId="77777777" w:rsidR="003E79DC" w:rsidRPr="003E79DC" w:rsidRDefault="003E79DC" w:rsidP="003E79DC">
      <w:pPr>
        <w:spacing w:after="0" w:line="240" w:lineRule="auto"/>
        <w:jc w:val="right"/>
        <w:rPr>
          <w:rFonts w:ascii="Tahoma" w:hAnsi="Tahoma" w:cs="Tahoma"/>
          <w:b/>
          <w:sz w:val="19"/>
          <w:szCs w:val="19"/>
        </w:rPr>
      </w:pPr>
    </w:p>
    <w:p w14:paraId="684E9DCD" w14:textId="77777777" w:rsidR="003E79DC" w:rsidRPr="003E79DC" w:rsidRDefault="003E79DC" w:rsidP="003E79DC">
      <w:pPr>
        <w:spacing w:after="0" w:line="240" w:lineRule="auto"/>
        <w:jc w:val="right"/>
        <w:rPr>
          <w:rFonts w:ascii="Tahoma" w:hAnsi="Tahoma" w:cs="Tahoma"/>
          <w:b/>
          <w:sz w:val="19"/>
          <w:szCs w:val="19"/>
        </w:rPr>
      </w:pPr>
    </w:p>
    <w:p w14:paraId="2B08B4CA" w14:textId="77777777" w:rsidR="003E79DC" w:rsidRPr="003E79DC" w:rsidRDefault="003E79DC" w:rsidP="003E79DC">
      <w:pPr>
        <w:spacing w:after="0" w:line="240" w:lineRule="auto"/>
        <w:jc w:val="right"/>
        <w:rPr>
          <w:rFonts w:ascii="Tahoma" w:hAnsi="Tahoma" w:cs="Tahoma"/>
          <w:b/>
          <w:sz w:val="19"/>
          <w:szCs w:val="19"/>
        </w:rPr>
      </w:pPr>
    </w:p>
    <w:p w14:paraId="080C71C4" w14:textId="77777777" w:rsidR="003E79DC" w:rsidRPr="003E79DC" w:rsidRDefault="003E79DC" w:rsidP="003E79DC">
      <w:pPr>
        <w:spacing w:after="0" w:line="240" w:lineRule="auto"/>
        <w:jc w:val="right"/>
        <w:rPr>
          <w:rFonts w:ascii="Tahoma" w:hAnsi="Tahoma" w:cs="Tahoma"/>
          <w:b/>
          <w:sz w:val="19"/>
          <w:szCs w:val="19"/>
        </w:rPr>
      </w:pPr>
    </w:p>
    <w:p w14:paraId="60753183" w14:textId="77777777" w:rsidR="003E79DC" w:rsidRPr="003E79DC" w:rsidRDefault="003E79DC" w:rsidP="003E79DC">
      <w:pPr>
        <w:spacing w:after="0" w:line="240" w:lineRule="auto"/>
        <w:jc w:val="right"/>
        <w:rPr>
          <w:rFonts w:ascii="Tahoma" w:hAnsi="Tahoma" w:cs="Tahoma"/>
          <w:b/>
          <w:sz w:val="19"/>
          <w:szCs w:val="19"/>
        </w:rPr>
      </w:pPr>
    </w:p>
    <w:p w14:paraId="0AF9491B" w14:textId="77777777" w:rsidR="003E79DC" w:rsidRPr="003E79DC" w:rsidRDefault="003E79DC" w:rsidP="003E79DC">
      <w:pPr>
        <w:spacing w:after="0" w:line="240" w:lineRule="auto"/>
        <w:jc w:val="right"/>
        <w:rPr>
          <w:rFonts w:ascii="Tahoma" w:hAnsi="Tahoma" w:cs="Tahoma"/>
          <w:b/>
          <w:sz w:val="19"/>
          <w:szCs w:val="19"/>
        </w:rPr>
      </w:pPr>
    </w:p>
    <w:p w14:paraId="18765479" w14:textId="77777777" w:rsidR="003E79DC" w:rsidRPr="003E79DC" w:rsidRDefault="003E79DC" w:rsidP="003E79DC">
      <w:pPr>
        <w:spacing w:after="0" w:line="240" w:lineRule="auto"/>
        <w:jc w:val="right"/>
        <w:rPr>
          <w:rFonts w:ascii="Tahoma" w:hAnsi="Tahoma" w:cs="Tahoma"/>
          <w:b/>
          <w:sz w:val="19"/>
          <w:szCs w:val="19"/>
        </w:rPr>
      </w:pPr>
    </w:p>
    <w:p w14:paraId="0E935A43" w14:textId="77777777" w:rsidR="003E79DC" w:rsidRPr="003E79DC" w:rsidRDefault="003E79DC" w:rsidP="003E79DC">
      <w:pPr>
        <w:spacing w:after="0" w:line="240" w:lineRule="auto"/>
        <w:rPr>
          <w:rFonts w:ascii="Tahoma" w:hAnsi="Tahoma" w:cs="Tahoma"/>
          <w:b/>
          <w:sz w:val="19"/>
          <w:szCs w:val="19"/>
        </w:rPr>
      </w:pPr>
    </w:p>
    <w:p w14:paraId="45FA6793" w14:textId="77777777" w:rsidR="003E79DC" w:rsidRPr="003E79DC" w:rsidRDefault="003E79DC" w:rsidP="003E79DC">
      <w:pPr>
        <w:spacing w:after="160" w:line="259" w:lineRule="auto"/>
        <w:rPr>
          <w:rFonts w:ascii="Tahoma" w:hAnsi="Tahoma" w:cs="Tahoma"/>
          <w:b/>
          <w:sz w:val="19"/>
          <w:szCs w:val="19"/>
        </w:rPr>
      </w:pPr>
      <w:r w:rsidRPr="003E79DC">
        <w:rPr>
          <w:rFonts w:ascii="Tahoma" w:hAnsi="Tahoma" w:cs="Tahoma"/>
          <w:b/>
          <w:sz w:val="19"/>
          <w:szCs w:val="19"/>
        </w:rPr>
        <w:br w:type="page"/>
      </w:r>
    </w:p>
    <w:p w14:paraId="326444D3" w14:textId="77777777" w:rsidR="003E79DC" w:rsidRPr="003E79DC" w:rsidRDefault="003E79DC" w:rsidP="003E79DC">
      <w:pPr>
        <w:spacing w:after="0" w:line="240" w:lineRule="auto"/>
        <w:jc w:val="right"/>
        <w:rPr>
          <w:rFonts w:ascii="Tahoma" w:hAnsi="Tahoma" w:cs="Tahoma"/>
          <w:b/>
          <w:sz w:val="19"/>
          <w:szCs w:val="19"/>
        </w:rPr>
      </w:pPr>
      <w:r w:rsidRPr="003E79DC">
        <w:rPr>
          <w:rFonts w:ascii="Tahoma" w:hAnsi="Tahoma" w:cs="Tahoma"/>
          <w:b/>
          <w:sz w:val="19"/>
          <w:szCs w:val="19"/>
        </w:rPr>
        <w:t>Приложение №4</w:t>
      </w:r>
    </w:p>
    <w:p w14:paraId="4BB12500"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к Договору подряда № _____</w:t>
      </w:r>
    </w:p>
    <w:p w14:paraId="65E53C60"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от «___» _________ 2023г.</w:t>
      </w:r>
    </w:p>
    <w:p w14:paraId="264A24BD" w14:textId="77777777" w:rsidR="003E79DC" w:rsidRPr="003E79DC" w:rsidRDefault="003E79DC" w:rsidP="003E79DC">
      <w:pPr>
        <w:spacing w:after="0" w:line="240" w:lineRule="auto"/>
        <w:jc w:val="right"/>
        <w:rPr>
          <w:rFonts w:ascii="Tahoma" w:hAnsi="Tahoma" w:cs="Tahoma"/>
          <w:sz w:val="19"/>
          <w:szCs w:val="19"/>
        </w:rPr>
      </w:pPr>
    </w:p>
    <w:p w14:paraId="057035CA"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highlight w:val="yellow"/>
        </w:rPr>
        <w:t xml:space="preserve">ФОРМА </w:t>
      </w:r>
    </w:p>
    <w:p w14:paraId="3CCC32AA"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 xml:space="preserve">Акт </w:t>
      </w:r>
    </w:p>
    <w:p w14:paraId="00C08B03"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 xml:space="preserve">приемки-передачи выполненных работ </w:t>
      </w:r>
    </w:p>
    <w:p w14:paraId="75A1B11A" w14:textId="77777777" w:rsidR="003E79DC" w:rsidRPr="003E79DC" w:rsidRDefault="003E79DC" w:rsidP="003E79DC">
      <w:pPr>
        <w:spacing w:after="0" w:line="240" w:lineRule="auto"/>
        <w:jc w:val="center"/>
        <w:rPr>
          <w:rFonts w:ascii="Tahoma" w:hAnsi="Tahoma" w:cs="Tahoma"/>
          <w:b/>
          <w:sz w:val="19"/>
          <w:szCs w:val="19"/>
        </w:rPr>
      </w:pPr>
    </w:p>
    <w:p w14:paraId="5714296E"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г. Бишкек</w:t>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t xml:space="preserve">                                       </w:t>
      </w:r>
      <w:proofErr w:type="gramStart"/>
      <w:r w:rsidRPr="003E79DC">
        <w:rPr>
          <w:rFonts w:ascii="Tahoma" w:hAnsi="Tahoma" w:cs="Tahoma"/>
          <w:sz w:val="19"/>
          <w:szCs w:val="19"/>
        </w:rPr>
        <w:t xml:space="preserve">   «</w:t>
      </w:r>
      <w:proofErr w:type="gramEnd"/>
      <w:r w:rsidRPr="003E79DC">
        <w:rPr>
          <w:rFonts w:ascii="Tahoma" w:hAnsi="Tahoma" w:cs="Tahoma"/>
          <w:sz w:val="19"/>
          <w:szCs w:val="19"/>
        </w:rPr>
        <w:t>___» ________ 2023 года</w:t>
      </w:r>
    </w:p>
    <w:p w14:paraId="3B86576C" w14:textId="77777777" w:rsidR="003E79DC" w:rsidRPr="003E79DC" w:rsidRDefault="003E79DC" w:rsidP="003E79DC">
      <w:pPr>
        <w:spacing w:after="0" w:line="240" w:lineRule="auto"/>
        <w:jc w:val="both"/>
        <w:rPr>
          <w:rFonts w:ascii="Tahoma" w:hAnsi="Tahoma" w:cs="Tahoma"/>
          <w:sz w:val="19"/>
          <w:szCs w:val="19"/>
        </w:rPr>
      </w:pPr>
    </w:p>
    <w:p w14:paraId="2BD4AABE" w14:textId="77777777" w:rsidR="003E79DC" w:rsidRPr="003E79DC" w:rsidRDefault="003E79DC" w:rsidP="003E79DC">
      <w:pPr>
        <w:spacing w:after="0" w:line="240" w:lineRule="auto"/>
        <w:ind w:firstLine="708"/>
        <w:jc w:val="both"/>
        <w:rPr>
          <w:rFonts w:ascii="Tahoma" w:hAnsi="Tahoma" w:cs="Tahoma"/>
          <w:spacing w:val="-1"/>
          <w:sz w:val="19"/>
          <w:szCs w:val="19"/>
        </w:rPr>
      </w:pPr>
      <w:r w:rsidRPr="003E79DC">
        <w:rPr>
          <w:rFonts w:ascii="Tahoma" w:hAnsi="Tahoma" w:cs="Tahoma"/>
          <w:spacing w:val="-1"/>
          <w:sz w:val="19"/>
          <w:szCs w:val="19"/>
        </w:rPr>
        <w:t xml:space="preserve">Комиссия в составе представителей ЗАО «Альфа Телеком» и _____________________________ действующие на основании заключенного Договора подряда </w:t>
      </w:r>
      <w:r w:rsidRPr="003E79DC">
        <w:rPr>
          <w:rFonts w:ascii="Tahoma" w:hAnsi="Tahoma" w:cs="Tahoma"/>
          <w:sz w:val="19"/>
          <w:szCs w:val="19"/>
        </w:rPr>
        <w:t>№_____ от «___» _______ 2023 г.</w:t>
      </w:r>
      <w:r w:rsidRPr="003E79DC">
        <w:rPr>
          <w:rFonts w:ascii="Tahoma" w:hAnsi="Tahoma" w:cs="Tahoma"/>
          <w:spacing w:val="-1"/>
          <w:sz w:val="19"/>
          <w:szCs w:val="19"/>
        </w:rPr>
        <w:t xml:space="preserve">, составили настоящий Акт приемки выполненных работ на объекте: __________ </w:t>
      </w:r>
    </w:p>
    <w:p w14:paraId="18A71311" w14:textId="77777777" w:rsidR="003E79DC" w:rsidRPr="003E79DC" w:rsidRDefault="003E79DC" w:rsidP="003E79DC">
      <w:pPr>
        <w:spacing w:after="0" w:line="240" w:lineRule="auto"/>
        <w:ind w:firstLine="708"/>
        <w:jc w:val="both"/>
        <w:rPr>
          <w:rFonts w:ascii="Tahoma" w:hAnsi="Tahoma" w:cs="Tahoma"/>
          <w:spacing w:val="-1"/>
          <w:sz w:val="19"/>
          <w:szCs w:val="19"/>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3E79DC" w:rsidRPr="003E79DC" w14:paraId="391CE062" w14:textId="77777777" w:rsidTr="00D845C4">
        <w:trPr>
          <w:trHeight w:val="547"/>
        </w:trPr>
        <w:tc>
          <w:tcPr>
            <w:tcW w:w="686" w:type="dxa"/>
          </w:tcPr>
          <w:p w14:paraId="5C93370F" w14:textId="77777777" w:rsidR="003E79DC" w:rsidRPr="003E79DC" w:rsidRDefault="003E79DC" w:rsidP="00D845C4">
            <w:pPr>
              <w:spacing w:after="0" w:line="240" w:lineRule="auto"/>
              <w:jc w:val="both"/>
              <w:rPr>
                <w:rFonts w:ascii="Tahoma" w:hAnsi="Tahoma" w:cs="Tahoma"/>
                <w:b/>
                <w:spacing w:val="-1"/>
                <w:sz w:val="19"/>
                <w:szCs w:val="19"/>
              </w:rPr>
            </w:pPr>
            <w:r w:rsidRPr="003E79DC">
              <w:rPr>
                <w:rFonts w:ascii="Tahoma" w:hAnsi="Tahoma" w:cs="Tahoma"/>
                <w:b/>
                <w:spacing w:val="-1"/>
                <w:sz w:val="19"/>
                <w:szCs w:val="19"/>
              </w:rPr>
              <w:t xml:space="preserve">№ </w:t>
            </w:r>
          </w:p>
          <w:p w14:paraId="16B42A05" w14:textId="77777777" w:rsidR="003E79DC" w:rsidRPr="003E79DC" w:rsidRDefault="003E79DC" w:rsidP="00D845C4">
            <w:pPr>
              <w:spacing w:after="0" w:line="240" w:lineRule="auto"/>
              <w:jc w:val="both"/>
              <w:rPr>
                <w:rFonts w:ascii="Tahoma" w:hAnsi="Tahoma" w:cs="Tahoma"/>
                <w:b/>
                <w:spacing w:val="-1"/>
                <w:sz w:val="19"/>
                <w:szCs w:val="19"/>
              </w:rPr>
            </w:pPr>
            <w:r w:rsidRPr="003E79DC">
              <w:rPr>
                <w:rFonts w:ascii="Tahoma" w:hAnsi="Tahoma" w:cs="Tahoma"/>
                <w:b/>
                <w:spacing w:val="-1"/>
                <w:sz w:val="19"/>
                <w:szCs w:val="19"/>
              </w:rPr>
              <w:t>п/п</w:t>
            </w:r>
          </w:p>
        </w:tc>
        <w:tc>
          <w:tcPr>
            <w:tcW w:w="6453" w:type="dxa"/>
          </w:tcPr>
          <w:p w14:paraId="18BCC70E" w14:textId="77777777" w:rsidR="003E79DC" w:rsidRPr="003E79DC" w:rsidRDefault="003E79DC" w:rsidP="00D845C4">
            <w:pPr>
              <w:spacing w:after="0" w:line="240" w:lineRule="auto"/>
              <w:jc w:val="center"/>
              <w:rPr>
                <w:rFonts w:ascii="Tahoma" w:hAnsi="Tahoma" w:cs="Tahoma"/>
                <w:b/>
                <w:spacing w:val="-1"/>
                <w:sz w:val="19"/>
                <w:szCs w:val="19"/>
              </w:rPr>
            </w:pPr>
            <w:r w:rsidRPr="003E79DC">
              <w:rPr>
                <w:rFonts w:ascii="Tahoma" w:hAnsi="Tahoma" w:cs="Tahoma"/>
                <w:b/>
                <w:spacing w:val="-1"/>
                <w:sz w:val="19"/>
                <w:szCs w:val="19"/>
              </w:rPr>
              <w:t>Наименование работ</w:t>
            </w:r>
          </w:p>
          <w:p w14:paraId="1D2D1145" w14:textId="77777777" w:rsidR="003E79DC" w:rsidRPr="003E79DC" w:rsidRDefault="003E79DC" w:rsidP="00D845C4">
            <w:pPr>
              <w:spacing w:after="0" w:line="240" w:lineRule="auto"/>
              <w:jc w:val="center"/>
              <w:rPr>
                <w:rFonts w:ascii="Tahoma" w:hAnsi="Tahoma" w:cs="Tahoma"/>
                <w:b/>
                <w:spacing w:val="-1"/>
                <w:sz w:val="19"/>
                <w:szCs w:val="19"/>
              </w:rPr>
            </w:pPr>
          </w:p>
        </w:tc>
        <w:tc>
          <w:tcPr>
            <w:tcW w:w="1897" w:type="dxa"/>
          </w:tcPr>
          <w:p w14:paraId="64FC4BD9" w14:textId="77777777" w:rsidR="003E79DC" w:rsidRPr="003E79DC" w:rsidRDefault="003E79DC" w:rsidP="00D845C4">
            <w:pPr>
              <w:spacing w:after="0" w:line="240" w:lineRule="auto"/>
              <w:jc w:val="both"/>
              <w:rPr>
                <w:rFonts w:ascii="Tahoma" w:hAnsi="Tahoma" w:cs="Tahoma"/>
                <w:b/>
                <w:spacing w:val="-1"/>
                <w:sz w:val="19"/>
                <w:szCs w:val="19"/>
              </w:rPr>
            </w:pPr>
            <w:r w:rsidRPr="003E79DC">
              <w:rPr>
                <w:rFonts w:ascii="Tahoma" w:hAnsi="Tahoma" w:cs="Tahoma"/>
                <w:b/>
                <w:spacing w:val="-1"/>
                <w:sz w:val="19"/>
                <w:szCs w:val="19"/>
              </w:rPr>
              <w:t xml:space="preserve">      Сумма   </w:t>
            </w:r>
          </w:p>
          <w:p w14:paraId="3DF69E1F" w14:textId="77777777" w:rsidR="003E79DC" w:rsidRPr="003E79DC" w:rsidRDefault="003E79DC" w:rsidP="00D845C4">
            <w:pPr>
              <w:spacing w:after="0" w:line="240" w:lineRule="auto"/>
              <w:jc w:val="both"/>
              <w:rPr>
                <w:rFonts w:ascii="Tahoma" w:hAnsi="Tahoma" w:cs="Tahoma"/>
                <w:spacing w:val="-1"/>
                <w:sz w:val="19"/>
                <w:szCs w:val="19"/>
              </w:rPr>
            </w:pPr>
            <w:r w:rsidRPr="003E79DC">
              <w:rPr>
                <w:rFonts w:ascii="Tahoma" w:hAnsi="Tahoma" w:cs="Tahoma"/>
                <w:spacing w:val="-1"/>
                <w:sz w:val="19"/>
                <w:szCs w:val="19"/>
              </w:rPr>
              <w:t xml:space="preserve">         (сом) </w:t>
            </w:r>
          </w:p>
        </w:tc>
      </w:tr>
      <w:tr w:rsidR="003E79DC" w:rsidRPr="003E79DC" w14:paraId="5FC3CEAD" w14:textId="77777777" w:rsidTr="00D845C4">
        <w:tc>
          <w:tcPr>
            <w:tcW w:w="686" w:type="dxa"/>
            <w:vAlign w:val="center"/>
          </w:tcPr>
          <w:p w14:paraId="23D8D044"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1</w:t>
            </w:r>
          </w:p>
        </w:tc>
        <w:tc>
          <w:tcPr>
            <w:tcW w:w="6453" w:type="dxa"/>
            <w:vAlign w:val="center"/>
          </w:tcPr>
          <w:p w14:paraId="4FBA912D" w14:textId="77777777" w:rsidR="003E79DC" w:rsidRPr="003E79DC" w:rsidRDefault="003E79DC" w:rsidP="00D845C4">
            <w:pPr>
              <w:spacing w:after="0" w:line="240" w:lineRule="auto"/>
              <w:rPr>
                <w:rFonts w:ascii="Tahoma" w:hAnsi="Tahoma" w:cs="Tahoma"/>
                <w:spacing w:val="-1"/>
                <w:sz w:val="19"/>
                <w:szCs w:val="19"/>
              </w:rPr>
            </w:pPr>
          </w:p>
        </w:tc>
        <w:tc>
          <w:tcPr>
            <w:tcW w:w="1897" w:type="dxa"/>
          </w:tcPr>
          <w:p w14:paraId="43604855"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07B7FC42" w14:textId="77777777" w:rsidTr="00D845C4">
        <w:tc>
          <w:tcPr>
            <w:tcW w:w="686" w:type="dxa"/>
            <w:vAlign w:val="center"/>
          </w:tcPr>
          <w:p w14:paraId="75DCAEF7"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2</w:t>
            </w:r>
          </w:p>
        </w:tc>
        <w:tc>
          <w:tcPr>
            <w:tcW w:w="6453" w:type="dxa"/>
            <w:vAlign w:val="center"/>
          </w:tcPr>
          <w:p w14:paraId="2E313E0E" w14:textId="77777777" w:rsidR="003E79DC" w:rsidRPr="003E79DC" w:rsidRDefault="003E79DC" w:rsidP="00D845C4">
            <w:pPr>
              <w:spacing w:after="0" w:line="240" w:lineRule="auto"/>
              <w:rPr>
                <w:rFonts w:ascii="Tahoma" w:hAnsi="Tahoma" w:cs="Tahoma"/>
                <w:spacing w:val="-1"/>
                <w:sz w:val="19"/>
                <w:szCs w:val="19"/>
              </w:rPr>
            </w:pPr>
          </w:p>
        </w:tc>
        <w:tc>
          <w:tcPr>
            <w:tcW w:w="1897" w:type="dxa"/>
          </w:tcPr>
          <w:p w14:paraId="32267089"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3D20AEE5" w14:textId="77777777" w:rsidTr="00D845C4">
        <w:tc>
          <w:tcPr>
            <w:tcW w:w="686" w:type="dxa"/>
            <w:vAlign w:val="center"/>
          </w:tcPr>
          <w:p w14:paraId="38552434" w14:textId="77777777" w:rsidR="003E79DC" w:rsidRPr="003E79DC" w:rsidRDefault="003E79DC" w:rsidP="00D845C4">
            <w:pPr>
              <w:spacing w:after="0" w:line="240" w:lineRule="auto"/>
              <w:jc w:val="center"/>
              <w:rPr>
                <w:rFonts w:ascii="Tahoma" w:hAnsi="Tahoma" w:cs="Tahoma"/>
                <w:spacing w:val="-1"/>
                <w:sz w:val="19"/>
                <w:szCs w:val="19"/>
              </w:rPr>
            </w:pPr>
            <w:r w:rsidRPr="003E79DC">
              <w:rPr>
                <w:rFonts w:ascii="Tahoma" w:hAnsi="Tahoma" w:cs="Tahoma"/>
                <w:spacing w:val="-1"/>
                <w:sz w:val="19"/>
                <w:szCs w:val="19"/>
              </w:rPr>
              <w:t>3</w:t>
            </w:r>
          </w:p>
        </w:tc>
        <w:tc>
          <w:tcPr>
            <w:tcW w:w="6453" w:type="dxa"/>
            <w:vAlign w:val="center"/>
          </w:tcPr>
          <w:p w14:paraId="355AA985" w14:textId="77777777" w:rsidR="003E79DC" w:rsidRPr="003E79DC" w:rsidRDefault="003E79DC" w:rsidP="00D845C4">
            <w:pPr>
              <w:spacing w:after="0" w:line="240" w:lineRule="auto"/>
              <w:rPr>
                <w:rFonts w:ascii="Tahoma" w:hAnsi="Tahoma" w:cs="Tahoma"/>
                <w:spacing w:val="-1"/>
                <w:sz w:val="19"/>
                <w:szCs w:val="19"/>
              </w:rPr>
            </w:pPr>
          </w:p>
        </w:tc>
        <w:tc>
          <w:tcPr>
            <w:tcW w:w="1897" w:type="dxa"/>
          </w:tcPr>
          <w:p w14:paraId="722629DB" w14:textId="77777777" w:rsidR="003E79DC" w:rsidRPr="003E79DC" w:rsidRDefault="003E79DC" w:rsidP="00D845C4">
            <w:pPr>
              <w:spacing w:after="0" w:line="240" w:lineRule="auto"/>
              <w:jc w:val="center"/>
              <w:rPr>
                <w:rFonts w:ascii="Tahoma" w:hAnsi="Tahoma" w:cs="Tahoma"/>
                <w:spacing w:val="-1"/>
                <w:sz w:val="19"/>
                <w:szCs w:val="19"/>
              </w:rPr>
            </w:pPr>
          </w:p>
        </w:tc>
      </w:tr>
      <w:tr w:rsidR="003E79DC" w:rsidRPr="003E79DC" w14:paraId="5F9213E6" w14:textId="77777777" w:rsidTr="00D845C4">
        <w:trPr>
          <w:trHeight w:val="145"/>
        </w:trPr>
        <w:tc>
          <w:tcPr>
            <w:tcW w:w="7139" w:type="dxa"/>
            <w:gridSpan w:val="2"/>
          </w:tcPr>
          <w:p w14:paraId="29E2563E" w14:textId="77777777" w:rsidR="003E79DC" w:rsidRPr="003E79DC" w:rsidRDefault="003E79DC" w:rsidP="00D845C4">
            <w:pPr>
              <w:spacing w:after="0" w:line="240" w:lineRule="auto"/>
              <w:rPr>
                <w:rFonts w:ascii="Tahoma" w:hAnsi="Tahoma" w:cs="Tahoma"/>
                <w:b/>
                <w:spacing w:val="-1"/>
                <w:sz w:val="19"/>
                <w:szCs w:val="19"/>
              </w:rPr>
            </w:pPr>
            <w:r w:rsidRPr="003E79DC">
              <w:rPr>
                <w:rFonts w:ascii="Tahoma" w:hAnsi="Tahoma" w:cs="Tahoma"/>
                <w:b/>
                <w:spacing w:val="-1"/>
                <w:sz w:val="19"/>
                <w:szCs w:val="19"/>
              </w:rPr>
              <w:t>ИТОГО:</w:t>
            </w:r>
          </w:p>
        </w:tc>
        <w:tc>
          <w:tcPr>
            <w:tcW w:w="1897" w:type="dxa"/>
          </w:tcPr>
          <w:p w14:paraId="6B135433" w14:textId="77777777" w:rsidR="003E79DC" w:rsidRPr="003E79DC" w:rsidRDefault="003E79DC" w:rsidP="00D845C4">
            <w:pPr>
              <w:spacing w:after="0" w:line="240" w:lineRule="auto"/>
              <w:jc w:val="center"/>
              <w:rPr>
                <w:rFonts w:ascii="Tahoma" w:hAnsi="Tahoma" w:cs="Tahoma"/>
                <w:b/>
                <w:spacing w:val="-1"/>
                <w:sz w:val="19"/>
                <w:szCs w:val="19"/>
              </w:rPr>
            </w:pPr>
          </w:p>
        </w:tc>
      </w:tr>
    </w:tbl>
    <w:p w14:paraId="021243A3" w14:textId="77777777" w:rsidR="003E79DC" w:rsidRPr="003E79DC" w:rsidRDefault="003E79DC" w:rsidP="003E79DC">
      <w:pPr>
        <w:spacing w:after="0" w:line="240" w:lineRule="auto"/>
        <w:jc w:val="both"/>
        <w:rPr>
          <w:rFonts w:ascii="Tahoma" w:hAnsi="Tahoma" w:cs="Tahoma"/>
          <w:b/>
          <w:spacing w:val="-1"/>
          <w:sz w:val="19"/>
          <w:szCs w:val="19"/>
        </w:rPr>
      </w:pPr>
    </w:p>
    <w:p w14:paraId="11B978F8" w14:textId="77777777" w:rsidR="003E79DC" w:rsidRPr="003E79DC" w:rsidRDefault="003E79DC" w:rsidP="003E79DC">
      <w:pPr>
        <w:spacing w:after="0" w:line="240" w:lineRule="auto"/>
        <w:ind w:firstLine="708"/>
        <w:jc w:val="both"/>
        <w:rPr>
          <w:rFonts w:ascii="Tahoma" w:hAnsi="Tahoma" w:cs="Tahoma"/>
          <w:i/>
          <w:spacing w:val="-1"/>
          <w:sz w:val="19"/>
          <w:szCs w:val="19"/>
        </w:rPr>
      </w:pPr>
      <w:r w:rsidRPr="003E79DC">
        <w:rPr>
          <w:rFonts w:ascii="Tahoma" w:hAnsi="Tahoma" w:cs="Tahoma"/>
          <w:i/>
          <w:spacing w:val="-1"/>
          <w:sz w:val="19"/>
          <w:szCs w:val="19"/>
        </w:rPr>
        <w:t>*Работы выполнены в полном объеме.</w:t>
      </w:r>
    </w:p>
    <w:p w14:paraId="136270C8" w14:textId="77777777" w:rsidR="003E79DC" w:rsidRPr="003E79DC" w:rsidRDefault="003E79DC" w:rsidP="003E79DC">
      <w:pPr>
        <w:spacing w:after="0" w:line="240" w:lineRule="auto"/>
        <w:ind w:firstLine="708"/>
        <w:jc w:val="both"/>
        <w:rPr>
          <w:rFonts w:ascii="Tahoma" w:hAnsi="Tahoma" w:cs="Tahoma"/>
          <w:b/>
          <w:i/>
          <w:sz w:val="19"/>
          <w:szCs w:val="19"/>
        </w:rPr>
      </w:pPr>
      <w:r w:rsidRPr="003E79DC">
        <w:rPr>
          <w:rFonts w:ascii="Tahoma" w:hAnsi="Tahoma" w:cs="Tahoma"/>
          <w:i/>
          <w:spacing w:val="-1"/>
          <w:sz w:val="19"/>
          <w:szCs w:val="19"/>
        </w:rPr>
        <w:t>*Замечаний по</w:t>
      </w:r>
      <w:r w:rsidRPr="003E79DC">
        <w:rPr>
          <w:rFonts w:ascii="Tahoma" w:hAnsi="Tahoma" w:cs="Tahoma"/>
          <w:b/>
          <w:i/>
          <w:sz w:val="19"/>
          <w:szCs w:val="19"/>
        </w:rPr>
        <w:t xml:space="preserve"> </w:t>
      </w:r>
      <w:r w:rsidRPr="003E79DC">
        <w:rPr>
          <w:rFonts w:ascii="Tahoma" w:hAnsi="Tahoma" w:cs="Tahoma"/>
          <w:i/>
          <w:sz w:val="19"/>
          <w:szCs w:val="19"/>
        </w:rPr>
        <w:t>выполненным работам</w:t>
      </w:r>
      <w:r w:rsidRPr="003E79DC">
        <w:rPr>
          <w:rFonts w:ascii="Tahoma" w:hAnsi="Tahoma" w:cs="Tahoma"/>
          <w:b/>
          <w:i/>
          <w:sz w:val="19"/>
          <w:szCs w:val="19"/>
        </w:rPr>
        <w:t xml:space="preserve"> </w:t>
      </w:r>
      <w:r w:rsidRPr="003E79DC">
        <w:rPr>
          <w:rFonts w:ascii="Tahoma" w:hAnsi="Tahoma" w:cs="Tahoma"/>
          <w:i/>
          <w:sz w:val="19"/>
          <w:szCs w:val="19"/>
        </w:rPr>
        <w:t>не имеется.</w:t>
      </w:r>
    </w:p>
    <w:p w14:paraId="428D52FE" w14:textId="77777777" w:rsidR="003E79DC" w:rsidRPr="003E79DC" w:rsidRDefault="003E79DC" w:rsidP="003E79DC">
      <w:pPr>
        <w:spacing w:after="0" w:line="240" w:lineRule="auto"/>
        <w:jc w:val="both"/>
        <w:rPr>
          <w:rFonts w:ascii="Tahoma" w:hAnsi="Tahoma" w:cs="Tahoma"/>
          <w:b/>
          <w:sz w:val="19"/>
          <w:szCs w:val="19"/>
        </w:rPr>
      </w:pPr>
    </w:p>
    <w:p w14:paraId="42B5A5CD" w14:textId="77777777" w:rsidR="003E79DC" w:rsidRPr="003E79DC" w:rsidRDefault="003E79DC" w:rsidP="003E79DC">
      <w:pPr>
        <w:spacing w:after="0" w:line="240" w:lineRule="auto"/>
        <w:jc w:val="both"/>
        <w:rPr>
          <w:rFonts w:ascii="Tahoma" w:hAnsi="Tahoma" w:cs="Tahoma"/>
          <w:b/>
          <w:sz w:val="19"/>
          <w:szCs w:val="19"/>
        </w:rPr>
      </w:pPr>
    </w:p>
    <w:p w14:paraId="4DA686E8" w14:textId="77777777" w:rsidR="003E79DC" w:rsidRPr="003E79DC" w:rsidRDefault="003E79DC" w:rsidP="003E79DC">
      <w:pPr>
        <w:spacing w:after="0" w:line="240" w:lineRule="auto"/>
        <w:jc w:val="both"/>
        <w:rPr>
          <w:rFonts w:ascii="Tahoma" w:hAnsi="Tahoma" w:cs="Tahoma"/>
          <w:b/>
          <w:sz w:val="19"/>
          <w:szCs w:val="19"/>
        </w:rPr>
      </w:pPr>
      <w:r w:rsidRPr="003E79DC">
        <w:rPr>
          <w:rFonts w:ascii="Tahoma" w:hAnsi="Tahoma" w:cs="Tahoma"/>
          <w:b/>
          <w:sz w:val="19"/>
          <w:szCs w:val="19"/>
        </w:rPr>
        <w:t xml:space="preserve">       Согласовано:</w:t>
      </w:r>
    </w:p>
    <w:p w14:paraId="08925F88" w14:textId="77777777" w:rsidR="003E79DC" w:rsidRPr="003E79DC" w:rsidRDefault="003E79DC" w:rsidP="003E79DC">
      <w:pPr>
        <w:spacing w:after="0" w:line="240" w:lineRule="auto"/>
        <w:jc w:val="both"/>
        <w:rPr>
          <w:rFonts w:ascii="Tahoma" w:hAnsi="Tahoma" w:cs="Tahoma"/>
          <w:b/>
          <w:sz w:val="19"/>
          <w:szCs w:val="19"/>
        </w:rPr>
      </w:pPr>
    </w:p>
    <w:p w14:paraId="7267916F"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Ведущий инженер по строительству </w:t>
      </w:r>
    </w:p>
    <w:p w14:paraId="0A4355E6"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и обслуживанию сайтов: </w:t>
      </w:r>
      <w:r w:rsidRPr="003E79DC">
        <w:rPr>
          <w:rFonts w:ascii="Tahoma" w:hAnsi="Tahoma" w:cs="Tahoma"/>
          <w:sz w:val="19"/>
          <w:szCs w:val="19"/>
        </w:rPr>
        <w:tab/>
      </w:r>
      <w:r w:rsidRPr="003E79DC">
        <w:rPr>
          <w:rFonts w:ascii="Tahoma" w:hAnsi="Tahoma" w:cs="Tahoma"/>
          <w:sz w:val="19"/>
          <w:szCs w:val="19"/>
        </w:rPr>
        <w:tab/>
        <w:t>_____________________</w:t>
      </w:r>
    </w:p>
    <w:p w14:paraId="544314B9"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Руководитель </w:t>
      </w:r>
      <w:proofErr w:type="spellStart"/>
      <w:r w:rsidRPr="003E79DC">
        <w:rPr>
          <w:rFonts w:ascii="Tahoma" w:hAnsi="Tahoma" w:cs="Tahoma"/>
          <w:sz w:val="19"/>
          <w:szCs w:val="19"/>
        </w:rPr>
        <w:t>ОСиЭ</w:t>
      </w:r>
      <w:proofErr w:type="spellEnd"/>
      <w:r w:rsidRPr="003E79DC">
        <w:rPr>
          <w:rFonts w:ascii="Tahoma" w:hAnsi="Tahoma" w:cs="Tahoma"/>
          <w:sz w:val="19"/>
          <w:szCs w:val="19"/>
        </w:rPr>
        <w:t xml:space="preserve">: </w:t>
      </w:r>
      <w:r w:rsidRPr="003E79DC">
        <w:rPr>
          <w:rFonts w:ascii="Tahoma" w:hAnsi="Tahoma" w:cs="Tahoma"/>
          <w:sz w:val="19"/>
          <w:szCs w:val="19"/>
        </w:rPr>
        <w:tab/>
      </w:r>
      <w:r w:rsidRPr="003E79DC">
        <w:rPr>
          <w:rFonts w:ascii="Tahoma" w:hAnsi="Tahoma" w:cs="Tahoma"/>
          <w:sz w:val="19"/>
          <w:szCs w:val="19"/>
        </w:rPr>
        <w:tab/>
        <w:t>_____________________</w:t>
      </w:r>
    </w:p>
    <w:p w14:paraId="2C7ED194"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b/>
          <w:sz w:val="19"/>
          <w:szCs w:val="19"/>
        </w:rPr>
        <w:t xml:space="preserve">       </w:t>
      </w:r>
      <w:r w:rsidRPr="003E79DC">
        <w:rPr>
          <w:rFonts w:ascii="Tahoma" w:hAnsi="Tahoma" w:cs="Tahoma"/>
          <w:sz w:val="19"/>
          <w:szCs w:val="19"/>
        </w:rPr>
        <w:t xml:space="preserve">Технический директор: </w:t>
      </w:r>
      <w:r w:rsidRPr="003E79DC">
        <w:rPr>
          <w:rFonts w:ascii="Tahoma" w:hAnsi="Tahoma" w:cs="Tahoma"/>
          <w:sz w:val="19"/>
          <w:szCs w:val="19"/>
        </w:rPr>
        <w:tab/>
      </w:r>
      <w:r w:rsidRPr="003E79DC">
        <w:rPr>
          <w:rFonts w:ascii="Tahoma" w:hAnsi="Tahoma" w:cs="Tahoma"/>
          <w:sz w:val="19"/>
          <w:szCs w:val="19"/>
        </w:rPr>
        <w:tab/>
        <w:t>_____________________</w:t>
      </w:r>
    </w:p>
    <w:p w14:paraId="183AE27A" w14:textId="77777777" w:rsidR="003E79DC" w:rsidRPr="003E79DC" w:rsidRDefault="003E79DC" w:rsidP="003E79DC">
      <w:pPr>
        <w:spacing w:after="0" w:line="240" w:lineRule="auto"/>
        <w:jc w:val="both"/>
        <w:rPr>
          <w:rFonts w:ascii="Tahoma" w:hAnsi="Tahoma" w:cs="Tahoma"/>
          <w:sz w:val="19"/>
          <w:szCs w:val="19"/>
        </w:rPr>
      </w:pPr>
      <w:r w:rsidRPr="003E79DC">
        <w:rPr>
          <w:rFonts w:ascii="Tahoma" w:hAnsi="Tahoma" w:cs="Tahoma"/>
          <w:sz w:val="19"/>
          <w:szCs w:val="19"/>
        </w:rPr>
        <w:t xml:space="preserve">       Главный бухгалтер: </w:t>
      </w:r>
      <w:r w:rsidRPr="003E79DC">
        <w:rPr>
          <w:rFonts w:ascii="Tahoma" w:hAnsi="Tahoma" w:cs="Tahoma"/>
          <w:sz w:val="19"/>
          <w:szCs w:val="19"/>
        </w:rPr>
        <w:tab/>
      </w:r>
      <w:r w:rsidRPr="003E79DC">
        <w:rPr>
          <w:rFonts w:ascii="Tahoma" w:hAnsi="Tahoma" w:cs="Tahoma"/>
          <w:sz w:val="19"/>
          <w:szCs w:val="19"/>
        </w:rPr>
        <w:tab/>
      </w:r>
      <w:r w:rsidRPr="003E79DC">
        <w:rPr>
          <w:rFonts w:ascii="Tahoma" w:hAnsi="Tahoma" w:cs="Tahoma"/>
          <w:sz w:val="19"/>
          <w:szCs w:val="19"/>
        </w:rPr>
        <w:tab/>
        <w:t xml:space="preserve">_____________________ </w:t>
      </w:r>
    </w:p>
    <w:p w14:paraId="260F0F47" w14:textId="77777777" w:rsidR="003E79DC" w:rsidRPr="003E79DC" w:rsidRDefault="003E79DC" w:rsidP="003E79DC">
      <w:pPr>
        <w:spacing w:after="0" w:line="240" w:lineRule="auto"/>
        <w:jc w:val="both"/>
        <w:rPr>
          <w:rFonts w:ascii="Tahoma" w:hAnsi="Tahoma" w:cs="Tahoma"/>
          <w:b/>
          <w:sz w:val="19"/>
          <w:szCs w:val="19"/>
          <w:highlight w:val="yellow"/>
        </w:rPr>
      </w:pPr>
    </w:p>
    <w:p w14:paraId="2AC9F009" w14:textId="77777777" w:rsidR="003E79DC" w:rsidRPr="003E79DC" w:rsidRDefault="003E79DC" w:rsidP="003E79DC">
      <w:pPr>
        <w:spacing w:after="0" w:line="240" w:lineRule="auto"/>
        <w:jc w:val="both"/>
        <w:rPr>
          <w:rFonts w:ascii="Tahoma" w:hAnsi="Tahoma" w:cs="Tahoma"/>
          <w:b/>
          <w:sz w:val="19"/>
          <w:szCs w:val="19"/>
          <w:highlight w:val="yellow"/>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50712F61" w14:textId="77777777" w:rsidTr="00D845C4">
        <w:tc>
          <w:tcPr>
            <w:tcW w:w="4857" w:type="dxa"/>
          </w:tcPr>
          <w:p w14:paraId="200A498F"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45B4C6F2" w14:textId="77777777" w:rsidR="003E79DC" w:rsidRPr="003E79DC" w:rsidRDefault="003E79DC" w:rsidP="00D845C4">
            <w:pPr>
              <w:spacing w:after="0" w:line="240" w:lineRule="auto"/>
              <w:rPr>
                <w:rFonts w:ascii="Tahoma" w:hAnsi="Tahoma" w:cs="Tahoma"/>
                <w:sz w:val="19"/>
                <w:szCs w:val="19"/>
              </w:rPr>
            </w:pPr>
          </w:p>
          <w:p w14:paraId="4340FD24"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2F3C3601"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33F09BBB" w14:textId="77777777" w:rsidR="003E79DC" w:rsidRPr="003E79DC" w:rsidRDefault="003E79DC" w:rsidP="00D845C4">
            <w:pPr>
              <w:spacing w:after="0" w:line="240" w:lineRule="auto"/>
              <w:rPr>
                <w:rFonts w:ascii="Tahoma" w:hAnsi="Tahoma" w:cs="Tahoma"/>
                <w:sz w:val="19"/>
                <w:szCs w:val="19"/>
              </w:rPr>
            </w:pPr>
          </w:p>
          <w:p w14:paraId="309326D5"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18458150" w14:textId="77777777" w:rsidR="003E79DC" w:rsidRPr="003E79DC" w:rsidRDefault="003E79DC" w:rsidP="00D845C4">
            <w:pPr>
              <w:spacing w:after="0" w:line="240" w:lineRule="auto"/>
              <w:rPr>
                <w:rFonts w:ascii="Tahoma" w:hAnsi="Tahoma" w:cs="Tahoma"/>
                <w:bCs/>
                <w:sz w:val="19"/>
                <w:szCs w:val="19"/>
              </w:rPr>
            </w:pPr>
          </w:p>
        </w:tc>
        <w:tc>
          <w:tcPr>
            <w:tcW w:w="4073" w:type="dxa"/>
          </w:tcPr>
          <w:p w14:paraId="3D7E9BED"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3D309FF9" w14:textId="77777777" w:rsidR="003E79DC" w:rsidRPr="003E79DC" w:rsidRDefault="003E79DC" w:rsidP="00D845C4">
            <w:pPr>
              <w:spacing w:after="0" w:line="240" w:lineRule="auto"/>
              <w:rPr>
                <w:rFonts w:ascii="Tahoma" w:hAnsi="Tahoma" w:cs="Tahoma"/>
                <w:bCs/>
                <w:sz w:val="19"/>
                <w:szCs w:val="19"/>
              </w:rPr>
            </w:pPr>
          </w:p>
          <w:p w14:paraId="0D75FB3C"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0233F63B"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1E79E936" w14:textId="77777777" w:rsidR="003E79DC" w:rsidRPr="003E79DC" w:rsidRDefault="003E79DC" w:rsidP="00D845C4">
            <w:pPr>
              <w:spacing w:after="0" w:line="240" w:lineRule="auto"/>
              <w:rPr>
                <w:rFonts w:ascii="Tahoma" w:hAnsi="Tahoma" w:cs="Tahoma"/>
                <w:sz w:val="19"/>
                <w:szCs w:val="19"/>
              </w:rPr>
            </w:pPr>
          </w:p>
          <w:p w14:paraId="45F483CD"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21338943" w14:textId="77777777" w:rsidR="003E79DC" w:rsidRPr="003E79DC" w:rsidRDefault="003E79DC" w:rsidP="003E79DC">
      <w:pPr>
        <w:spacing w:after="0" w:line="240" w:lineRule="auto"/>
        <w:jc w:val="both"/>
        <w:rPr>
          <w:rFonts w:ascii="Tahoma" w:hAnsi="Tahoma" w:cs="Tahoma"/>
          <w:b/>
          <w:sz w:val="19"/>
          <w:szCs w:val="19"/>
          <w:highlight w:val="yellow"/>
        </w:rPr>
      </w:pPr>
    </w:p>
    <w:p w14:paraId="51258DD4" w14:textId="77777777" w:rsidR="003E79DC" w:rsidRPr="003E79DC" w:rsidRDefault="003E79DC" w:rsidP="003E79DC">
      <w:pPr>
        <w:spacing w:after="0" w:line="240" w:lineRule="auto"/>
        <w:rPr>
          <w:rFonts w:ascii="Tahoma" w:hAnsi="Tahoma" w:cs="Tahoma"/>
          <w:sz w:val="19"/>
          <w:szCs w:val="19"/>
        </w:rPr>
      </w:pPr>
      <w:r w:rsidRPr="003E79DC">
        <w:rPr>
          <w:rFonts w:ascii="Tahoma" w:hAnsi="Tahoma" w:cs="Tahoma"/>
          <w:sz w:val="19"/>
          <w:szCs w:val="19"/>
          <w:highlight w:val="yellow"/>
        </w:rPr>
        <w:t>Форма согласована:</w:t>
      </w:r>
    </w:p>
    <w:p w14:paraId="28BEEA97" w14:textId="77777777" w:rsidR="003E79DC" w:rsidRPr="003E79DC" w:rsidRDefault="003E79DC" w:rsidP="003E79DC">
      <w:pPr>
        <w:spacing w:after="0" w:line="240" w:lineRule="auto"/>
        <w:rPr>
          <w:rFonts w:ascii="Tahoma" w:hAnsi="Tahoma" w:cs="Tahoma"/>
          <w:sz w:val="19"/>
          <w:szCs w:val="19"/>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080B2221" w14:textId="77777777" w:rsidTr="00D845C4">
        <w:tc>
          <w:tcPr>
            <w:tcW w:w="4857" w:type="dxa"/>
          </w:tcPr>
          <w:p w14:paraId="3F3A5DE6"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3D311F7D" w14:textId="77777777" w:rsidR="003E79DC" w:rsidRPr="003E79DC" w:rsidRDefault="003E79DC" w:rsidP="00D845C4">
            <w:pPr>
              <w:spacing w:after="0" w:line="240" w:lineRule="auto"/>
              <w:rPr>
                <w:rFonts w:ascii="Tahoma" w:hAnsi="Tahoma" w:cs="Tahoma"/>
                <w:sz w:val="19"/>
                <w:szCs w:val="19"/>
              </w:rPr>
            </w:pPr>
          </w:p>
          <w:p w14:paraId="2091DD92"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16EDF7BE"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4245F55C" w14:textId="77777777" w:rsidR="003E79DC" w:rsidRPr="003E79DC" w:rsidRDefault="003E79DC" w:rsidP="00D845C4">
            <w:pPr>
              <w:spacing w:after="0" w:line="240" w:lineRule="auto"/>
              <w:rPr>
                <w:rFonts w:ascii="Tahoma" w:hAnsi="Tahoma" w:cs="Tahoma"/>
                <w:sz w:val="19"/>
                <w:szCs w:val="19"/>
              </w:rPr>
            </w:pPr>
          </w:p>
          <w:p w14:paraId="10E2B340"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64035625" w14:textId="77777777" w:rsidR="003E79DC" w:rsidRPr="003E79DC" w:rsidRDefault="003E79DC" w:rsidP="00D845C4">
            <w:pPr>
              <w:spacing w:after="0" w:line="240" w:lineRule="auto"/>
              <w:rPr>
                <w:rFonts w:ascii="Tahoma" w:hAnsi="Tahoma" w:cs="Tahoma"/>
                <w:bCs/>
                <w:sz w:val="19"/>
                <w:szCs w:val="19"/>
              </w:rPr>
            </w:pPr>
          </w:p>
        </w:tc>
        <w:tc>
          <w:tcPr>
            <w:tcW w:w="4073" w:type="dxa"/>
          </w:tcPr>
          <w:p w14:paraId="6F0CB69C"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55C67176" w14:textId="77777777" w:rsidR="003E79DC" w:rsidRPr="003E79DC" w:rsidRDefault="003E79DC" w:rsidP="00D845C4">
            <w:pPr>
              <w:spacing w:after="0" w:line="240" w:lineRule="auto"/>
              <w:rPr>
                <w:rFonts w:ascii="Tahoma" w:hAnsi="Tahoma" w:cs="Tahoma"/>
                <w:bCs/>
                <w:sz w:val="19"/>
                <w:szCs w:val="19"/>
              </w:rPr>
            </w:pPr>
          </w:p>
          <w:p w14:paraId="38FBA032"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283D8052"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5A70A1AE" w14:textId="77777777" w:rsidR="003E79DC" w:rsidRPr="003E79DC" w:rsidRDefault="003E79DC" w:rsidP="00D845C4">
            <w:pPr>
              <w:spacing w:after="0" w:line="240" w:lineRule="auto"/>
              <w:rPr>
                <w:rFonts w:ascii="Tahoma" w:hAnsi="Tahoma" w:cs="Tahoma"/>
                <w:sz w:val="19"/>
                <w:szCs w:val="19"/>
              </w:rPr>
            </w:pPr>
          </w:p>
          <w:p w14:paraId="2DF76C86"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2E291079" w14:textId="77777777" w:rsidR="003E79DC" w:rsidRPr="003E79DC" w:rsidRDefault="003E79DC" w:rsidP="003E79DC">
      <w:pPr>
        <w:spacing w:after="0" w:line="240" w:lineRule="auto"/>
        <w:jc w:val="right"/>
        <w:rPr>
          <w:rFonts w:ascii="Tahoma" w:hAnsi="Tahoma" w:cs="Tahoma"/>
          <w:b/>
          <w:sz w:val="19"/>
          <w:szCs w:val="19"/>
        </w:rPr>
      </w:pPr>
    </w:p>
    <w:p w14:paraId="7869CC8B" w14:textId="77777777" w:rsidR="003E79DC" w:rsidRPr="003E79DC" w:rsidRDefault="003E79DC" w:rsidP="003E79DC">
      <w:pPr>
        <w:spacing w:after="0" w:line="240" w:lineRule="auto"/>
        <w:jc w:val="right"/>
        <w:rPr>
          <w:rFonts w:ascii="Tahoma" w:hAnsi="Tahoma" w:cs="Tahoma"/>
          <w:b/>
          <w:sz w:val="19"/>
          <w:szCs w:val="19"/>
        </w:rPr>
      </w:pPr>
    </w:p>
    <w:p w14:paraId="0DD8E17E" w14:textId="77777777" w:rsidR="003E79DC" w:rsidRPr="003E79DC" w:rsidRDefault="003E79DC" w:rsidP="003E79DC">
      <w:pPr>
        <w:spacing w:after="0" w:line="240" w:lineRule="auto"/>
        <w:jc w:val="right"/>
        <w:rPr>
          <w:rFonts w:ascii="Tahoma" w:hAnsi="Tahoma" w:cs="Tahoma"/>
          <w:b/>
          <w:sz w:val="19"/>
          <w:szCs w:val="19"/>
        </w:rPr>
      </w:pPr>
    </w:p>
    <w:p w14:paraId="544F4EF4" w14:textId="77777777" w:rsidR="003E79DC" w:rsidRPr="003E79DC" w:rsidRDefault="003E79DC" w:rsidP="003E79DC">
      <w:pPr>
        <w:spacing w:after="0" w:line="240" w:lineRule="auto"/>
        <w:jc w:val="right"/>
        <w:rPr>
          <w:rFonts w:ascii="Tahoma" w:hAnsi="Tahoma" w:cs="Tahoma"/>
          <w:b/>
          <w:sz w:val="19"/>
          <w:szCs w:val="19"/>
        </w:rPr>
      </w:pPr>
    </w:p>
    <w:p w14:paraId="0194B89E" w14:textId="77777777" w:rsidR="003E79DC" w:rsidRPr="003E79DC" w:rsidRDefault="003E79DC" w:rsidP="003E79DC">
      <w:pPr>
        <w:spacing w:after="0" w:line="240" w:lineRule="auto"/>
        <w:jc w:val="right"/>
        <w:rPr>
          <w:rFonts w:ascii="Tahoma" w:hAnsi="Tahoma" w:cs="Tahoma"/>
          <w:b/>
          <w:sz w:val="19"/>
          <w:szCs w:val="19"/>
        </w:rPr>
      </w:pPr>
    </w:p>
    <w:p w14:paraId="417B2DEF" w14:textId="77777777" w:rsidR="003E79DC" w:rsidRPr="003E79DC" w:rsidRDefault="003E79DC" w:rsidP="003E79DC">
      <w:pPr>
        <w:spacing w:after="0" w:line="240" w:lineRule="auto"/>
        <w:jc w:val="right"/>
        <w:rPr>
          <w:rFonts w:ascii="Tahoma" w:hAnsi="Tahoma" w:cs="Tahoma"/>
          <w:b/>
          <w:sz w:val="19"/>
          <w:szCs w:val="19"/>
        </w:rPr>
      </w:pPr>
    </w:p>
    <w:p w14:paraId="2D9E0DEE" w14:textId="77777777" w:rsidR="003E79DC" w:rsidRPr="003E79DC" w:rsidRDefault="003E79DC" w:rsidP="003E79DC">
      <w:pPr>
        <w:spacing w:after="0" w:line="240" w:lineRule="auto"/>
        <w:jc w:val="right"/>
        <w:rPr>
          <w:rFonts w:ascii="Tahoma" w:hAnsi="Tahoma" w:cs="Tahoma"/>
          <w:b/>
          <w:sz w:val="19"/>
          <w:szCs w:val="19"/>
        </w:rPr>
      </w:pPr>
    </w:p>
    <w:p w14:paraId="23893C2E" w14:textId="77777777" w:rsidR="003E79DC" w:rsidRPr="003E79DC" w:rsidRDefault="003E79DC" w:rsidP="003E79DC">
      <w:pPr>
        <w:spacing w:after="0" w:line="240" w:lineRule="auto"/>
        <w:jc w:val="right"/>
        <w:rPr>
          <w:rFonts w:ascii="Tahoma" w:hAnsi="Tahoma" w:cs="Tahoma"/>
          <w:b/>
          <w:sz w:val="19"/>
          <w:szCs w:val="19"/>
        </w:rPr>
      </w:pPr>
    </w:p>
    <w:p w14:paraId="62D66695" w14:textId="77777777" w:rsidR="003E79DC" w:rsidRPr="003E79DC" w:rsidRDefault="003E79DC" w:rsidP="003E79DC">
      <w:pPr>
        <w:spacing w:after="0" w:line="240" w:lineRule="auto"/>
        <w:jc w:val="right"/>
        <w:rPr>
          <w:rFonts w:ascii="Tahoma" w:hAnsi="Tahoma" w:cs="Tahoma"/>
          <w:b/>
          <w:sz w:val="19"/>
          <w:szCs w:val="19"/>
        </w:rPr>
      </w:pPr>
    </w:p>
    <w:p w14:paraId="562A52F8" w14:textId="77777777" w:rsidR="003E79DC" w:rsidRPr="003E79DC" w:rsidRDefault="003E79DC" w:rsidP="003E79DC">
      <w:pPr>
        <w:spacing w:after="0" w:line="240" w:lineRule="auto"/>
        <w:jc w:val="right"/>
        <w:rPr>
          <w:rFonts w:ascii="Tahoma" w:hAnsi="Tahoma" w:cs="Tahoma"/>
          <w:b/>
          <w:sz w:val="19"/>
          <w:szCs w:val="19"/>
        </w:rPr>
      </w:pPr>
    </w:p>
    <w:p w14:paraId="30BDE310" w14:textId="77777777" w:rsidR="003E79DC" w:rsidRPr="003E79DC" w:rsidRDefault="003E79DC" w:rsidP="003E79DC">
      <w:pPr>
        <w:spacing w:after="0" w:line="240" w:lineRule="auto"/>
        <w:jc w:val="right"/>
        <w:rPr>
          <w:rFonts w:ascii="Tahoma" w:hAnsi="Tahoma" w:cs="Tahoma"/>
          <w:b/>
          <w:sz w:val="19"/>
          <w:szCs w:val="19"/>
        </w:rPr>
      </w:pPr>
    </w:p>
    <w:p w14:paraId="7FBCB706" w14:textId="77777777" w:rsidR="003E79DC" w:rsidRPr="003E79DC" w:rsidRDefault="003E79DC" w:rsidP="003E79DC">
      <w:pPr>
        <w:spacing w:after="0" w:line="240" w:lineRule="auto"/>
        <w:jc w:val="right"/>
        <w:rPr>
          <w:rFonts w:ascii="Tahoma" w:hAnsi="Tahoma" w:cs="Tahoma"/>
          <w:b/>
          <w:sz w:val="19"/>
          <w:szCs w:val="19"/>
        </w:rPr>
      </w:pPr>
    </w:p>
    <w:p w14:paraId="05C655B2" w14:textId="77777777" w:rsidR="003E79DC" w:rsidRPr="003E79DC" w:rsidRDefault="003E79DC" w:rsidP="003E79DC">
      <w:pPr>
        <w:spacing w:after="0" w:line="240" w:lineRule="auto"/>
        <w:jc w:val="right"/>
        <w:rPr>
          <w:rFonts w:ascii="Tahoma" w:hAnsi="Tahoma" w:cs="Tahoma"/>
          <w:b/>
          <w:sz w:val="19"/>
          <w:szCs w:val="19"/>
        </w:rPr>
      </w:pPr>
    </w:p>
    <w:p w14:paraId="24D25286" w14:textId="77777777" w:rsidR="003E79DC" w:rsidRPr="003E79DC" w:rsidRDefault="003E79DC" w:rsidP="003E79DC">
      <w:pPr>
        <w:spacing w:after="0" w:line="240" w:lineRule="auto"/>
        <w:jc w:val="right"/>
        <w:rPr>
          <w:rFonts w:ascii="Tahoma" w:hAnsi="Tahoma" w:cs="Tahoma"/>
          <w:b/>
          <w:sz w:val="19"/>
          <w:szCs w:val="19"/>
        </w:rPr>
      </w:pPr>
    </w:p>
    <w:p w14:paraId="33B4B5BF" w14:textId="77777777" w:rsidR="003E79DC" w:rsidRPr="003E79DC" w:rsidRDefault="003E79DC" w:rsidP="003E79DC">
      <w:pPr>
        <w:spacing w:after="0" w:line="240" w:lineRule="auto"/>
        <w:jc w:val="right"/>
        <w:rPr>
          <w:rFonts w:ascii="Tahoma" w:hAnsi="Tahoma" w:cs="Tahoma"/>
          <w:b/>
          <w:sz w:val="19"/>
          <w:szCs w:val="19"/>
        </w:rPr>
      </w:pPr>
    </w:p>
    <w:p w14:paraId="36AD3CC6" w14:textId="77777777" w:rsidR="003E79DC" w:rsidRPr="003E79DC" w:rsidRDefault="003E79DC" w:rsidP="003E79DC">
      <w:pPr>
        <w:spacing w:after="0" w:line="240" w:lineRule="auto"/>
        <w:jc w:val="right"/>
        <w:rPr>
          <w:rFonts w:ascii="Tahoma" w:hAnsi="Tahoma" w:cs="Tahoma"/>
          <w:b/>
          <w:sz w:val="19"/>
          <w:szCs w:val="19"/>
        </w:rPr>
      </w:pPr>
    </w:p>
    <w:p w14:paraId="2F015059" w14:textId="77777777" w:rsidR="003E79DC" w:rsidRPr="003E79DC" w:rsidRDefault="003E79DC" w:rsidP="003E79DC">
      <w:pPr>
        <w:spacing w:after="160" w:line="259" w:lineRule="auto"/>
        <w:rPr>
          <w:rFonts w:ascii="Tahoma" w:hAnsi="Tahoma" w:cs="Tahoma"/>
          <w:b/>
          <w:sz w:val="19"/>
          <w:szCs w:val="19"/>
        </w:rPr>
      </w:pPr>
    </w:p>
    <w:p w14:paraId="607426B2"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rPr>
        <w:br w:type="page"/>
      </w:r>
    </w:p>
    <w:p w14:paraId="62FD55A0" w14:textId="77777777" w:rsidR="003E79DC" w:rsidRPr="003E79DC" w:rsidRDefault="003E79DC" w:rsidP="003E79DC">
      <w:pPr>
        <w:spacing w:after="0" w:line="240" w:lineRule="auto"/>
        <w:jc w:val="right"/>
        <w:rPr>
          <w:rFonts w:ascii="Tahoma" w:hAnsi="Tahoma" w:cs="Tahoma"/>
          <w:b/>
          <w:sz w:val="19"/>
          <w:szCs w:val="19"/>
        </w:rPr>
      </w:pPr>
      <w:r w:rsidRPr="003E79DC">
        <w:rPr>
          <w:rFonts w:ascii="Tahoma" w:hAnsi="Tahoma" w:cs="Tahoma"/>
          <w:b/>
          <w:sz w:val="19"/>
          <w:szCs w:val="19"/>
        </w:rPr>
        <w:t>Приложение №5</w:t>
      </w:r>
    </w:p>
    <w:p w14:paraId="2BCAC899"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 xml:space="preserve"> к Договору подряда № ____</w:t>
      </w:r>
    </w:p>
    <w:p w14:paraId="1D7E5785" w14:textId="77777777" w:rsidR="003E79DC" w:rsidRPr="003E79DC" w:rsidRDefault="003E79DC" w:rsidP="003E79DC">
      <w:pPr>
        <w:spacing w:after="0" w:line="240" w:lineRule="auto"/>
        <w:jc w:val="right"/>
        <w:rPr>
          <w:rFonts w:ascii="Tahoma" w:hAnsi="Tahoma" w:cs="Tahoma"/>
          <w:sz w:val="19"/>
          <w:szCs w:val="19"/>
        </w:rPr>
      </w:pPr>
      <w:r w:rsidRPr="003E79DC">
        <w:rPr>
          <w:rFonts w:ascii="Tahoma" w:hAnsi="Tahoma" w:cs="Tahoma"/>
          <w:sz w:val="19"/>
          <w:szCs w:val="19"/>
        </w:rPr>
        <w:t>от «___» ______________2023 г.</w:t>
      </w:r>
    </w:p>
    <w:p w14:paraId="12F05D2A" w14:textId="77777777" w:rsidR="003E79DC" w:rsidRPr="003E79DC" w:rsidRDefault="003E79DC" w:rsidP="003E79DC">
      <w:pPr>
        <w:spacing w:after="0" w:line="240" w:lineRule="auto"/>
        <w:rPr>
          <w:rFonts w:ascii="Tahoma" w:hAnsi="Tahoma" w:cs="Tahoma"/>
          <w:b/>
          <w:sz w:val="19"/>
          <w:szCs w:val="19"/>
        </w:rPr>
      </w:pPr>
    </w:p>
    <w:p w14:paraId="2A32D18D" w14:textId="77777777" w:rsidR="003E79DC" w:rsidRPr="003E79DC" w:rsidRDefault="003E79DC" w:rsidP="003E79DC">
      <w:pPr>
        <w:spacing w:after="0" w:line="240" w:lineRule="auto"/>
        <w:jc w:val="right"/>
        <w:rPr>
          <w:rFonts w:ascii="Tahoma" w:hAnsi="Tahoma" w:cs="Tahoma"/>
          <w:b/>
          <w:sz w:val="19"/>
          <w:szCs w:val="19"/>
        </w:rPr>
      </w:pPr>
    </w:p>
    <w:p w14:paraId="7A9DD806" w14:textId="77777777" w:rsidR="003E79DC" w:rsidRPr="003E79DC" w:rsidRDefault="003E79DC" w:rsidP="003E79DC">
      <w:pPr>
        <w:spacing w:after="0" w:line="240" w:lineRule="auto"/>
        <w:rPr>
          <w:rFonts w:ascii="Tahoma" w:hAnsi="Tahoma" w:cs="Tahoma"/>
          <w:b/>
          <w:sz w:val="19"/>
          <w:szCs w:val="19"/>
        </w:rPr>
      </w:pPr>
      <w:r w:rsidRPr="003E79DC">
        <w:rPr>
          <w:rFonts w:ascii="Tahoma" w:hAnsi="Tahoma" w:cs="Tahoma"/>
          <w:b/>
          <w:sz w:val="19"/>
          <w:szCs w:val="19"/>
        </w:rPr>
        <w:t>ФОРМА ДОКУМЕНТА</w:t>
      </w:r>
    </w:p>
    <w:p w14:paraId="14755B2A" w14:textId="77777777" w:rsidR="003E79DC" w:rsidRPr="003E79DC" w:rsidRDefault="003E79DC" w:rsidP="003E79DC">
      <w:pPr>
        <w:spacing w:after="0" w:line="240" w:lineRule="auto"/>
        <w:ind w:left="6804"/>
        <w:rPr>
          <w:rFonts w:ascii="Tahoma" w:hAnsi="Tahoma" w:cs="Tahoma"/>
          <w:b/>
          <w:sz w:val="19"/>
          <w:szCs w:val="19"/>
        </w:rPr>
      </w:pPr>
    </w:p>
    <w:p w14:paraId="75370CD5" w14:textId="77777777" w:rsidR="003E79DC" w:rsidRPr="003E79DC" w:rsidRDefault="003E79DC" w:rsidP="003E79DC">
      <w:pPr>
        <w:spacing w:after="0" w:line="240" w:lineRule="auto"/>
        <w:rPr>
          <w:rFonts w:ascii="Tahoma" w:hAnsi="Tahoma" w:cs="Tahoma"/>
          <w:sz w:val="19"/>
          <w:szCs w:val="19"/>
        </w:rPr>
      </w:pPr>
    </w:p>
    <w:p w14:paraId="5BF43885" w14:textId="77777777" w:rsidR="003E79DC" w:rsidRPr="003E79DC" w:rsidRDefault="003E79DC" w:rsidP="003E79DC">
      <w:pPr>
        <w:spacing w:after="0" w:line="240" w:lineRule="auto"/>
        <w:jc w:val="center"/>
        <w:rPr>
          <w:rFonts w:ascii="Tahoma" w:hAnsi="Tahoma" w:cs="Tahoma"/>
          <w:b/>
          <w:sz w:val="19"/>
          <w:szCs w:val="19"/>
        </w:rPr>
      </w:pPr>
      <w:r w:rsidRPr="003E79DC">
        <w:rPr>
          <w:rFonts w:ascii="Tahoma" w:hAnsi="Tahoma" w:cs="Tahoma"/>
          <w:b/>
          <w:sz w:val="19"/>
          <w:szCs w:val="19"/>
        </w:rPr>
        <w:t>Дефектный акт</w:t>
      </w:r>
    </w:p>
    <w:p w14:paraId="43292AF2" w14:textId="77777777" w:rsidR="003E79DC" w:rsidRPr="003E79DC" w:rsidRDefault="003E79DC" w:rsidP="003E79DC">
      <w:pPr>
        <w:spacing w:after="0" w:line="240" w:lineRule="auto"/>
        <w:jc w:val="center"/>
        <w:rPr>
          <w:rFonts w:ascii="Tahoma" w:hAnsi="Tahoma" w:cs="Tahoma"/>
          <w:b/>
          <w:sz w:val="19"/>
          <w:szCs w:val="19"/>
        </w:rPr>
      </w:pPr>
    </w:p>
    <w:p w14:paraId="1D615D95" w14:textId="77777777" w:rsidR="003E79DC" w:rsidRPr="003E79DC" w:rsidRDefault="003E79DC" w:rsidP="003E79DC">
      <w:pPr>
        <w:spacing w:after="0" w:line="240" w:lineRule="auto"/>
        <w:ind w:left="426"/>
        <w:jc w:val="both"/>
        <w:rPr>
          <w:rFonts w:ascii="Tahoma" w:hAnsi="Tahoma" w:cs="Tahoma"/>
          <w:sz w:val="19"/>
          <w:szCs w:val="19"/>
        </w:rPr>
      </w:pPr>
      <w:r w:rsidRPr="003E79DC">
        <w:rPr>
          <w:rFonts w:ascii="Tahoma" w:hAnsi="Tahoma" w:cs="Tahoma"/>
          <w:sz w:val="19"/>
          <w:szCs w:val="19"/>
        </w:rPr>
        <w:t xml:space="preserve">      г. Бишкек                                                                                                            </w:t>
      </w:r>
      <w:proofErr w:type="gramStart"/>
      <w:r w:rsidRPr="003E79DC">
        <w:rPr>
          <w:rFonts w:ascii="Tahoma" w:hAnsi="Tahoma" w:cs="Tahoma"/>
          <w:sz w:val="19"/>
          <w:szCs w:val="19"/>
        </w:rPr>
        <w:t xml:space="preserve">   «</w:t>
      </w:r>
      <w:proofErr w:type="gramEnd"/>
      <w:r w:rsidRPr="003E79DC">
        <w:rPr>
          <w:rFonts w:ascii="Tahoma" w:hAnsi="Tahoma" w:cs="Tahoma"/>
          <w:sz w:val="19"/>
          <w:szCs w:val="19"/>
        </w:rPr>
        <w:t>__»_________2023 г.</w:t>
      </w:r>
    </w:p>
    <w:p w14:paraId="3B4FE489" w14:textId="77777777" w:rsidR="003E79DC" w:rsidRPr="003E79DC" w:rsidRDefault="003E79DC" w:rsidP="003E79DC">
      <w:pPr>
        <w:spacing w:after="0" w:line="240" w:lineRule="auto"/>
        <w:ind w:left="426"/>
        <w:rPr>
          <w:rFonts w:ascii="Tahoma" w:hAnsi="Tahoma" w:cs="Tahoma"/>
          <w:sz w:val="19"/>
          <w:szCs w:val="19"/>
        </w:rPr>
      </w:pPr>
    </w:p>
    <w:p w14:paraId="02FF3995"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Мы, нижеподписавшиеся представители ЗАО «Альфа Телеком» составили настоящий Дефектный Акт по результатам осмотра:</w:t>
      </w:r>
    </w:p>
    <w:p w14:paraId="1450CC7E"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7AC1BC90"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756BD965"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выполненных Подрядчиком _________________________________________________________________</w:t>
      </w:r>
    </w:p>
    <w:p w14:paraId="457FE5E9"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На основании Договора подряда №____ от «__» _______ 2023г.</w:t>
      </w:r>
    </w:p>
    <w:p w14:paraId="56A3FCFA" w14:textId="77777777" w:rsidR="003E79DC" w:rsidRPr="003E79DC" w:rsidRDefault="003E79DC" w:rsidP="003E79DC">
      <w:pPr>
        <w:spacing w:after="0" w:line="240" w:lineRule="auto"/>
        <w:ind w:left="709"/>
        <w:rPr>
          <w:rFonts w:ascii="Tahoma" w:hAnsi="Tahoma" w:cs="Tahoma"/>
          <w:sz w:val="19"/>
          <w:szCs w:val="19"/>
        </w:rPr>
      </w:pPr>
    </w:p>
    <w:p w14:paraId="6C2CDAC9"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 xml:space="preserve"> По результатам осмотра выявлены замечания:</w:t>
      </w:r>
    </w:p>
    <w:p w14:paraId="0FD2344E"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0E2D3B60"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784B9DB3"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 xml:space="preserve">_________________________________________________________________________________________ </w:t>
      </w:r>
    </w:p>
    <w:p w14:paraId="07EDD557" w14:textId="77777777" w:rsidR="003E79DC" w:rsidRPr="003E79DC" w:rsidRDefault="003E79DC" w:rsidP="003E79DC">
      <w:pPr>
        <w:spacing w:after="0" w:line="240" w:lineRule="auto"/>
        <w:ind w:left="709"/>
        <w:jc w:val="both"/>
        <w:rPr>
          <w:rFonts w:ascii="Tahoma" w:hAnsi="Tahoma" w:cs="Tahoma"/>
          <w:sz w:val="19"/>
          <w:szCs w:val="19"/>
        </w:rPr>
      </w:pPr>
      <w:r w:rsidRPr="003E79DC">
        <w:rPr>
          <w:rFonts w:ascii="Tahoma" w:hAnsi="Tahoma" w:cs="Tahoma"/>
          <w:sz w:val="19"/>
          <w:szCs w:val="19"/>
        </w:rPr>
        <w:t>Рекомендации по исправлению замечаний и сроки их устранения:</w:t>
      </w:r>
    </w:p>
    <w:p w14:paraId="4A1E2114"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00E7D822"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595B37FD" w14:textId="77777777" w:rsidR="003E79DC" w:rsidRPr="003E79DC" w:rsidRDefault="003E79DC" w:rsidP="003E79DC">
      <w:pPr>
        <w:spacing w:after="0" w:line="240" w:lineRule="auto"/>
        <w:ind w:left="709"/>
        <w:rPr>
          <w:rFonts w:ascii="Tahoma" w:hAnsi="Tahoma" w:cs="Tahoma"/>
          <w:sz w:val="19"/>
          <w:szCs w:val="19"/>
        </w:rPr>
      </w:pPr>
      <w:r w:rsidRPr="003E79DC">
        <w:rPr>
          <w:rFonts w:ascii="Tahoma" w:hAnsi="Tahoma" w:cs="Tahoma"/>
          <w:sz w:val="19"/>
          <w:szCs w:val="19"/>
        </w:rPr>
        <w:t>_________________________________________________________________________________________</w:t>
      </w:r>
    </w:p>
    <w:p w14:paraId="1B7FC220" w14:textId="77777777" w:rsidR="003E79DC" w:rsidRPr="003E79DC" w:rsidRDefault="003E79DC" w:rsidP="003E79DC">
      <w:pPr>
        <w:spacing w:after="0" w:line="240" w:lineRule="auto"/>
        <w:contextualSpacing/>
        <w:rPr>
          <w:rFonts w:ascii="Tahoma" w:hAnsi="Tahoma" w:cs="Tahoma"/>
          <w:b/>
          <w:sz w:val="19"/>
          <w:szCs w:val="19"/>
        </w:rPr>
      </w:pPr>
    </w:p>
    <w:p w14:paraId="0F470312" w14:textId="77777777" w:rsidR="003E79DC" w:rsidRPr="003E79DC" w:rsidRDefault="003E79DC" w:rsidP="003E79DC">
      <w:pPr>
        <w:spacing w:after="0" w:line="240" w:lineRule="auto"/>
        <w:contextualSpacing/>
        <w:rPr>
          <w:rFonts w:ascii="Tahoma" w:hAnsi="Tahoma" w:cs="Tahoma"/>
          <w:b/>
          <w:sz w:val="19"/>
          <w:szCs w:val="19"/>
        </w:rPr>
      </w:pPr>
    </w:p>
    <w:p w14:paraId="324D7AEB" w14:textId="77777777" w:rsidR="003E79DC" w:rsidRPr="003E79DC" w:rsidRDefault="003E79DC" w:rsidP="003E79DC">
      <w:pPr>
        <w:spacing w:after="0" w:line="240" w:lineRule="auto"/>
        <w:ind w:left="426"/>
        <w:contextualSpacing/>
        <w:rPr>
          <w:rFonts w:ascii="Tahoma" w:hAnsi="Tahoma" w:cs="Tahoma"/>
          <w:b/>
          <w:sz w:val="19"/>
          <w:szCs w:val="19"/>
        </w:rPr>
      </w:pPr>
      <w:r w:rsidRPr="003E79DC">
        <w:rPr>
          <w:rFonts w:ascii="Tahoma" w:hAnsi="Tahoma" w:cs="Tahoma"/>
          <w:b/>
          <w:sz w:val="19"/>
          <w:szCs w:val="19"/>
        </w:rPr>
        <w:t>Проверку провел:</w:t>
      </w:r>
    </w:p>
    <w:p w14:paraId="617157BF" w14:textId="77777777" w:rsidR="003E79DC" w:rsidRPr="003E79DC" w:rsidRDefault="003E79DC" w:rsidP="003E79DC">
      <w:pPr>
        <w:spacing w:after="0" w:line="240" w:lineRule="auto"/>
        <w:ind w:left="426"/>
        <w:contextualSpacing/>
        <w:rPr>
          <w:rFonts w:ascii="Tahoma" w:hAnsi="Tahoma" w:cs="Tahoma"/>
          <w:sz w:val="19"/>
          <w:szCs w:val="19"/>
        </w:rPr>
      </w:pPr>
      <w:r w:rsidRPr="003E79DC">
        <w:rPr>
          <w:rFonts w:ascii="Tahoma" w:hAnsi="Tahoma" w:cs="Tahoma"/>
          <w:sz w:val="19"/>
          <w:szCs w:val="19"/>
        </w:rPr>
        <w:t>Старший инженер:</w:t>
      </w:r>
    </w:p>
    <w:p w14:paraId="54401413" w14:textId="77777777" w:rsidR="003E79DC" w:rsidRPr="003E79DC" w:rsidRDefault="003E79DC" w:rsidP="003E79DC">
      <w:pPr>
        <w:spacing w:after="0" w:line="240" w:lineRule="auto"/>
        <w:ind w:left="426"/>
        <w:rPr>
          <w:rFonts w:ascii="Tahoma" w:hAnsi="Tahoma" w:cs="Tahoma"/>
          <w:b/>
          <w:sz w:val="19"/>
          <w:szCs w:val="19"/>
        </w:rPr>
      </w:pPr>
    </w:p>
    <w:p w14:paraId="394F0700" w14:textId="77777777" w:rsidR="003E79DC" w:rsidRPr="003E79DC" w:rsidRDefault="003E79DC" w:rsidP="003E79DC">
      <w:pPr>
        <w:spacing w:after="0" w:line="240" w:lineRule="auto"/>
        <w:ind w:left="426"/>
        <w:rPr>
          <w:rFonts w:ascii="Tahoma" w:hAnsi="Tahoma" w:cs="Tahoma"/>
          <w:b/>
          <w:sz w:val="19"/>
          <w:szCs w:val="19"/>
        </w:rPr>
      </w:pPr>
    </w:p>
    <w:p w14:paraId="27CC6CA2" w14:textId="77777777" w:rsidR="003E79DC" w:rsidRPr="003E79DC" w:rsidRDefault="003E79DC" w:rsidP="003E79DC">
      <w:pPr>
        <w:spacing w:after="0" w:line="240" w:lineRule="auto"/>
        <w:ind w:left="426"/>
        <w:rPr>
          <w:rFonts w:ascii="Tahoma" w:hAnsi="Tahoma" w:cs="Tahoma"/>
          <w:b/>
          <w:sz w:val="19"/>
          <w:szCs w:val="19"/>
        </w:rPr>
      </w:pPr>
      <w:r w:rsidRPr="003E79DC">
        <w:rPr>
          <w:rFonts w:ascii="Tahoma" w:hAnsi="Tahoma" w:cs="Tahoma"/>
          <w:b/>
          <w:sz w:val="19"/>
          <w:szCs w:val="19"/>
        </w:rPr>
        <w:t>Форма согласована:</w:t>
      </w:r>
    </w:p>
    <w:p w14:paraId="68705053" w14:textId="77777777" w:rsidR="003E79DC" w:rsidRPr="003E79DC" w:rsidRDefault="003E79DC" w:rsidP="003E79DC">
      <w:pPr>
        <w:spacing w:after="0" w:line="240" w:lineRule="auto"/>
        <w:ind w:left="426"/>
        <w:rPr>
          <w:rFonts w:ascii="Tahoma" w:hAnsi="Tahoma" w:cs="Tahoma"/>
          <w:b/>
          <w:sz w:val="19"/>
          <w:szCs w:val="19"/>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3E79DC" w:rsidRPr="003E79DC" w14:paraId="05A99896" w14:textId="77777777" w:rsidTr="00D845C4">
        <w:tc>
          <w:tcPr>
            <w:tcW w:w="4857" w:type="dxa"/>
          </w:tcPr>
          <w:p w14:paraId="37C67950"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«ЗАКАЗЧИК»: </w:t>
            </w:r>
          </w:p>
          <w:p w14:paraId="5428C0E3" w14:textId="77777777" w:rsidR="003E79DC" w:rsidRPr="003E79DC" w:rsidRDefault="003E79DC" w:rsidP="00D845C4">
            <w:pPr>
              <w:spacing w:after="0" w:line="240" w:lineRule="auto"/>
              <w:rPr>
                <w:rFonts w:ascii="Tahoma" w:hAnsi="Tahoma" w:cs="Tahoma"/>
                <w:sz w:val="19"/>
                <w:szCs w:val="19"/>
              </w:rPr>
            </w:pPr>
          </w:p>
          <w:p w14:paraId="3A7CA19A"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ЗАО «Альфа Телеком»</w:t>
            </w:r>
          </w:p>
          <w:p w14:paraId="5A506251"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Технический директор</w:t>
            </w:r>
          </w:p>
          <w:p w14:paraId="58D8A14E" w14:textId="77777777" w:rsidR="003E79DC" w:rsidRPr="003E79DC" w:rsidRDefault="003E79DC" w:rsidP="00D845C4">
            <w:pPr>
              <w:spacing w:after="0" w:line="240" w:lineRule="auto"/>
              <w:rPr>
                <w:rFonts w:ascii="Tahoma" w:hAnsi="Tahoma" w:cs="Tahoma"/>
                <w:sz w:val="19"/>
                <w:szCs w:val="19"/>
              </w:rPr>
            </w:pPr>
          </w:p>
          <w:p w14:paraId="09B10C0D"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pacing w:val="-1"/>
                <w:w w:val="103"/>
                <w:sz w:val="19"/>
                <w:szCs w:val="19"/>
              </w:rPr>
              <w:t>Кайыков Б. Ш. ______</w:t>
            </w:r>
            <w:r w:rsidRPr="003E79DC">
              <w:rPr>
                <w:rFonts w:ascii="Tahoma" w:hAnsi="Tahoma" w:cs="Tahoma"/>
                <w:sz w:val="19"/>
                <w:szCs w:val="19"/>
              </w:rPr>
              <w:t>________________</w:t>
            </w:r>
            <w:r w:rsidRPr="003E79DC">
              <w:rPr>
                <w:rFonts w:ascii="Tahoma" w:hAnsi="Tahoma" w:cs="Tahoma"/>
                <w:spacing w:val="-1"/>
                <w:w w:val="103"/>
                <w:sz w:val="19"/>
                <w:szCs w:val="19"/>
              </w:rPr>
              <w:t xml:space="preserve"> </w:t>
            </w:r>
          </w:p>
          <w:p w14:paraId="6827F29C" w14:textId="77777777" w:rsidR="003E79DC" w:rsidRPr="003E79DC" w:rsidRDefault="003E79DC" w:rsidP="00D845C4">
            <w:pPr>
              <w:spacing w:after="0" w:line="240" w:lineRule="auto"/>
              <w:rPr>
                <w:rFonts w:ascii="Tahoma" w:hAnsi="Tahoma" w:cs="Tahoma"/>
                <w:bCs/>
                <w:sz w:val="19"/>
                <w:szCs w:val="19"/>
              </w:rPr>
            </w:pPr>
          </w:p>
        </w:tc>
        <w:tc>
          <w:tcPr>
            <w:tcW w:w="4073" w:type="dxa"/>
          </w:tcPr>
          <w:p w14:paraId="5F934B19"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«ПОДРЯДЧИК»:</w:t>
            </w:r>
          </w:p>
          <w:p w14:paraId="30B4E4A9" w14:textId="77777777" w:rsidR="003E79DC" w:rsidRPr="003E79DC" w:rsidRDefault="003E79DC" w:rsidP="00D845C4">
            <w:pPr>
              <w:spacing w:after="0" w:line="240" w:lineRule="auto"/>
              <w:rPr>
                <w:rFonts w:ascii="Tahoma" w:hAnsi="Tahoma" w:cs="Tahoma"/>
                <w:bCs/>
                <w:sz w:val="19"/>
                <w:szCs w:val="19"/>
              </w:rPr>
            </w:pPr>
          </w:p>
          <w:p w14:paraId="26B4F46C"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bCs/>
                <w:sz w:val="19"/>
                <w:szCs w:val="19"/>
              </w:rPr>
              <w:t xml:space="preserve"> </w:t>
            </w:r>
          </w:p>
          <w:p w14:paraId="0711A296" w14:textId="77777777" w:rsidR="003E79DC" w:rsidRPr="003E79DC" w:rsidRDefault="003E79DC" w:rsidP="00D845C4">
            <w:pPr>
              <w:spacing w:after="0" w:line="240" w:lineRule="auto"/>
              <w:rPr>
                <w:rFonts w:ascii="Tahoma" w:hAnsi="Tahoma" w:cs="Tahoma"/>
                <w:sz w:val="19"/>
                <w:szCs w:val="19"/>
              </w:rPr>
            </w:pPr>
            <w:r w:rsidRPr="003E79DC">
              <w:rPr>
                <w:rFonts w:ascii="Tahoma" w:hAnsi="Tahoma" w:cs="Tahoma"/>
                <w:sz w:val="19"/>
                <w:szCs w:val="19"/>
              </w:rPr>
              <w:t xml:space="preserve"> </w:t>
            </w:r>
          </w:p>
          <w:p w14:paraId="4A9715AE" w14:textId="77777777" w:rsidR="003E79DC" w:rsidRPr="003E79DC" w:rsidRDefault="003E79DC" w:rsidP="00D845C4">
            <w:pPr>
              <w:spacing w:after="0" w:line="240" w:lineRule="auto"/>
              <w:rPr>
                <w:rFonts w:ascii="Tahoma" w:hAnsi="Tahoma" w:cs="Tahoma"/>
                <w:sz w:val="19"/>
                <w:szCs w:val="19"/>
              </w:rPr>
            </w:pPr>
          </w:p>
          <w:p w14:paraId="21278F1A" w14:textId="77777777" w:rsidR="003E79DC" w:rsidRPr="003E79DC" w:rsidRDefault="003E79DC" w:rsidP="00D845C4">
            <w:pPr>
              <w:spacing w:after="0" w:line="240" w:lineRule="auto"/>
              <w:rPr>
                <w:rFonts w:ascii="Tahoma" w:hAnsi="Tahoma" w:cs="Tahoma"/>
                <w:bCs/>
                <w:sz w:val="19"/>
                <w:szCs w:val="19"/>
              </w:rPr>
            </w:pPr>
            <w:r w:rsidRPr="003E79DC">
              <w:rPr>
                <w:rFonts w:ascii="Tahoma" w:hAnsi="Tahoma" w:cs="Tahoma"/>
                <w:sz w:val="19"/>
                <w:szCs w:val="19"/>
              </w:rPr>
              <w:t xml:space="preserve">_________________________ </w:t>
            </w:r>
          </w:p>
        </w:tc>
      </w:tr>
    </w:tbl>
    <w:p w14:paraId="564F788D" w14:textId="77777777" w:rsidR="003E79DC" w:rsidRPr="003E79DC" w:rsidRDefault="003E79DC" w:rsidP="003E79DC">
      <w:pPr>
        <w:spacing w:after="0" w:line="240" w:lineRule="auto"/>
        <w:ind w:left="426"/>
        <w:rPr>
          <w:rFonts w:ascii="Tahoma" w:hAnsi="Tahoma" w:cs="Tahoma"/>
          <w:b/>
          <w:sz w:val="19"/>
          <w:szCs w:val="19"/>
        </w:rPr>
      </w:pPr>
    </w:p>
    <w:p w14:paraId="41D08CB1" w14:textId="77777777" w:rsidR="003E79DC" w:rsidRPr="003E79DC" w:rsidRDefault="003E79DC" w:rsidP="003E79DC">
      <w:pPr>
        <w:ind w:left="426"/>
        <w:rPr>
          <w:rFonts w:ascii="Tahoma" w:hAnsi="Tahoma" w:cs="Tahoma"/>
          <w:b/>
          <w:bCs/>
          <w:sz w:val="19"/>
          <w:szCs w:val="19"/>
        </w:rPr>
      </w:pPr>
    </w:p>
    <w:p w14:paraId="78B24979" w14:textId="77777777" w:rsidR="003E79DC" w:rsidRPr="003E79DC" w:rsidRDefault="003E79DC" w:rsidP="003E79DC">
      <w:pPr>
        <w:tabs>
          <w:tab w:val="left" w:pos="851"/>
        </w:tabs>
        <w:spacing w:after="0" w:line="240" w:lineRule="auto"/>
        <w:ind w:left="851" w:hanging="851"/>
        <w:jc w:val="both"/>
        <w:rPr>
          <w:rFonts w:ascii="Tahoma" w:eastAsia="Times New Roman" w:hAnsi="Tahoma" w:cs="Tahoma"/>
          <w:sz w:val="19"/>
          <w:szCs w:val="19"/>
          <w:lang w:eastAsia="ru-RU"/>
        </w:rPr>
      </w:pPr>
    </w:p>
    <w:p w14:paraId="7913E492" w14:textId="0B34AB9E" w:rsidR="00B65B04" w:rsidRPr="003E79DC" w:rsidRDefault="00B65B04" w:rsidP="00887EBD">
      <w:pPr>
        <w:spacing w:after="0" w:line="240" w:lineRule="auto"/>
        <w:contextualSpacing/>
        <w:rPr>
          <w:rFonts w:ascii="Tahoma" w:eastAsia="Times New Roman" w:hAnsi="Tahoma" w:cs="Tahoma"/>
          <w:sz w:val="19"/>
          <w:szCs w:val="19"/>
          <w:lang w:eastAsia="ru-RU"/>
        </w:rPr>
      </w:pPr>
    </w:p>
    <w:p w14:paraId="43829297" w14:textId="033E95B5" w:rsidR="00B65B04" w:rsidRPr="003E79DC" w:rsidRDefault="00B65B04" w:rsidP="00887EBD">
      <w:pPr>
        <w:spacing w:after="0" w:line="240" w:lineRule="auto"/>
        <w:contextualSpacing/>
        <w:rPr>
          <w:rFonts w:ascii="Tahoma" w:eastAsia="Times New Roman" w:hAnsi="Tahoma" w:cs="Tahoma"/>
          <w:sz w:val="19"/>
          <w:szCs w:val="19"/>
          <w:lang w:eastAsia="ru-RU"/>
        </w:rPr>
      </w:pPr>
    </w:p>
    <w:p w14:paraId="44796BE1" w14:textId="012C7F6B" w:rsidR="00B65B04" w:rsidRPr="003E79DC" w:rsidRDefault="00B65B04">
      <w:pPr>
        <w:spacing w:after="0" w:line="240" w:lineRule="auto"/>
        <w:rPr>
          <w:rFonts w:ascii="Tahoma" w:hAnsi="Tahoma" w:cs="Tahoma"/>
          <w:b/>
          <w:sz w:val="19"/>
          <w:szCs w:val="19"/>
        </w:rPr>
      </w:pPr>
      <w:r w:rsidRPr="003E79DC">
        <w:rPr>
          <w:rFonts w:ascii="Tahoma" w:hAnsi="Tahoma" w:cs="Tahoma"/>
          <w:b/>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7623AE" w14:paraId="45CC99D5" w14:textId="77777777" w:rsidTr="00DC2A17">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DC2A17">
            <w:pPr>
              <w:pStyle w:val="af2"/>
              <w:rPr>
                <w:rFonts w:ascii="Tahoma" w:hAnsi="Tahoma" w:cs="Tahoma"/>
                <w:b/>
                <w:sz w:val="19"/>
                <w:szCs w:val="19"/>
              </w:rPr>
            </w:pPr>
            <w:proofErr w:type="spellStart"/>
            <w:r w:rsidRPr="001B56ED">
              <w:rPr>
                <w:rFonts w:ascii="Tahoma" w:hAnsi="Tahoma" w:cs="Tahoma"/>
                <w:b/>
                <w:sz w:val="19"/>
                <w:szCs w:val="19"/>
                <w:lang w:val="en-US"/>
              </w:rPr>
              <w:t>Для</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зачисления</w:t>
            </w:r>
            <w:proofErr w:type="spellEnd"/>
            <w:r w:rsidRPr="001B56ED">
              <w:rPr>
                <w:rFonts w:ascii="Tahoma" w:hAnsi="Tahoma" w:cs="Tahoma"/>
                <w:b/>
                <w:sz w:val="19"/>
                <w:szCs w:val="19"/>
                <w:lang w:val="en-US"/>
              </w:rPr>
              <w:t xml:space="preserve"> К</w:t>
            </w:r>
            <w:proofErr w:type="spellStart"/>
            <w:r w:rsidRPr="001B56ED">
              <w:rPr>
                <w:rFonts w:ascii="Tahoma" w:hAnsi="Tahoma" w:cs="Tahoma"/>
                <w:b/>
                <w:sz w:val="19"/>
                <w:szCs w:val="19"/>
              </w:rPr>
              <w:t>ыргызских</w:t>
            </w:r>
            <w:proofErr w:type="spellEnd"/>
            <w:r w:rsidRPr="001B56ED">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DC2A17">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Банк-посредник</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DC2A17">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Account Number of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in BNY Mellon: </w:t>
            </w:r>
          </w:p>
          <w:p w14:paraId="6C43D58C" w14:textId="77777777" w:rsidR="00B65B04" w:rsidRPr="001B56ED" w:rsidRDefault="00B65B04" w:rsidP="00DC2A17">
            <w:pPr>
              <w:pStyle w:val="af2"/>
              <w:rPr>
                <w:rFonts w:ascii="Tahoma" w:hAnsi="Tahoma" w:cs="Tahoma"/>
                <w:b/>
                <w:sz w:val="19"/>
                <w:szCs w:val="19"/>
              </w:rPr>
            </w:pPr>
            <w:r w:rsidRPr="001B56ED">
              <w:rPr>
                <w:rFonts w:ascii="Tahoma" w:hAnsi="Tahoma" w:cs="Tahoma"/>
                <w:b/>
                <w:sz w:val="19"/>
                <w:szCs w:val="19"/>
              </w:rPr>
              <w:t>№ 8900057610</w:t>
            </w:r>
          </w:p>
        </w:tc>
      </w:tr>
      <w:tr w:rsidR="00B65B04" w:rsidRPr="007623AE" w14:paraId="5272F923" w14:textId="77777777" w:rsidTr="00DC2A17">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получателя</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ФОАО “</w:t>
            </w:r>
            <w:proofErr w:type="spellStart"/>
            <w:r w:rsidRPr="001B56ED">
              <w:rPr>
                <w:rFonts w:ascii="Tahoma" w:hAnsi="Tahoma" w:cs="Tahoma"/>
                <w:sz w:val="19"/>
                <w:szCs w:val="19"/>
              </w:rPr>
              <w:t>Айыл</w:t>
            </w:r>
            <w:proofErr w:type="spellEnd"/>
            <w:r w:rsidRPr="001B56ED">
              <w:rPr>
                <w:rFonts w:ascii="Tahoma" w:hAnsi="Tahoma" w:cs="Tahoma"/>
                <w:sz w:val="19"/>
                <w:szCs w:val="19"/>
              </w:rPr>
              <w:t xml:space="preserve"> Банк”, </w:t>
            </w:r>
          </w:p>
          <w:p w14:paraId="5E56DA88" w14:textId="77777777" w:rsidR="00B65B04" w:rsidRPr="001B56ED" w:rsidRDefault="00B65B04" w:rsidP="00DC2A17">
            <w:pPr>
              <w:pStyle w:val="af2"/>
              <w:rPr>
                <w:rFonts w:ascii="Tahoma" w:hAnsi="Tahoma" w:cs="Tahoma"/>
                <w:sz w:val="19"/>
                <w:szCs w:val="19"/>
              </w:rPr>
            </w:pPr>
            <w:r w:rsidRPr="001B56ED">
              <w:rPr>
                <w:rFonts w:ascii="Tahoma" w:hAnsi="Tahoma" w:cs="Tahoma"/>
                <w:sz w:val="19"/>
                <w:szCs w:val="19"/>
              </w:rPr>
              <w:t xml:space="preserve">г. Бишкек, </w:t>
            </w:r>
            <w:proofErr w:type="spellStart"/>
            <w:r w:rsidRPr="001B56ED">
              <w:rPr>
                <w:rFonts w:ascii="Tahoma" w:hAnsi="Tahoma" w:cs="Tahoma"/>
                <w:sz w:val="19"/>
                <w:szCs w:val="19"/>
              </w:rPr>
              <w:t>Кыргызская</w:t>
            </w:r>
            <w:proofErr w:type="spellEnd"/>
            <w:r w:rsidRPr="001B56ED">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DC2A17">
            <w:pPr>
              <w:pStyle w:val="af2"/>
              <w:rPr>
                <w:rFonts w:ascii="Tahoma" w:hAnsi="Tahoma" w:cs="Tahoma"/>
                <w:b/>
                <w:sz w:val="19"/>
                <w:szCs w:val="19"/>
                <w:lang w:val="en-US"/>
              </w:rPr>
            </w:pP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Moscow, Russia</w:t>
            </w:r>
          </w:p>
          <w:p w14:paraId="411B615D"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DC2A17">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Beneficiary (</w:t>
            </w:r>
            <w:proofErr w:type="spellStart"/>
            <w:r w:rsidRPr="001B56ED">
              <w:rPr>
                <w:rFonts w:ascii="Tahoma" w:hAnsi="Tahoma" w:cs="Tahoma"/>
                <w:b/>
                <w:sz w:val="19"/>
                <w:szCs w:val="19"/>
                <w:lang w:val="en-US"/>
              </w:rPr>
              <w:t>Получатель</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DC2A17">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w:t>
            </w:r>
          </w:p>
          <w:p w14:paraId="6593ABA4" w14:textId="77777777" w:rsidR="00B65B04" w:rsidRPr="001B56ED" w:rsidRDefault="00B65B04" w:rsidP="00DC2A17">
            <w:pPr>
              <w:pStyle w:val="af2"/>
              <w:rPr>
                <w:rFonts w:ascii="Tahoma" w:hAnsi="Tahoma" w:cs="Tahoma"/>
                <w:b/>
                <w:sz w:val="19"/>
                <w:szCs w:val="19"/>
              </w:rPr>
            </w:pPr>
            <w:r w:rsidRPr="001B56ED">
              <w:rPr>
                <w:rFonts w:ascii="Tahoma" w:hAnsi="Tahoma" w:cs="Tahoma"/>
                <w:b/>
                <w:sz w:val="19"/>
                <w:szCs w:val="19"/>
              </w:rPr>
              <w:t>№ 30111840700000000415</w:t>
            </w:r>
          </w:p>
        </w:tc>
      </w:tr>
      <w:tr w:rsidR="00B65B04" w:rsidRPr="007623AE" w14:paraId="16A19D62" w14:textId="77777777" w:rsidTr="00DC2A17">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Назначение</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платежа</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DC2A17">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DC2A17">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DC2A17">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DC2A17">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362F38" w:rsidRDefault="00362F38">
      <w:pPr>
        <w:spacing w:after="0" w:line="240" w:lineRule="auto"/>
      </w:pPr>
      <w:r>
        <w:separator/>
      </w:r>
    </w:p>
  </w:endnote>
  <w:endnote w:type="continuationSeparator" w:id="0">
    <w:p w14:paraId="241554B5" w14:textId="77777777" w:rsidR="00362F38" w:rsidRDefault="00362F38">
      <w:pPr>
        <w:spacing w:after="0" w:line="240" w:lineRule="auto"/>
      </w:pPr>
      <w:r>
        <w:continuationSeparator/>
      </w:r>
    </w:p>
  </w:endnote>
  <w:endnote w:type="continuationNotice" w:id="1">
    <w:p w14:paraId="21C4C28E" w14:textId="77777777" w:rsidR="00362F38" w:rsidRDefault="00362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362F38" w:rsidRDefault="00362F3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362F38" w:rsidRDefault="00362F38">
      <w:pPr>
        <w:spacing w:after="0" w:line="240" w:lineRule="auto"/>
      </w:pPr>
      <w:r>
        <w:separator/>
      </w:r>
    </w:p>
  </w:footnote>
  <w:footnote w:type="continuationSeparator" w:id="0">
    <w:p w14:paraId="1DD90776" w14:textId="77777777" w:rsidR="00362F38" w:rsidRDefault="00362F38">
      <w:pPr>
        <w:spacing w:after="0" w:line="240" w:lineRule="auto"/>
      </w:pPr>
      <w:r>
        <w:continuationSeparator/>
      </w:r>
    </w:p>
  </w:footnote>
  <w:footnote w:type="continuationNotice" w:id="1">
    <w:p w14:paraId="5CBF3DEE" w14:textId="77777777" w:rsidR="00362F38" w:rsidRDefault="00362F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C0691"/>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5" w15:restartNumberingAfterBreak="0">
    <w:nsid w:val="2A5D72AD"/>
    <w:multiLevelType w:val="multilevel"/>
    <w:tmpl w:val="433014DE"/>
    <w:lvl w:ilvl="0">
      <w:start w:val="3"/>
      <w:numFmt w:val="decimal"/>
      <w:lvlText w:val="%1."/>
      <w:lvlJc w:val="left"/>
      <w:pPr>
        <w:ind w:left="435" w:hanging="43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9" w15:restartNumberingAfterBreak="0">
    <w:nsid w:val="36A639DD"/>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A50639"/>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F620BF"/>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8"/>
  </w:num>
  <w:num w:numId="5">
    <w:abstractNumId w:val="8"/>
  </w:num>
  <w:num w:numId="6">
    <w:abstractNumId w:val="11"/>
  </w:num>
  <w:num w:numId="7">
    <w:abstractNumId w:val="7"/>
  </w:num>
  <w:num w:numId="8">
    <w:abstractNumId w:val="3"/>
  </w:num>
  <w:num w:numId="9">
    <w:abstractNumId w:val="12"/>
  </w:num>
  <w:num w:numId="10">
    <w:abstractNumId w:val="15"/>
  </w:num>
  <w:num w:numId="11">
    <w:abstractNumId w:val="1"/>
  </w:num>
  <w:num w:numId="12">
    <w:abstractNumId w:val="6"/>
  </w:num>
  <w:num w:numId="13">
    <w:abstractNumId w:val="5"/>
  </w:num>
  <w:num w:numId="14">
    <w:abstractNumId w:val="4"/>
  </w:num>
  <w:num w:numId="15">
    <w:abstractNumId w:val="2"/>
  </w:num>
  <w:num w:numId="16">
    <w:abstractNumId w:val="17"/>
  </w:num>
  <w:num w:numId="17">
    <w:abstractNumId w:val="9"/>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87C50"/>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2F3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E79DC"/>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33B5"/>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3AE"/>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7B7"/>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2A35"/>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2DBF"/>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5C4"/>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17"/>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77AE3"/>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44266378">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59169164">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61075253">
      <w:bodyDiv w:val="1"/>
      <w:marLeft w:val="0"/>
      <w:marRight w:val="0"/>
      <w:marTop w:val="0"/>
      <w:marBottom w:val="0"/>
      <w:divBdr>
        <w:top w:val="none" w:sz="0" w:space="0" w:color="auto"/>
        <w:left w:val="none" w:sz="0" w:space="0" w:color="auto"/>
        <w:bottom w:val="none" w:sz="0" w:space="0" w:color="auto"/>
        <w:right w:val="none" w:sz="0" w:space="0" w:color="auto"/>
      </w:divBdr>
    </w:div>
    <w:div w:id="77189825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
    <w:div w:id="1033916594">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84363397">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709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D68A-DCB9-4DD7-ABF0-867C979A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13454</Words>
  <Characters>76691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89966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2023-07-17T09:46:00Z</cp:lastPrinted>
  <dcterms:created xsi:type="dcterms:W3CDTF">2023-07-14T09:33:00Z</dcterms:created>
  <dcterms:modified xsi:type="dcterms:W3CDTF">2023-07-24T03:26:00Z</dcterms:modified>
</cp:coreProperties>
</file>